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3E8" w:rsidRDefault="00F223E8" w:rsidP="00F223E8">
      <w:pPr>
        <w:pStyle w:val="Style6"/>
        <w:widowControl/>
        <w:ind w:left="5448"/>
        <w:jc w:val="right"/>
        <w:rPr>
          <w:rStyle w:val="FontStyle37"/>
          <w:sz w:val="28"/>
          <w:szCs w:val="28"/>
          <w:lang w:val="kk-KZ"/>
        </w:rPr>
      </w:pPr>
      <w:r>
        <w:rPr>
          <w:rStyle w:val="FontStyle37"/>
          <w:sz w:val="28"/>
          <w:szCs w:val="28"/>
        </w:rPr>
        <w:t>Ф</w:t>
      </w:r>
      <w:r>
        <w:rPr>
          <w:rStyle w:val="FontStyle35"/>
          <w:sz w:val="28"/>
          <w:szCs w:val="28"/>
        </w:rPr>
        <w:t>.7</w:t>
      </w:r>
      <w:r>
        <w:rPr>
          <w:rStyle w:val="FontStyle37"/>
          <w:sz w:val="28"/>
          <w:szCs w:val="28"/>
        </w:rPr>
        <w:t>.11-19</w:t>
      </w:r>
    </w:p>
    <w:p w:rsidR="001602E1" w:rsidRDefault="001602E1" w:rsidP="00F223E8">
      <w:pPr>
        <w:pStyle w:val="Style6"/>
        <w:widowControl/>
        <w:ind w:left="5448"/>
        <w:jc w:val="right"/>
        <w:rPr>
          <w:rStyle w:val="FontStyle37"/>
          <w:sz w:val="28"/>
          <w:szCs w:val="28"/>
          <w:lang w:val="kk-KZ"/>
        </w:rPr>
      </w:pPr>
    </w:p>
    <w:p w:rsidR="001602E1" w:rsidRPr="001602E1" w:rsidRDefault="001602E1" w:rsidP="00F223E8">
      <w:pPr>
        <w:pStyle w:val="Style6"/>
        <w:widowControl/>
        <w:ind w:left="5448"/>
        <w:jc w:val="right"/>
        <w:rPr>
          <w:rStyle w:val="FontStyle37"/>
          <w:sz w:val="28"/>
          <w:szCs w:val="28"/>
          <w:lang w:val="kk-KZ"/>
        </w:rPr>
      </w:pPr>
    </w:p>
    <w:p w:rsidR="00F223E8" w:rsidRDefault="00F223E8" w:rsidP="00F223E8">
      <w:pPr>
        <w:pStyle w:val="Style2"/>
        <w:widowControl/>
        <w:spacing w:line="240" w:lineRule="auto"/>
        <w:ind w:left="1930" w:firstLine="0"/>
        <w:rPr>
          <w:sz w:val="28"/>
          <w:szCs w:val="28"/>
          <w:lang w:val="kk-KZ"/>
        </w:rPr>
      </w:pPr>
    </w:p>
    <w:p w:rsidR="00F223E8" w:rsidRPr="006A4D86" w:rsidRDefault="00F223E8" w:rsidP="00F223E8">
      <w:pPr>
        <w:pStyle w:val="Style2"/>
        <w:widowControl/>
        <w:spacing w:line="240" w:lineRule="auto"/>
        <w:ind w:firstLine="0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 xml:space="preserve">                 </w:t>
      </w:r>
      <w:r>
        <w:rPr>
          <w:noProof/>
          <w:sz w:val="28"/>
          <w:szCs w:val="28"/>
          <w:lang w:val="kk-KZ"/>
        </w:rPr>
        <w:tab/>
      </w:r>
      <w:r>
        <w:rPr>
          <w:noProof/>
          <w:sz w:val="28"/>
          <w:szCs w:val="28"/>
          <w:lang w:val="kk-KZ"/>
        </w:rPr>
        <w:tab/>
      </w:r>
      <w:r>
        <w:rPr>
          <w:noProof/>
          <w:sz w:val="28"/>
          <w:szCs w:val="28"/>
          <w:lang w:val="kk-KZ"/>
        </w:rPr>
        <w:tab/>
        <w:t xml:space="preserve">     </w:t>
      </w:r>
      <w:r w:rsidR="001602E1">
        <w:rPr>
          <w:b/>
          <w:noProof/>
        </w:rPr>
        <w:drawing>
          <wp:inline distT="0" distB="0" distL="0" distR="0">
            <wp:extent cx="1819275" cy="1571625"/>
            <wp:effectExtent l="19050" t="0" r="9525" b="0"/>
            <wp:docPr id="8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3E8" w:rsidRDefault="00F223E8" w:rsidP="00F223E8">
      <w:pPr>
        <w:pStyle w:val="Style2"/>
        <w:widowControl/>
        <w:spacing w:line="240" w:lineRule="auto"/>
        <w:ind w:firstLine="0"/>
        <w:rPr>
          <w:noProof/>
          <w:sz w:val="28"/>
          <w:szCs w:val="28"/>
          <w:lang w:val="kk-KZ"/>
        </w:rPr>
      </w:pPr>
    </w:p>
    <w:p w:rsidR="00F223E8" w:rsidRDefault="00F223E8" w:rsidP="00F223E8">
      <w:pPr>
        <w:pStyle w:val="Style2"/>
        <w:widowControl/>
        <w:spacing w:line="240" w:lineRule="auto"/>
        <w:ind w:left="1930" w:firstLine="0"/>
        <w:rPr>
          <w:noProof/>
          <w:sz w:val="28"/>
          <w:szCs w:val="28"/>
          <w:lang w:val="kk-KZ"/>
        </w:rPr>
      </w:pPr>
    </w:p>
    <w:p w:rsidR="00F223E8" w:rsidRPr="00186C3F" w:rsidRDefault="00F223E8" w:rsidP="00F223E8">
      <w:pPr>
        <w:pStyle w:val="Style2"/>
        <w:widowControl/>
        <w:spacing w:line="240" w:lineRule="auto"/>
        <w:ind w:firstLine="0"/>
        <w:jc w:val="center"/>
        <w:rPr>
          <w:rStyle w:val="FontStyle29"/>
          <w:lang w:val="kk-KZ"/>
        </w:rPr>
      </w:pPr>
      <w:r w:rsidRPr="00111721">
        <w:rPr>
          <w:rStyle w:val="FontStyle29"/>
          <w:lang w:val="kk-KZ"/>
        </w:rPr>
        <w:t>Муратова К.А.</w:t>
      </w:r>
    </w:p>
    <w:p w:rsidR="00F223E8" w:rsidRDefault="00F223E8" w:rsidP="00F223E8">
      <w:pPr>
        <w:pStyle w:val="Style3"/>
        <w:widowControl/>
        <w:jc w:val="center"/>
        <w:rPr>
          <w:b/>
          <w:sz w:val="32"/>
          <w:szCs w:val="32"/>
        </w:rPr>
      </w:pPr>
    </w:p>
    <w:p w:rsidR="00F223E8" w:rsidRDefault="00F223E8" w:rsidP="00F223E8">
      <w:pPr>
        <w:pStyle w:val="Style3"/>
        <w:widowControl/>
        <w:jc w:val="center"/>
        <w:rPr>
          <w:b/>
          <w:sz w:val="32"/>
          <w:szCs w:val="32"/>
        </w:rPr>
      </w:pPr>
    </w:p>
    <w:p w:rsidR="00F223E8" w:rsidRPr="00FA5058" w:rsidRDefault="00FA5058" w:rsidP="00F223E8">
      <w:pPr>
        <w:pStyle w:val="Style4"/>
        <w:widowControl/>
        <w:jc w:val="center"/>
        <w:rPr>
          <w:b/>
          <w:sz w:val="40"/>
          <w:szCs w:val="40"/>
          <w:lang w:val="kk-KZ"/>
        </w:rPr>
      </w:pPr>
      <w:r w:rsidRPr="00FA5058">
        <w:rPr>
          <w:b/>
          <w:sz w:val="40"/>
          <w:szCs w:val="40"/>
          <w:lang w:val="kk-KZ"/>
        </w:rPr>
        <w:t>Конструкционное  материаловедение</w:t>
      </w:r>
    </w:p>
    <w:p w:rsidR="00F223E8" w:rsidRDefault="00F223E8" w:rsidP="00F223E8">
      <w:pPr>
        <w:pStyle w:val="Style4"/>
        <w:widowControl/>
        <w:jc w:val="center"/>
        <w:rPr>
          <w:b/>
          <w:sz w:val="36"/>
          <w:szCs w:val="36"/>
          <w:lang w:val="kk-KZ"/>
        </w:rPr>
      </w:pPr>
    </w:p>
    <w:p w:rsidR="00F223E8" w:rsidRPr="00186C3F" w:rsidRDefault="00F223E8" w:rsidP="00F223E8">
      <w:pPr>
        <w:tabs>
          <w:tab w:val="left" w:pos="196"/>
        </w:tabs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186C3F">
        <w:rPr>
          <w:rFonts w:ascii="Times New Roman" w:hAnsi="Times New Roman" w:cs="Times New Roman"/>
          <w:b/>
          <w:sz w:val="28"/>
          <w:szCs w:val="28"/>
          <w:lang w:eastAsia="ko-KR"/>
        </w:rPr>
        <w:t>МЕТОДИЧЕСКИЕ УКАЗАНИЯ</w:t>
      </w:r>
      <w:r w:rsidRPr="00186C3F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  к   </w:t>
      </w:r>
      <w:r w:rsidRPr="00186C3F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СРС </w:t>
      </w:r>
    </w:p>
    <w:p w:rsidR="00F223E8" w:rsidRPr="00F40D90" w:rsidRDefault="00F223E8" w:rsidP="00F223E8">
      <w:pPr>
        <w:tabs>
          <w:tab w:val="left" w:pos="196"/>
        </w:tabs>
        <w:jc w:val="center"/>
        <w:rPr>
          <w:sz w:val="28"/>
          <w:szCs w:val="28"/>
          <w:lang w:eastAsia="ko-KR"/>
        </w:rPr>
      </w:pPr>
    </w:p>
    <w:p w:rsidR="00F223E8" w:rsidRDefault="00F223E8" w:rsidP="00F223E8">
      <w:pPr>
        <w:pStyle w:val="Style5"/>
        <w:widowControl/>
        <w:rPr>
          <w:sz w:val="32"/>
          <w:szCs w:val="32"/>
        </w:rPr>
      </w:pPr>
      <w:r>
        <w:rPr>
          <w:iCs/>
          <w:noProof/>
          <w:sz w:val="28"/>
          <w:szCs w:val="28"/>
        </w:rPr>
        <w:drawing>
          <wp:inline distT="0" distB="0" distL="0" distR="0">
            <wp:extent cx="5867400" cy="3914775"/>
            <wp:effectExtent l="19050" t="0" r="0" b="0"/>
            <wp:docPr id="7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391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3E8" w:rsidRDefault="00F223E8" w:rsidP="00F223E8">
      <w:pPr>
        <w:pStyle w:val="Style5"/>
        <w:widowControl/>
        <w:rPr>
          <w:sz w:val="28"/>
          <w:szCs w:val="28"/>
        </w:rPr>
      </w:pPr>
    </w:p>
    <w:p w:rsidR="00F223E8" w:rsidRDefault="00F223E8" w:rsidP="00F223E8">
      <w:pPr>
        <w:pStyle w:val="Style5"/>
        <w:widowControl/>
        <w:rPr>
          <w:sz w:val="28"/>
          <w:szCs w:val="28"/>
        </w:rPr>
      </w:pPr>
    </w:p>
    <w:p w:rsidR="00312686" w:rsidRPr="0071392E" w:rsidRDefault="00646164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8" style="position:absolute;left:0;text-align:left;margin-left:220.55pt;margin-top:15pt;width:62.4pt;height:27.2pt;z-index:251660288" stroked="f"/>
        </w:pict>
      </w: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F223E8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3E8" w:rsidRDefault="00646164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46164"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left:0;text-align:left;margin-left:196.55pt;margin-top:22.25pt;width:62.4pt;height:27.2pt;z-index:251661312" stroked="f"/>
        </w:pict>
      </w:r>
    </w:p>
    <w:p w:rsidR="001602E1" w:rsidRDefault="001602E1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92E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КАЗАХСТАН</w:t>
      </w: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92E">
        <w:rPr>
          <w:rFonts w:ascii="Times New Roman" w:hAnsi="Times New Roman" w:cs="Times New Roman"/>
          <w:b/>
          <w:sz w:val="28"/>
          <w:szCs w:val="28"/>
        </w:rPr>
        <w:t>ЮЖНО-КАЗАХСТАНСКИЙ ГОСУДАРСТВЕННЫЙ УНИВЕРСИТЕТ</w:t>
      </w: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392E">
        <w:rPr>
          <w:rFonts w:ascii="Times New Roman" w:hAnsi="Times New Roman" w:cs="Times New Roman"/>
          <w:b/>
          <w:sz w:val="28"/>
          <w:szCs w:val="28"/>
        </w:rPr>
        <w:t>им. М.О. АУЕЗОВА</w:t>
      </w:r>
    </w:p>
    <w:p w:rsidR="00312686" w:rsidRPr="0071392E" w:rsidRDefault="00312686" w:rsidP="00C9041C">
      <w:pPr>
        <w:tabs>
          <w:tab w:val="left" w:pos="19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92E">
        <w:rPr>
          <w:rFonts w:ascii="Times New Roman" w:hAnsi="Times New Roman" w:cs="Times New Roman"/>
          <w:b/>
          <w:sz w:val="28"/>
          <w:szCs w:val="28"/>
        </w:rPr>
        <w:t>Кафедра «Энергетика</w:t>
      </w:r>
      <w:r w:rsidRPr="0071392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и нетрадиционные энергетические системы</w:t>
      </w:r>
      <w:r w:rsidRPr="0071392E">
        <w:rPr>
          <w:rFonts w:ascii="Times New Roman" w:hAnsi="Times New Roman" w:cs="Times New Roman"/>
          <w:b/>
          <w:sz w:val="28"/>
          <w:szCs w:val="28"/>
        </w:rPr>
        <w:t>»</w:t>
      </w: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9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71392E">
        <w:rPr>
          <w:rFonts w:ascii="Times New Roman" w:hAnsi="Times New Roman" w:cs="Times New Roman"/>
          <w:b/>
          <w:sz w:val="28"/>
          <w:szCs w:val="28"/>
        </w:rPr>
        <w:t>Муратова К.А.</w:t>
      </w: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71392E">
        <w:rPr>
          <w:rFonts w:ascii="Times New Roman" w:hAnsi="Times New Roman" w:cs="Times New Roman"/>
          <w:b/>
          <w:sz w:val="28"/>
          <w:szCs w:val="28"/>
          <w:lang w:eastAsia="ko-KR"/>
        </w:rPr>
        <w:t>МЕТОДИЧЕСКИЕ УКАЗАНИЯ</w:t>
      </w: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71392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к </w:t>
      </w:r>
      <w:r w:rsidRPr="0071392E">
        <w:rPr>
          <w:rFonts w:ascii="Times New Roman" w:hAnsi="Times New Roman" w:cs="Times New Roman"/>
          <w:sz w:val="28"/>
          <w:szCs w:val="28"/>
          <w:lang w:eastAsia="ko-KR"/>
        </w:rPr>
        <w:t xml:space="preserve">СРС </w:t>
      </w: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71392E">
        <w:rPr>
          <w:rFonts w:ascii="Times New Roman" w:hAnsi="Times New Roman" w:cs="Times New Roman"/>
          <w:sz w:val="28"/>
          <w:szCs w:val="28"/>
          <w:lang w:eastAsia="ko-KR"/>
        </w:rPr>
        <w:t>по дисциплине</w:t>
      </w: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312686" w:rsidRPr="0071392E" w:rsidRDefault="00312686" w:rsidP="00C9041C">
      <w:pPr>
        <w:shd w:val="clear" w:color="auto" w:fill="FFFFFF"/>
        <w:tabs>
          <w:tab w:val="left" w:pos="1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392E">
        <w:rPr>
          <w:rFonts w:ascii="Times New Roman" w:hAnsi="Times New Roman" w:cs="Times New Roman"/>
          <w:sz w:val="28"/>
          <w:szCs w:val="28"/>
        </w:rPr>
        <w:t>«</w:t>
      </w:r>
      <w:r w:rsidR="0071392E" w:rsidRPr="0071392E">
        <w:rPr>
          <w:rFonts w:ascii="Times New Roman" w:hAnsi="Times New Roman" w:cs="Times New Roman"/>
          <w:sz w:val="28"/>
          <w:szCs w:val="28"/>
          <w:lang w:val="kk-KZ"/>
        </w:rPr>
        <w:t>Конструкционное материаловедение</w:t>
      </w:r>
      <w:r w:rsidRPr="0071392E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312686" w:rsidRPr="0071392E" w:rsidRDefault="00312686" w:rsidP="00C9041C">
      <w:pPr>
        <w:tabs>
          <w:tab w:val="left" w:pos="1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  <w:r w:rsidRPr="0071392E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1392E">
        <w:rPr>
          <w:rFonts w:ascii="Times New Roman" w:hAnsi="Times New Roman" w:cs="Times New Roman"/>
          <w:sz w:val="28"/>
          <w:szCs w:val="28"/>
        </w:rPr>
        <w:t xml:space="preserve">для студентов специальности </w:t>
      </w:r>
      <w:r w:rsidRPr="0071392E">
        <w:rPr>
          <w:rFonts w:ascii="Times New Roman" w:hAnsi="Times New Roman" w:cs="Times New Roman"/>
          <w:sz w:val="28"/>
          <w:szCs w:val="28"/>
          <w:u w:val="single"/>
        </w:rPr>
        <w:t xml:space="preserve"> 5В071</w:t>
      </w:r>
      <w:r w:rsidR="0071392E" w:rsidRPr="0071392E">
        <w:rPr>
          <w:rFonts w:ascii="Times New Roman" w:hAnsi="Times New Roman" w:cs="Times New Roman"/>
          <w:sz w:val="28"/>
          <w:szCs w:val="28"/>
          <w:u w:val="single"/>
          <w:lang w:val="kk-KZ"/>
        </w:rPr>
        <w:t>7</w:t>
      </w:r>
      <w:r w:rsidRPr="0071392E">
        <w:rPr>
          <w:rFonts w:ascii="Times New Roman" w:hAnsi="Times New Roman" w:cs="Times New Roman"/>
          <w:sz w:val="28"/>
          <w:szCs w:val="28"/>
          <w:u w:val="single"/>
        </w:rPr>
        <w:t>00 - «</w:t>
      </w:r>
      <w:r w:rsidR="0071392E" w:rsidRPr="0071392E">
        <w:rPr>
          <w:rFonts w:ascii="Times New Roman" w:hAnsi="Times New Roman" w:cs="Times New Roman"/>
          <w:sz w:val="28"/>
          <w:szCs w:val="28"/>
          <w:u w:val="single"/>
          <w:lang w:val="kk-KZ"/>
        </w:rPr>
        <w:t>Тепло</w:t>
      </w:r>
      <w:r w:rsidRPr="0071392E">
        <w:rPr>
          <w:rFonts w:ascii="Times New Roman" w:hAnsi="Times New Roman" w:cs="Times New Roman"/>
          <w:sz w:val="28"/>
          <w:szCs w:val="28"/>
          <w:u w:val="single"/>
        </w:rPr>
        <w:t xml:space="preserve">энергетика» </w:t>
      </w:r>
      <w:r w:rsidRPr="0071392E">
        <w:rPr>
          <w:rFonts w:ascii="Times New Roman" w:hAnsi="Times New Roman" w:cs="Times New Roman"/>
          <w:color w:val="FFFFFF"/>
          <w:sz w:val="28"/>
          <w:szCs w:val="28"/>
          <w:u w:val="single"/>
        </w:rPr>
        <w:t>1</w:t>
      </w: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1392E">
        <w:rPr>
          <w:rFonts w:ascii="Times New Roman" w:hAnsi="Times New Roman" w:cs="Times New Roman"/>
          <w:sz w:val="28"/>
          <w:szCs w:val="28"/>
        </w:rPr>
        <w:t xml:space="preserve">Форма  обучения: </w:t>
      </w:r>
      <w:r w:rsidRPr="0071392E">
        <w:rPr>
          <w:rFonts w:ascii="Times New Roman" w:hAnsi="Times New Roman" w:cs="Times New Roman"/>
          <w:sz w:val="28"/>
          <w:szCs w:val="28"/>
          <w:u w:val="single"/>
        </w:rPr>
        <w:t xml:space="preserve">    очная     </w:t>
      </w:r>
      <w:r w:rsidRPr="0071392E">
        <w:rPr>
          <w:rFonts w:ascii="Times New Roman" w:hAnsi="Times New Roman" w:cs="Times New Roman"/>
          <w:color w:val="FFFFFF"/>
          <w:sz w:val="28"/>
          <w:szCs w:val="28"/>
          <w:u w:val="single"/>
        </w:rPr>
        <w:t>1</w:t>
      </w: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71392E">
        <w:rPr>
          <w:rFonts w:ascii="Times New Roman" w:hAnsi="Times New Roman" w:cs="Times New Roman"/>
          <w:b/>
          <w:sz w:val="28"/>
          <w:szCs w:val="28"/>
          <w:lang w:eastAsia="ko-KR"/>
        </w:rPr>
        <w:t>Шымкент 201</w:t>
      </w:r>
      <w:r w:rsidR="00C9041C" w:rsidRPr="0071392E">
        <w:rPr>
          <w:rFonts w:ascii="Times New Roman" w:hAnsi="Times New Roman" w:cs="Times New Roman"/>
          <w:b/>
          <w:sz w:val="28"/>
          <w:szCs w:val="28"/>
          <w:lang w:eastAsia="ko-KR"/>
        </w:rPr>
        <w:t>4</w:t>
      </w:r>
      <w:r w:rsidRPr="0071392E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г.</w:t>
      </w:r>
    </w:p>
    <w:p w:rsidR="00312686" w:rsidRPr="0071392E" w:rsidRDefault="00312686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12686" w:rsidRDefault="00566974" w:rsidP="00C9041C">
      <w:pPr>
        <w:tabs>
          <w:tab w:val="left" w:pos="1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2" style="position:absolute;left:0;text-align:left;margin-left:212.75pt;margin-top:10.3pt;width:1in;height:36pt;z-index:251664384" stroked="f"/>
        </w:pict>
      </w:r>
    </w:p>
    <w:p w:rsidR="001830DA" w:rsidRPr="00187574" w:rsidRDefault="00312686" w:rsidP="001830DA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  <w:r w:rsidRPr="0071392E">
        <w:rPr>
          <w:rFonts w:ascii="Times New Roman" w:hAnsi="Times New Roman" w:cs="Times New Roman"/>
          <w:color w:val="FF0000"/>
          <w:sz w:val="28"/>
          <w:szCs w:val="28"/>
          <w:lang w:val="kk-KZ"/>
        </w:rPr>
        <w:lastRenderedPageBreak/>
        <w:tab/>
      </w:r>
      <w:r w:rsidRPr="0071392E">
        <w:rPr>
          <w:rFonts w:ascii="Times New Roman" w:hAnsi="Times New Roman" w:cs="Times New Roman"/>
          <w:sz w:val="28"/>
          <w:szCs w:val="28"/>
        </w:rPr>
        <w:t xml:space="preserve">УДК </w:t>
      </w:r>
      <w:r w:rsidR="001830DA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669.017(083.13)</w:t>
      </w:r>
    </w:p>
    <w:p w:rsidR="00312686" w:rsidRPr="00D02AC5" w:rsidRDefault="00312686" w:rsidP="00C904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392E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1392E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71392E">
        <w:rPr>
          <w:rFonts w:ascii="Times New Roman" w:hAnsi="Times New Roman" w:cs="Times New Roman"/>
          <w:sz w:val="28"/>
          <w:szCs w:val="28"/>
        </w:rPr>
        <w:t>Составител</w:t>
      </w:r>
      <w:r w:rsidRPr="0071392E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71392E">
        <w:rPr>
          <w:rFonts w:ascii="Times New Roman" w:hAnsi="Times New Roman" w:cs="Times New Roman"/>
          <w:sz w:val="28"/>
          <w:szCs w:val="28"/>
        </w:rPr>
        <w:t xml:space="preserve">:  Муратова </w:t>
      </w:r>
      <w:r w:rsidRPr="0071392E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71392E">
        <w:rPr>
          <w:rFonts w:ascii="Times New Roman" w:hAnsi="Times New Roman" w:cs="Times New Roman"/>
          <w:sz w:val="28"/>
          <w:szCs w:val="28"/>
        </w:rPr>
        <w:t>.А.</w:t>
      </w:r>
      <w:r w:rsidR="007139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1392E">
        <w:rPr>
          <w:rFonts w:ascii="Times New Roman" w:hAnsi="Times New Roman" w:cs="Times New Roman"/>
          <w:sz w:val="28"/>
          <w:szCs w:val="28"/>
          <w:lang w:val="kk-KZ"/>
        </w:rPr>
        <w:t>Методические указания к СРС по дисциплине «</w:t>
      </w:r>
      <w:r w:rsidR="0071392E">
        <w:rPr>
          <w:rFonts w:ascii="Times New Roman" w:hAnsi="Times New Roman" w:cs="Times New Roman"/>
          <w:sz w:val="28"/>
          <w:szCs w:val="28"/>
          <w:lang w:val="kk-KZ"/>
        </w:rPr>
        <w:t>Конструкционное материаловедение</w:t>
      </w:r>
      <w:r w:rsidRPr="0071392E">
        <w:rPr>
          <w:rFonts w:ascii="Times New Roman" w:hAnsi="Times New Roman" w:cs="Times New Roman"/>
          <w:sz w:val="28"/>
          <w:szCs w:val="28"/>
          <w:lang w:val="kk-KZ"/>
        </w:rPr>
        <w:t xml:space="preserve">» по </w:t>
      </w:r>
      <w:r w:rsidRPr="0071392E">
        <w:rPr>
          <w:rFonts w:ascii="Times New Roman" w:hAnsi="Times New Roman" w:cs="Times New Roman"/>
          <w:sz w:val="28"/>
          <w:szCs w:val="28"/>
        </w:rPr>
        <w:t>специальности 5В071</w:t>
      </w:r>
      <w:r w:rsidR="0071392E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71392E">
        <w:rPr>
          <w:rFonts w:ascii="Times New Roman" w:hAnsi="Times New Roman" w:cs="Times New Roman"/>
          <w:sz w:val="28"/>
          <w:szCs w:val="28"/>
        </w:rPr>
        <w:t xml:space="preserve">00 - </w:t>
      </w:r>
      <w:r w:rsidR="0071392E" w:rsidRPr="00D02AC5">
        <w:rPr>
          <w:rFonts w:ascii="Times New Roman" w:hAnsi="Times New Roman" w:cs="Times New Roman"/>
          <w:sz w:val="28"/>
          <w:szCs w:val="28"/>
          <w:lang w:val="kk-KZ"/>
        </w:rPr>
        <w:t>Тепл</w:t>
      </w:r>
      <w:r w:rsidRPr="00D02AC5">
        <w:rPr>
          <w:rFonts w:ascii="Times New Roman" w:hAnsi="Times New Roman" w:cs="Times New Roman"/>
          <w:sz w:val="28"/>
          <w:szCs w:val="28"/>
        </w:rPr>
        <w:t>оэнергетика</w:t>
      </w:r>
      <w:r w:rsidRPr="00D02AC5">
        <w:rPr>
          <w:rFonts w:ascii="Times New Roman" w:hAnsi="Times New Roman" w:cs="Times New Roman"/>
          <w:bCs/>
          <w:sz w:val="28"/>
          <w:szCs w:val="28"/>
        </w:rPr>
        <w:t>.</w:t>
      </w:r>
      <w:r w:rsidRPr="00D02AC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D02AC5">
        <w:rPr>
          <w:rFonts w:ascii="Times New Roman" w:hAnsi="Times New Roman" w:cs="Times New Roman"/>
          <w:sz w:val="28"/>
          <w:szCs w:val="28"/>
        </w:rPr>
        <w:t>- Шымкент: ЮКГУ им. М.Ауезова, 20</w:t>
      </w:r>
      <w:r w:rsidRPr="00D02AC5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71392E" w:rsidRPr="00D02AC5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D02AC5">
        <w:rPr>
          <w:rFonts w:ascii="Times New Roman" w:hAnsi="Times New Roman" w:cs="Times New Roman"/>
          <w:sz w:val="28"/>
          <w:szCs w:val="28"/>
        </w:rPr>
        <w:t xml:space="preserve"> г. - </w:t>
      </w:r>
      <w:r w:rsidR="00D02AC5" w:rsidRPr="00D02AC5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71392E" w:rsidRPr="00D02AC5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D02AC5">
        <w:rPr>
          <w:rFonts w:ascii="Times New Roman" w:hAnsi="Times New Roman" w:cs="Times New Roman"/>
          <w:sz w:val="28"/>
          <w:szCs w:val="28"/>
        </w:rPr>
        <w:t>с.</w:t>
      </w:r>
    </w:p>
    <w:p w:rsidR="00312686" w:rsidRPr="0071392E" w:rsidRDefault="00312686" w:rsidP="00C9041C">
      <w:pPr>
        <w:tabs>
          <w:tab w:val="left" w:pos="-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12686" w:rsidRPr="0071392E" w:rsidRDefault="00312686" w:rsidP="00C9041C">
      <w:pPr>
        <w:tabs>
          <w:tab w:val="left" w:pos="-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12686" w:rsidRPr="0071392E" w:rsidRDefault="00312686" w:rsidP="00C9041C">
      <w:pPr>
        <w:tabs>
          <w:tab w:val="left" w:pos="-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1392E">
        <w:rPr>
          <w:rFonts w:ascii="Times New Roman" w:hAnsi="Times New Roman" w:cs="Times New Roman"/>
          <w:sz w:val="28"/>
          <w:szCs w:val="28"/>
          <w:lang w:val="kk-KZ"/>
        </w:rPr>
        <w:tab/>
        <w:t>Методические указания к СРС по дисциплине «</w:t>
      </w:r>
      <w:r w:rsidR="0071392E">
        <w:rPr>
          <w:rFonts w:ascii="Times New Roman" w:hAnsi="Times New Roman" w:cs="Times New Roman"/>
          <w:sz w:val="28"/>
          <w:szCs w:val="28"/>
          <w:lang w:val="kk-KZ"/>
        </w:rPr>
        <w:t>Конструкционное материаловедение</w:t>
      </w:r>
      <w:r w:rsidRPr="0071392E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71392E">
        <w:rPr>
          <w:rFonts w:ascii="Times New Roman" w:hAnsi="Times New Roman" w:cs="Times New Roman"/>
          <w:sz w:val="28"/>
          <w:szCs w:val="28"/>
        </w:rPr>
        <w:t xml:space="preserve"> включает все необходимые сведения по выполнению </w:t>
      </w:r>
      <w:r w:rsidRPr="0071392E">
        <w:rPr>
          <w:rFonts w:ascii="Times New Roman" w:hAnsi="Times New Roman" w:cs="Times New Roman"/>
          <w:sz w:val="28"/>
          <w:szCs w:val="28"/>
          <w:lang w:val="kk-KZ"/>
        </w:rPr>
        <w:t xml:space="preserve">самостоятельной </w:t>
      </w:r>
      <w:r w:rsidRPr="0071392E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71392E">
        <w:rPr>
          <w:rFonts w:ascii="Times New Roman" w:hAnsi="Times New Roman" w:cs="Times New Roman"/>
          <w:sz w:val="28"/>
          <w:szCs w:val="28"/>
          <w:lang w:val="kk-KZ"/>
        </w:rPr>
        <w:t xml:space="preserve">ы студента по данному </w:t>
      </w:r>
      <w:r w:rsidRPr="0071392E">
        <w:rPr>
          <w:rFonts w:ascii="Times New Roman" w:hAnsi="Times New Roman" w:cs="Times New Roman"/>
          <w:sz w:val="28"/>
          <w:szCs w:val="28"/>
        </w:rPr>
        <w:t xml:space="preserve"> курс</w:t>
      </w:r>
      <w:r w:rsidRPr="0071392E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71392E">
        <w:rPr>
          <w:rFonts w:ascii="Times New Roman" w:hAnsi="Times New Roman" w:cs="Times New Roman"/>
          <w:sz w:val="28"/>
          <w:szCs w:val="28"/>
        </w:rPr>
        <w:t>.</w:t>
      </w:r>
    </w:p>
    <w:p w:rsidR="00312686" w:rsidRPr="0071392E" w:rsidRDefault="00312686" w:rsidP="00C9041C">
      <w:pPr>
        <w:tabs>
          <w:tab w:val="left" w:pos="-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12686" w:rsidRPr="0071392E" w:rsidRDefault="00312686" w:rsidP="00C9041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392E">
        <w:rPr>
          <w:rFonts w:ascii="Times New Roman" w:hAnsi="Times New Roman" w:cs="Times New Roman"/>
          <w:sz w:val="28"/>
          <w:szCs w:val="28"/>
          <w:lang w:val="kk-KZ" w:eastAsia="ko-KR"/>
        </w:rPr>
        <w:tab/>
      </w:r>
      <w:r w:rsidRPr="0071392E">
        <w:rPr>
          <w:rFonts w:ascii="Times New Roman" w:hAnsi="Times New Roman" w:cs="Times New Roman"/>
          <w:sz w:val="28"/>
          <w:szCs w:val="28"/>
          <w:lang w:eastAsia="ko-KR"/>
        </w:rPr>
        <w:t xml:space="preserve">Методические указания предназначены </w:t>
      </w:r>
      <w:r w:rsidRPr="0071392E">
        <w:rPr>
          <w:rFonts w:ascii="Times New Roman" w:hAnsi="Times New Roman" w:cs="Times New Roman"/>
          <w:sz w:val="28"/>
          <w:szCs w:val="28"/>
        </w:rPr>
        <w:t xml:space="preserve">для студентов специальности                        </w:t>
      </w:r>
    </w:p>
    <w:p w:rsidR="00312686" w:rsidRPr="0071392E" w:rsidRDefault="0071392E" w:rsidP="00C90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392E">
        <w:rPr>
          <w:rFonts w:ascii="Times New Roman" w:hAnsi="Times New Roman" w:cs="Times New Roman"/>
          <w:sz w:val="28"/>
          <w:szCs w:val="28"/>
          <w:u w:val="single"/>
        </w:rPr>
        <w:t>5В071</w:t>
      </w:r>
      <w:r w:rsidRPr="0071392E">
        <w:rPr>
          <w:rFonts w:ascii="Times New Roman" w:hAnsi="Times New Roman" w:cs="Times New Roman"/>
          <w:sz w:val="28"/>
          <w:szCs w:val="28"/>
          <w:u w:val="single"/>
          <w:lang w:val="kk-KZ"/>
        </w:rPr>
        <w:t>7</w:t>
      </w:r>
      <w:r w:rsidRPr="0071392E">
        <w:rPr>
          <w:rFonts w:ascii="Times New Roman" w:hAnsi="Times New Roman" w:cs="Times New Roman"/>
          <w:sz w:val="28"/>
          <w:szCs w:val="28"/>
          <w:u w:val="single"/>
        </w:rPr>
        <w:t xml:space="preserve">00 – </w:t>
      </w:r>
      <w:r w:rsidRPr="0071392E">
        <w:rPr>
          <w:rFonts w:ascii="Times New Roman" w:hAnsi="Times New Roman" w:cs="Times New Roman"/>
          <w:sz w:val="28"/>
          <w:szCs w:val="28"/>
          <w:u w:val="single"/>
          <w:lang w:val="kk-KZ"/>
        </w:rPr>
        <w:t>«Тепл</w:t>
      </w:r>
      <w:r w:rsidRPr="0071392E">
        <w:rPr>
          <w:rFonts w:ascii="Times New Roman" w:hAnsi="Times New Roman" w:cs="Times New Roman"/>
          <w:sz w:val="28"/>
          <w:szCs w:val="28"/>
          <w:u w:val="single"/>
        </w:rPr>
        <w:t>оэнергетика</w:t>
      </w:r>
      <w:r w:rsidR="00312686" w:rsidRPr="0071392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312686" w:rsidRPr="0071392E">
        <w:rPr>
          <w:rFonts w:ascii="Times New Roman" w:hAnsi="Times New Roman" w:cs="Times New Roman"/>
          <w:color w:val="FFFFFF"/>
          <w:sz w:val="28"/>
          <w:szCs w:val="28"/>
          <w:u w:val="single"/>
        </w:rPr>
        <w:t>1</w:t>
      </w:r>
    </w:p>
    <w:p w:rsidR="00312686" w:rsidRPr="0071392E" w:rsidRDefault="00312686" w:rsidP="00C90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312686" w:rsidRPr="0071392E" w:rsidRDefault="00312686" w:rsidP="00C90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312686" w:rsidRPr="009E37DA" w:rsidRDefault="00312686" w:rsidP="009E37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392E">
        <w:rPr>
          <w:rFonts w:ascii="Times New Roman" w:hAnsi="Times New Roman" w:cs="Times New Roman"/>
          <w:color w:val="993300"/>
          <w:sz w:val="28"/>
          <w:szCs w:val="28"/>
        </w:rPr>
        <w:t xml:space="preserve">      </w:t>
      </w:r>
      <w:r w:rsidRPr="0071392E">
        <w:rPr>
          <w:rFonts w:ascii="Times New Roman" w:hAnsi="Times New Roman" w:cs="Times New Roman"/>
          <w:color w:val="993300"/>
          <w:sz w:val="28"/>
          <w:szCs w:val="28"/>
          <w:lang w:val="kk-KZ"/>
        </w:rPr>
        <w:tab/>
      </w:r>
      <w:r w:rsidRPr="0071392E">
        <w:rPr>
          <w:rFonts w:ascii="Times New Roman" w:hAnsi="Times New Roman" w:cs="Times New Roman"/>
          <w:sz w:val="28"/>
          <w:szCs w:val="28"/>
          <w:lang w:val="kk-KZ"/>
        </w:rPr>
        <w:t xml:space="preserve">Методические указания к СРС </w:t>
      </w:r>
      <w:r w:rsidRPr="009E37DA">
        <w:rPr>
          <w:rFonts w:ascii="Times New Roman" w:hAnsi="Times New Roman" w:cs="Times New Roman"/>
          <w:sz w:val="28"/>
          <w:szCs w:val="28"/>
          <w:lang w:val="kk-KZ"/>
        </w:rPr>
        <w:t>по дисциплине «</w:t>
      </w:r>
      <w:r w:rsidR="0071392E" w:rsidRPr="009E37DA">
        <w:rPr>
          <w:rFonts w:ascii="Times New Roman" w:hAnsi="Times New Roman" w:cs="Times New Roman"/>
          <w:sz w:val="28"/>
          <w:szCs w:val="28"/>
          <w:lang w:val="kk-KZ"/>
        </w:rPr>
        <w:t>Конструкционное материаловедение</w:t>
      </w:r>
      <w:r w:rsidRPr="009E37DA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9E37DA">
        <w:rPr>
          <w:rFonts w:ascii="Times New Roman" w:hAnsi="Times New Roman" w:cs="Times New Roman"/>
          <w:sz w:val="28"/>
          <w:szCs w:val="28"/>
        </w:rPr>
        <w:t xml:space="preserve"> </w:t>
      </w:r>
      <w:r w:rsidR="009E37DA" w:rsidRPr="009E37DA">
        <w:rPr>
          <w:rFonts w:ascii="Times New Roman" w:hAnsi="Times New Roman" w:cs="Times New Roman"/>
          <w:sz w:val="28"/>
          <w:szCs w:val="28"/>
          <w:lang w:val="kk-KZ"/>
        </w:rPr>
        <w:t>дает возможность по диаграмме состояние  сплава  определить концентрацию  компонентов  и  свойства сплава.</w:t>
      </w:r>
      <w:r w:rsidRPr="009E37DA">
        <w:rPr>
          <w:rFonts w:ascii="Times New Roman" w:hAnsi="Times New Roman" w:cs="Times New Roman"/>
          <w:sz w:val="28"/>
          <w:szCs w:val="28"/>
        </w:rPr>
        <w:t xml:space="preserve">Также даны </w:t>
      </w:r>
      <w:r w:rsidR="009E37DA" w:rsidRPr="009E37DA">
        <w:rPr>
          <w:rFonts w:ascii="Times New Roman" w:hAnsi="Times New Roman" w:cs="Times New Roman"/>
          <w:sz w:val="28"/>
          <w:szCs w:val="28"/>
          <w:lang w:val="kk-KZ"/>
        </w:rPr>
        <w:t>большое количество справочных материалов  по определению  свойства конструкционных материалов  для конкретных изделий</w:t>
      </w:r>
      <w:r w:rsidRPr="009E37DA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9E37DA">
        <w:rPr>
          <w:rFonts w:ascii="Times New Roman" w:hAnsi="Times New Roman" w:cs="Times New Roman"/>
          <w:sz w:val="28"/>
          <w:szCs w:val="28"/>
        </w:rPr>
        <w:t xml:space="preserve"> контрольные вопросы для </w:t>
      </w:r>
      <w:r w:rsidRPr="009E37DA">
        <w:rPr>
          <w:rFonts w:ascii="Times New Roman" w:hAnsi="Times New Roman" w:cs="Times New Roman"/>
          <w:sz w:val="28"/>
          <w:szCs w:val="28"/>
          <w:lang w:val="kk-KZ"/>
        </w:rPr>
        <w:t xml:space="preserve">самопроверки </w:t>
      </w:r>
      <w:r w:rsidRPr="009E37DA">
        <w:rPr>
          <w:rFonts w:ascii="Times New Roman" w:hAnsi="Times New Roman" w:cs="Times New Roman"/>
          <w:sz w:val="28"/>
          <w:szCs w:val="28"/>
        </w:rPr>
        <w:t xml:space="preserve"> и рекомендованная литература.</w:t>
      </w:r>
    </w:p>
    <w:p w:rsidR="00312686" w:rsidRPr="0071392E" w:rsidRDefault="00312686" w:rsidP="00C904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392E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312686" w:rsidRPr="0071392E" w:rsidRDefault="00312686" w:rsidP="00C904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392E">
        <w:rPr>
          <w:rFonts w:ascii="Times New Roman" w:hAnsi="Times New Roman" w:cs="Times New Roman"/>
          <w:sz w:val="28"/>
          <w:szCs w:val="28"/>
        </w:rPr>
        <w:t>Рецензент</w:t>
      </w:r>
      <w:r w:rsidRPr="0071392E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Pr="0071392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71392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71392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71392E">
        <w:rPr>
          <w:rFonts w:ascii="Times New Roman" w:hAnsi="Times New Roman" w:cs="Times New Roman"/>
          <w:sz w:val="28"/>
          <w:szCs w:val="28"/>
        </w:rPr>
        <w:t>Арыстанбаев К.Е., к.т.н., старший преподаватель  кафедры  «АТУ», ЮКГУ</w:t>
      </w:r>
    </w:p>
    <w:p w:rsidR="00312686" w:rsidRPr="0071392E" w:rsidRDefault="00312686" w:rsidP="00C904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1392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</w:t>
      </w:r>
    </w:p>
    <w:p w:rsidR="00312686" w:rsidRPr="0071392E" w:rsidRDefault="00312686" w:rsidP="00C904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12686" w:rsidRPr="0071392E" w:rsidRDefault="00312686" w:rsidP="00C904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12686" w:rsidRPr="0071392E" w:rsidRDefault="00312686" w:rsidP="00C904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12686" w:rsidRDefault="00312686" w:rsidP="00C904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C7ED2" w:rsidRDefault="00CC7ED2" w:rsidP="00C904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61027" w:rsidRPr="0071392E" w:rsidRDefault="00161027" w:rsidP="00C904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12686" w:rsidRPr="0071392E" w:rsidRDefault="00312686" w:rsidP="00C904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392E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71392E">
        <w:rPr>
          <w:rFonts w:ascii="Times New Roman" w:hAnsi="Times New Roman" w:cs="Times New Roman"/>
          <w:sz w:val="28"/>
          <w:szCs w:val="28"/>
        </w:rPr>
        <w:t>Рассмотрено и рекомендовано к печати заседанием кафедры  «Энергетика</w:t>
      </w:r>
      <w:r w:rsidRPr="0071392E">
        <w:rPr>
          <w:rFonts w:ascii="Times New Roman" w:hAnsi="Times New Roman" w:cs="Times New Roman"/>
          <w:sz w:val="28"/>
          <w:szCs w:val="28"/>
          <w:lang w:val="kk-KZ"/>
        </w:rPr>
        <w:t xml:space="preserve"> и нетрадиционные энергетические  системы</w:t>
      </w:r>
      <w:r w:rsidRPr="0071392E">
        <w:rPr>
          <w:rFonts w:ascii="Times New Roman" w:hAnsi="Times New Roman" w:cs="Times New Roman"/>
          <w:sz w:val="28"/>
          <w:szCs w:val="28"/>
        </w:rPr>
        <w:t>»</w:t>
      </w:r>
      <w:r w:rsidRPr="0071392E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161027">
        <w:rPr>
          <w:rFonts w:ascii="Times New Roman" w:hAnsi="Times New Roman" w:cs="Times New Roman"/>
          <w:sz w:val="28"/>
          <w:szCs w:val="28"/>
        </w:rPr>
        <w:t xml:space="preserve">(протокол № </w:t>
      </w:r>
      <w:r w:rsidR="00161027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71392E">
        <w:rPr>
          <w:rFonts w:ascii="Times New Roman" w:hAnsi="Times New Roman" w:cs="Times New Roman"/>
          <w:sz w:val="28"/>
          <w:szCs w:val="28"/>
        </w:rPr>
        <w:t xml:space="preserve"> от «_</w:t>
      </w:r>
      <w:r w:rsidR="00161027" w:rsidRPr="00161027">
        <w:rPr>
          <w:rFonts w:ascii="Times New Roman" w:hAnsi="Times New Roman" w:cs="Times New Roman"/>
          <w:sz w:val="28"/>
          <w:szCs w:val="28"/>
          <w:u w:val="single"/>
          <w:lang w:val="kk-KZ"/>
        </w:rPr>
        <w:t>19</w:t>
      </w:r>
      <w:r w:rsidRPr="0071392E">
        <w:rPr>
          <w:rFonts w:ascii="Times New Roman" w:hAnsi="Times New Roman" w:cs="Times New Roman"/>
          <w:sz w:val="28"/>
          <w:szCs w:val="28"/>
        </w:rPr>
        <w:t>_» ___</w:t>
      </w:r>
      <w:r w:rsidR="00161027" w:rsidRPr="00161027">
        <w:rPr>
          <w:rFonts w:ascii="Times New Roman" w:hAnsi="Times New Roman" w:cs="Times New Roman"/>
          <w:sz w:val="28"/>
          <w:szCs w:val="28"/>
          <w:u w:val="single"/>
          <w:lang w:val="kk-KZ"/>
        </w:rPr>
        <w:t>12</w:t>
      </w:r>
      <w:r w:rsidRPr="0071392E">
        <w:rPr>
          <w:rFonts w:ascii="Times New Roman" w:hAnsi="Times New Roman" w:cs="Times New Roman"/>
          <w:sz w:val="28"/>
          <w:szCs w:val="28"/>
        </w:rPr>
        <w:t>____ 20</w:t>
      </w:r>
      <w:r w:rsidRPr="0071392E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161027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71392E">
        <w:rPr>
          <w:rFonts w:ascii="Times New Roman" w:hAnsi="Times New Roman" w:cs="Times New Roman"/>
          <w:sz w:val="28"/>
          <w:szCs w:val="28"/>
        </w:rPr>
        <w:t xml:space="preserve"> г.) </w:t>
      </w:r>
    </w:p>
    <w:p w:rsidR="00312686" w:rsidRPr="0071392E" w:rsidRDefault="00312686" w:rsidP="00C904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686" w:rsidRPr="0071392E" w:rsidRDefault="00312686" w:rsidP="00C904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392E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71392E">
        <w:rPr>
          <w:rFonts w:ascii="Times New Roman" w:hAnsi="Times New Roman" w:cs="Times New Roman"/>
          <w:sz w:val="28"/>
          <w:szCs w:val="28"/>
        </w:rPr>
        <w:t xml:space="preserve">Методической комиссией </w:t>
      </w:r>
      <w:r w:rsidRPr="0071392E">
        <w:rPr>
          <w:rFonts w:ascii="Times New Roman" w:hAnsi="Times New Roman" w:cs="Times New Roman"/>
          <w:sz w:val="28"/>
          <w:szCs w:val="28"/>
          <w:lang w:val="kk-KZ"/>
        </w:rPr>
        <w:t>факультета</w:t>
      </w:r>
      <w:r w:rsidRPr="0071392E">
        <w:rPr>
          <w:rFonts w:ascii="Times New Roman" w:hAnsi="Times New Roman" w:cs="Times New Roman"/>
          <w:sz w:val="28"/>
          <w:szCs w:val="28"/>
        </w:rPr>
        <w:t xml:space="preserve"> «Информационных технологи</w:t>
      </w:r>
      <w:r w:rsidRPr="0071392E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71392E">
        <w:rPr>
          <w:rFonts w:ascii="Times New Roman" w:hAnsi="Times New Roman" w:cs="Times New Roman"/>
          <w:sz w:val="28"/>
          <w:szCs w:val="28"/>
        </w:rPr>
        <w:t>»     (протокол № _____от «____» __________20</w:t>
      </w:r>
      <w:r w:rsidRPr="0071392E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9E37DA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71392E">
        <w:rPr>
          <w:rFonts w:ascii="Times New Roman" w:hAnsi="Times New Roman" w:cs="Times New Roman"/>
          <w:sz w:val="28"/>
          <w:szCs w:val="28"/>
        </w:rPr>
        <w:t>г.)</w:t>
      </w:r>
    </w:p>
    <w:p w:rsidR="00312686" w:rsidRPr="0071392E" w:rsidRDefault="00312686" w:rsidP="00C9041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</w:p>
    <w:p w:rsidR="00312686" w:rsidRPr="0071392E" w:rsidRDefault="00312686" w:rsidP="00C9041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  <w:r w:rsidRPr="0071392E">
        <w:rPr>
          <w:rFonts w:ascii="Times New Roman" w:hAnsi="Times New Roman" w:cs="Times New Roman"/>
          <w:sz w:val="28"/>
          <w:szCs w:val="28"/>
          <w:lang w:val="kk-KZ" w:eastAsia="ko-KR"/>
        </w:rPr>
        <w:tab/>
      </w:r>
      <w:r w:rsidRPr="0071392E">
        <w:rPr>
          <w:rFonts w:ascii="Times New Roman" w:hAnsi="Times New Roman" w:cs="Times New Roman"/>
          <w:sz w:val="28"/>
          <w:szCs w:val="28"/>
          <w:lang w:eastAsia="ko-KR"/>
        </w:rPr>
        <w:t>Рекомендовано к изданию  Методическим советом ЮКГУ им. М.Ауезова, протокол № ____ от «____» ______________ 20</w:t>
      </w:r>
      <w:r w:rsidRPr="0071392E">
        <w:rPr>
          <w:rFonts w:ascii="Times New Roman" w:hAnsi="Times New Roman" w:cs="Times New Roman"/>
          <w:sz w:val="28"/>
          <w:szCs w:val="28"/>
          <w:lang w:val="kk-KZ" w:eastAsia="ko-KR"/>
        </w:rPr>
        <w:t>1</w:t>
      </w:r>
      <w:r w:rsidR="007139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71392E">
        <w:rPr>
          <w:rFonts w:ascii="Times New Roman" w:hAnsi="Times New Roman" w:cs="Times New Roman"/>
          <w:sz w:val="28"/>
          <w:szCs w:val="28"/>
          <w:lang w:eastAsia="ko-KR"/>
        </w:rPr>
        <w:t>г.</w:t>
      </w:r>
    </w:p>
    <w:p w:rsidR="00853B4A" w:rsidRDefault="00853B4A" w:rsidP="00C904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161027" w:rsidRPr="00161027" w:rsidRDefault="00161027" w:rsidP="00C904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312686" w:rsidRPr="0071392E" w:rsidRDefault="00312686" w:rsidP="0016102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  <w:r w:rsidRPr="0071392E">
        <w:rPr>
          <w:rFonts w:ascii="Times New Roman" w:hAnsi="Times New Roman" w:cs="Times New Roman"/>
          <w:sz w:val="28"/>
          <w:szCs w:val="28"/>
          <w:lang w:eastAsia="ko-KR"/>
        </w:rPr>
        <w:t>Южно-Казахстанский государственн</w:t>
      </w:r>
      <w:r w:rsidR="0071392E">
        <w:rPr>
          <w:rFonts w:ascii="Times New Roman" w:hAnsi="Times New Roman" w:cs="Times New Roman"/>
          <w:sz w:val="28"/>
          <w:szCs w:val="28"/>
          <w:lang w:eastAsia="ko-KR"/>
        </w:rPr>
        <w:t>ый университет им.М.Ауезова, 20</w:t>
      </w:r>
      <w:r w:rsidR="0071392E">
        <w:rPr>
          <w:rFonts w:ascii="Times New Roman" w:hAnsi="Times New Roman" w:cs="Times New Roman"/>
          <w:sz w:val="28"/>
          <w:szCs w:val="28"/>
          <w:lang w:val="kk-KZ" w:eastAsia="ko-KR"/>
        </w:rPr>
        <w:t>14</w:t>
      </w:r>
      <w:r w:rsidRPr="0071392E">
        <w:rPr>
          <w:rFonts w:ascii="Times New Roman" w:hAnsi="Times New Roman" w:cs="Times New Roman"/>
          <w:sz w:val="28"/>
          <w:szCs w:val="28"/>
          <w:lang w:eastAsia="ko-KR"/>
        </w:rPr>
        <w:t xml:space="preserve"> г. </w:t>
      </w:r>
    </w:p>
    <w:p w:rsidR="00312686" w:rsidRPr="0071392E" w:rsidRDefault="00646164" w:rsidP="0016102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margin-left:204.55pt;margin-top:17.85pt;width:62.4pt;height:27.2pt;z-index:251662336" stroked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27" style="position:absolute;margin-left:222.15pt;margin-top:17.85pt;width:36.8pt;height:11.2pt;z-index:251659264" stroked="f"/>
        </w:pict>
      </w:r>
      <w:r w:rsidR="00312686" w:rsidRPr="0071392E">
        <w:rPr>
          <w:rFonts w:ascii="Times New Roman" w:hAnsi="Times New Roman" w:cs="Times New Roman"/>
          <w:sz w:val="28"/>
          <w:szCs w:val="28"/>
          <w:lang w:eastAsia="ko-KR"/>
        </w:rPr>
        <w:t xml:space="preserve">Ответственный за выпуск  </w:t>
      </w:r>
      <w:r w:rsidR="00312686" w:rsidRPr="0071392E">
        <w:rPr>
          <w:rFonts w:ascii="Times New Roman" w:hAnsi="Times New Roman" w:cs="Times New Roman"/>
          <w:sz w:val="28"/>
          <w:szCs w:val="28"/>
        </w:rPr>
        <w:t xml:space="preserve">Муратова </w:t>
      </w:r>
      <w:r w:rsidR="000D72D5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312686" w:rsidRPr="0071392E">
        <w:rPr>
          <w:rFonts w:ascii="Times New Roman" w:hAnsi="Times New Roman" w:cs="Times New Roman"/>
          <w:sz w:val="28"/>
          <w:szCs w:val="28"/>
        </w:rPr>
        <w:t>.А.</w:t>
      </w:r>
    </w:p>
    <w:p w:rsidR="00E7792B" w:rsidRPr="0071392E" w:rsidRDefault="00E7792B" w:rsidP="00E7792B">
      <w:pPr>
        <w:tabs>
          <w:tab w:val="left" w:pos="196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392E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СОДЕРЖАНИЕ</w:t>
      </w:r>
    </w:p>
    <w:p w:rsidR="00E7792B" w:rsidRPr="0071392E" w:rsidRDefault="00E7792B" w:rsidP="00E7792B">
      <w:pPr>
        <w:tabs>
          <w:tab w:val="left" w:pos="196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0" w:type="auto"/>
        <w:tblLook w:val="04A0"/>
      </w:tblPr>
      <w:tblGrid>
        <w:gridCol w:w="7621"/>
        <w:gridCol w:w="1134"/>
      </w:tblGrid>
      <w:tr w:rsidR="00566974" w:rsidRPr="00566974" w:rsidTr="00144884">
        <w:tc>
          <w:tcPr>
            <w:tcW w:w="7621" w:type="dxa"/>
          </w:tcPr>
          <w:p w:rsidR="00566974" w:rsidRPr="00566974" w:rsidRDefault="00566974" w:rsidP="00144884">
            <w:pPr>
              <w:tabs>
                <w:tab w:val="left" w:pos="196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66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Введение </w:t>
            </w:r>
          </w:p>
        </w:tc>
        <w:tc>
          <w:tcPr>
            <w:tcW w:w="1134" w:type="dxa"/>
          </w:tcPr>
          <w:p w:rsidR="00566974" w:rsidRPr="00566974" w:rsidRDefault="00566974" w:rsidP="00144884">
            <w:pPr>
              <w:tabs>
                <w:tab w:val="left" w:pos="196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9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566974" w:rsidRPr="00566974" w:rsidTr="00144884">
        <w:tc>
          <w:tcPr>
            <w:tcW w:w="7621" w:type="dxa"/>
          </w:tcPr>
          <w:p w:rsidR="00566974" w:rsidRPr="00566974" w:rsidRDefault="00566974" w:rsidP="00144884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56697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1 </w:t>
            </w:r>
            <w:r w:rsidRPr="0056697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Типы кристаллических решеток.</w:t>
            </w:r>
            <w:r w:rsidRPr="00566974">
              <w:rPr>
                <w:rStyle w:val="apple-converted-space"/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1134" w:type="dxa"/>
          </w:tcPr>
          <w:p w:rsidR="00566974" w:rsidRPr="00566974" w:rsidRDefault="00566974" w:rsidP="00144884">
            <w:pPr>
              <w:tabs>
                <w:tab w:val="left" w:pos="196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9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566974" w:rsidRPr="00566974" w:rsidTr="00144884">
        <w:tc>
          <w:tcPr>
            <w:tcW w:w="7621" w:type="dxa"/>
          </w:tcPr>
          <w:p w:rsidR="00566974" w:rsidRPr="00566974" w:rsidRDefault="00566974" w:rsidP="00144884">
            <w:pPr>
              <w:pStyle w:val="style40"/>
              <w:spacing w:before="0" w:beforeAutospacing="0" w:after="0" w:afterAutospacing="0" w:line="360" w:lineRule="auto"/>
              <w:rPr>
                <w:b/>
                <w:bCs/>
                <w:sz w:val="28"/>
                <w:szCs w:val="28"/>
                <w:lang w:val="kk-KZ"/>
              </w:rPr>
            </w:pPr>
            <w:r w:rsidRPr="00566974">
              <w:rPr>
                <w:sz w:val="28"/>
                <w:szCs w:val="28"/>
                <w:lang w:val="kk-KZ"/>
              </w:rPr>
              <w:t xml:space="preserve">2 </w:t>
            </w:r>
            <w:r w:rsidRPr="00566974">
              <w:rPr>
                <w:bCs/>
                <w:sz w:val="28"/>
                <w:szCs w:val="28"/>
              </w:rPr>
              <w:t>Анизотропия металлов</w:t>
            </w:r>
            <w:r w:rsidRPr="0056697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566974" w:rsidRPr="00566974" w:rsidRDefault="00566974" w:rsidP="00144884">
            <w:pPr>
              <w:tabs>
                <w:tab w:val="left" w:pos="196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9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566974" w:rsidRPr="00566974" w:rsidTr="00144884">
        <w:tc>
          <w:tcPr>
            <w:tcW w:w="7621" w:type="dxa"/>
          </w:tcPr>
          <w:p w:rsidR="00566974" w:rsidRPr="00566974" w:rsidRDefault="00566974" w:rsidP="00144884">
            <w:pPr>
              <w:tabs>
                <w:tab w:val="left" w:pos="196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66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 Строение  металлического слитка.</w:t>
            </w:r>
          </w:p>
        </w:tc>
        <w:tc>
          <w:tcPr>
            <w:tcW w:w="1134" w:type="dxa"/>
          </w:tcPr>
          <w:p w:rsidR="00566974" w:rsidRPr="00566974" w:rsidRDefault="00566974" w:rsidP="00144884">
            <w:pPr>
              <w:tabs>
                <w:tab w:val="left" w:pos="196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9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566974" w:rsidRPr="00566974" w:rsidTr="00144884">
        <w:tc>
          <w:tcPr>
            <w:tcW w:w="7621" w:type="dxa"/>
          </w:tcPr>
          <w:p w:rsidR="00566974" w:rsidRPr="00566974" w:rsidRDefault="00566974" w:rsidP="00144884">
            <w:pPr>
              <w:pStyle w:val="style40"/>
              <w:spacing w:before="0" w:beforeAutospacing="0" w:after="0" w:afterAutospacing="0" w:line="360" w:lineRule="auto"/>
              <w:jc w:val="both"/>
              <w:rPr>
                <w:b/>
                <w:bCs/>
                <w:sz w:val="28"/>
                <w:szCs w:val="28"/>
                <w:bdr w:val="none" w:sz="0" w:space="0" w:color="auto" w:frame="1"/>
                <w:lang w:val="kk-KZ"/>
              </w:rPr>
            </w:pPr>
            <w:r w:rsidRPr="00566974">
              <w:rPr>
                <w:rStyle w:val="a9"/>
                <w:b w:val="0"/>
                <w:sz w:val="28"/>
                <w:szCs w:val="28"/>
                <w:bdr w:val="none" w:sz="0" w:space="0" w:color="auto" w:frame="1"/>
                <w:lang w:val="kk-KZ"/>
              </w:rPr>
              <w:t xml:space="preserve">4  </w:t>
            </w:r>
            <w:r w:rsidRPr="00566974">
              <w:rPr>
                <w:rStyle w:val="a9"/>
                <w:b w:val="0"/>
                <w:sz w:val="28"/>
                <w:szCs w:val="28"/>
                <w:bdr w:val="none" w:sz="0" w:space="0" w:color="auto" w:frame="1"/>
              </w:rPr>
              <w:t>Полиморфные превращения в металлах.</w:t>
            </w:r>
            <w:r w:rsidRPr="00566974">
              <w:rPr>
                <w:rStyle w:val="apple-converted-space"/>
                <w:b/>
                <w:bCs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</w:tcPr>
          <w:p w:rsidR="00566974" w:rsidRPr="00566974" w:rsidRDefault="00566974" w:rsidP="00144884">
            <w:pPr>
              <w:tabs>
                <w:tab w:val="left" w:pos="196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9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</w:tr>
      <w:tr w:rsidR="00566974" w:rsidRPr="00566974" w:rsidTr="00144884">
        <w:tc>
          <w:tcPr>
            <w:tcW w:w="7621" w:type="dxa"/>
          </w:tcPr>
          <w:p w:rsidR="00566974" w:rsidRPr="00566974" w:rsidRDefault="00566974" w:rsidP="0014488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56697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5 </w:t>
            </w:r>
            <w:r w:rsidRPr="0056697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Дефекты в кристаллах.</w:t>
            </w:r>
          </w:p>
        </w:tc>
        <w:tc>
          <w:tcPr>
            <w:tcW w:w="1134" w:type="dxa"/>
          </w:tcPr>
          <w:p w:rsidR="00566974" w:rsidRPr="00566974" w:rsidRDefault="00566974" w:rsidP="00144884">
            <w:pPr>
              <w:tabs>
                <w:tab w:val="left" w:pos="196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Pr="005669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566974" w:rsidRPr="00566974" w:rsidTr="00144884">
        <w:tc>
          <w:tcPr>
            <w:tcW w:w="7621" w:type="dxa"/>
          </w:tcPr>
          <w:p w:rsidR="00566974" w:rsidRPr="00566974" w:rsidRDefault="00566974" w:rsidP="00144884">
            <w:pPr>
              <w:spacing w:after="0" w:line="360" w:lineRule="auto"/>
              <w:jc w:val="both"/>
              <w:rPr>
                <w:rFonts w:ascii="Times New Roman" w:eastAsia="TimesNewRoman,Bold" w:hAnsi="Times New Roman" w:cs="Times New Roman"/>
                <w:bCs/>
                <w:sz w:val="28"/>
                <w:szCs w:val="28"/>
                <w:lang w:val="en-US"/>
              </w:rPr>
            </w:pPr>
            <w:r w:rsidRPr="00566974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6 </w:t>
            </w:r>
            <w:r w:rsidRPr="005669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66974">
              <w:rPr>
                <w:rFonts w:ascii="Times New Roman" w:eastAsia="TimesNewRoman,Bold" w:hAnsi="Times New Roman" w:cs="Times New Roman"/>
                <w:bCs/>
                <w:sz w:val="28"/>
                <w:szCs w:val="28"/>
              </w:rPr>
              <w:t>Железоуглеродистые сплавы</w:t>
            </w:r>
          </w:p>
        </w:tc>
        <w:tc>
          <w:tcPr>
            <w:tcW w:w="1134" w:type="dxa"/>
          </w:tcPr>
          <w:p w:rsidR="00566974" w:rsidRPr="00566974" w:rsidRDefault="00566974" w:rsidP="00144884">
            <w:pPr>
              <w:tabs>
                <w:tab w:val="left" w:pos="196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Pr="005669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566974" w:rsidRPr="00566974" w:rsidTr="00144884">
        <w:tc>
          <w:tcPr>
            <w:tcW w:w="7621" w:type="dxa"/>
          </w:tcPr>
          <w:p w:rsidR="00566974" w:rsidRPr="00566974" w:rsidRDefault="00566974" w:rsidP="0014488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66974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7  Микроструктура  сталей и чугунов</w:t>
            </w:r>
            <w:r w:rsidRPr="005669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134" w:type="dxa"/>
          </w:tcPr>
          <w:p w:rsidR="00566974" w:rsidRPr="00566974" w:rsidRDefault="00566974" w:rsidP="00144884">
            <w:pPr>
              <w:tabs>
                <w:tab w:val="left" w:pos="196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66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</w:tr>
      <w:tr w:rsidR="00566974" w:rsidRPr="00566974" w:rsidTr="00144884">
        <w:tc>
          <w:tcPr>
            <w:tcW w:w="7621" w:type="dxa"/>
          </w:tcPr>
          <w:p w:rsidR="00566974" w:rsidRPr="00566974" w:rsidRDefault="00566974" w:rsidP="00144884">
            <w:pPr>
              <w:pStyle w:val="2"/>
              <w:spacing w:before="0" w:beforeAutospacing="0" w:after="0" w:afterAutospacing="0" w:line="360" w:lineRule="auto"/>
              <w:rPr>
                <w:b w:val="0"/>
                <w:sz w:val="28"/>
                <w:szCs w:val="28"/>
                <w:lang w:val="kk-KZ"/>
              </w:rPr>
            </w:pPr>
            <w:r w:rsidRPr="00566974">
              <w:rPr>
                <w:b w:val="0"/>
                <w:sz w:val="28"/>
                <w:szCs w:val="28"/>
                <w:lang w:val="kk-KZ"/>
              </w:rPr>
              <w:t xml:space="preserve">8 </w:t>
            </w:r>
            <w:r w:rsidRPr="00566974">
              <w:rPr>
                <w:sz w:val="28"/>
                <w:szCs w:val="28"/>
              </w:rPr>
              <w:t xml:space="preserve"> </w:t>
            </w:r>
            <w:r w:rsidRPr="00566974">
              <w:rPr>
                <w:b w:val="0"/>
                <w:sz w:val="28"/>
                <w:szCs w:val="28"/>
              </w:rPr>
              <w:t>Классификация и маркировка сталей</w:t>
            </w:r>
          </w:p>
        </w:tc>
        <w:tc>
          <w:tcPr>
            <w:tcW w:w="1134" w:type="dxa"/>
          </w:tcPr>
          <w:p w:rsidR="00566974" w:rsidRPr="00566974" w:rsidRDefault="00566974" w:rsidP="00144884">
            <w:pPr>
              <w:tabs>
                <w:tab w:val="left" w:pos="196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66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</w:tr>
      <w:tr w:rsidR="00566974" w:rsidRPr="00566974" w:rsidTr="00144884">
        <w:tc>
          <w:tcPr>
            <w:tcW w:w="7621" w:type="dxa"/>
          </w:tcPr>
          <w:p w:rsidR="00566974" w:rsidRPr="00566974" w:rsidRDefault="00566974" w:rsidP="00144884">
            <w:pPr>
              <w:pStyle w:val="21"/>
              <w:spacing w:line="360" w:lineRule="auto"/>
              <w:jc w:val="left"/>
              <w:rPr>
                <w:sz w:val="28"/>
                <w:szCs w:val="28"/>
                <w:lang w:val="en-US"/>
              </w:rPr>
            </w:pPr>
            <w:r w:rsidRPr="00566974">
              <w:rPr>
                <w:sz w:val="28"/>
                <w:szCs w:val="28"/>
                <w:lang w:val="kk-KZ"/>
              </w:rPr>
              <w:t>9</w:t>
            </w:r>
            <w:r w:rsidRPr="00566974">
              <w:rPr>
                <w:sz w:val="28"/>
                <w:szCs w:val="28"/>
              </w:rPr>
              <w:t xml:space="preserve"> Классификация и маркировка чугунов.</w:t>
            </w:r>
          </w:p>
        </w:tc>
        <w:tc>
          <w:tcPr>
            <w:tcW w:w="1134" w:type="dxa"/>
          </w:tcPr>
          <w:p w:rsidR="00566974" w:rsidRPr="00566974" w:rsidRDefault="00566974" w:rsidP="00144884">
            <w:pPr>
              <w:tabs>
                <w:tab w:val="left" w:pos="196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Pr="005669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566974" w:rsidRPr="00566974" w:rsidTr="00144884">
        <w:tc>
          <w:tcPr>
            <w:tcW w:w="7621" w:type="dxa"/>
          </w:tcPr>
          <w:p w:rsidR="00566974" w:rsidRPr="00566974" w:rsidRDefault="00566974" w:rsidP="00144884">
            <w:pPr>
              <w:pStyle w:val="21"/>
              <w:spacing w:line="360" w:lineRule="auto"/>
              <w:jc w:val="left"/>
              <w:rPr>
                <w:sz w:val="28"/>
                <w:szCs w:val="28"/>
                <w:lang w:val="kk-KZ"/>
              </w:rPr>
            </w:pPr>
            <w:r w:rsidRPr="00566974">
              <w:rPr>
                <w:rFonts w:eastAsia="TimesNewRoman"/>
                <w:sz w:val="28"/>
                <w:szCs w:val="28"/>
                <w:lang w:val="kk-KZ"/>
              </w:rPr>
              <w:t xml:space="preserve">10  </w:t>
            </w:r>
            <w:r w:rsidRPr="00566974">
              <w:rPr>
                <w:rFonts w:eastAsia="TimesNewRoman"/>
                <w:sz w:val="28"/>
                <w:szCs w:val="28"/>
              </w:rPr>
              <w:t>Область применения железоуглеродистых сплавов</w:t>
            </w:r>
          </w:p>
        </w:tc>
        <w:tc>
          <w:tcPr>
            <w:tcW w:w="1134" w:type="dxa"/>
          </w:tcPr>
          <w:p w:rsidR="00566974" w:rsidRPr="00566974" w:rsidRDefault="00566974" w:rsidP="00144884">
            <w:pPr>
              <w:tabs>
                <w:tab w:val="left" w:pos="196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Pr="005669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566974" w:rsidRPr="00566974" w:rsidTr="00144884">
        <w:tc>
          <w:tcPr>
            <w:tcW w:w="7621" w:type="dxa"/>
          </w:tcPr>
          <w:p w:rsidR="00566974" w:rsidRPr="00566974" w:rsidRDefault="00566974" w:rsidP="00144884">
            <w:pPr>
              <w:pStyle w:val="21"/>
              <w:spacing w:line="360" w:lineRule="auto"/>
              <w:jc w:val="left"/>
              <w:rPr>
                <w:sz w:val="28"/>
                <w:szCs w:val="28"/>
                <w:lang w:val="kk-KZ"/>
              </w:rPr>
            </w:pPr>
            <w:r w:rsidRPr="00566974">
              <w:rPr>
                <w:rFonts w:eastAsia="TimesNewRoman,Bold"/>
                <w:bCs/>
                <w:sz w:val="28"/>
                <w:szCs w:val="28"/>
                <w:lang w:val="kk-KZ"/>
              </w:rPr>
              <w:t xml:space="preserve">11  </w:t>
            </w:r>
            <w:r w:rsidRPr="00566974">
              <w:rPr>
                <w:rFonts w:eastAsia="TimesNewRoman,Bold"/>
                <w:bCs/>
                <w:sz w:val="28"/>
                <w:szCs w:val="28"/>
              </w:rPr>
              <w:t>Номенклатура сталей, чугунов и цветных сплавов</w:t>
            </w:r>
            <w:r w:rsidRPr="00566974">
              <w:rPr>
                <w:rFonts w:eastAsia="TimesNewRoman,Bold"/>
                <w:bCs/>
                <w:sz w:val="28"/>
                <w:szCs w:val="28"/>
                <w:lang w:val="kk-KZ"/>
              </w:rPr>
              <w:t>.</w:t>
            </w:r>
          </w:p>
        </w:tc>
        <w:tc>
          <w:tcPr>
            <w:tcW w:w="1134" w:type="dxa"/>
          </w:tcPr>
          <w:p w:rsidR="00566974" w:rsidRPr="00566974" w:rsidRDefault="00566974" w:rsidP="00144884">
            <w:pPr>
              <w:tabs>
                <w:tab w:val="left" w:pos="196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Pr="005669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566974" w:rsidRPr="00566974" w:rsidTr="00144884">
        <w:tc>
          <w:tcPr>
            <w:tcW w:w="7621" w:type="dxa"/>
          </w:tcPr>
          <w:p w:rsidR="00566974" w:rsidRPr="00566974" w:rsidRDefault="00566974" w:rsidP="001448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NewRoman,Bold" w:hAnsi="Times New Roman" w:cs="Times New Roman"/>
                <w:bCs/>
                <w:sz w:val="28"/>
                <w:szCs w:val="28"/>
                <w:lang w:val="kk-KZ"/>
              </w:rPr>
            </w:pPr>
            <w:r w:rsidRPr="00566974">
              <w:rPr>
                <w:rFonts w:ascii="Times New Roman" w:eastAsia="TimesNewRoman,Bold" w:hAnsi="Times New Roman" w:cs="Times New Roman"/>
                <w:bCs/>
                <w:sz w:val="28"/>
                <w:szCs w:val="28"/>
                <w:lang w:val="kk-KZ"/>
              </w:rPr>
              <w:t>12</w:t>
            </w:r>
            <w:r w:rsidRPr="00566974">
              <w:rPr>
                <w:rFonts w:ascii="Times New Roman" w:eastAsia="TimesNewRoman,Bold" w:hAnsi="Times New Roman" w:cs="Times New Roman"/>
                <w:bCs/>
                <w:sz w:val="28"/>
                <w:szCs w:val="28"/>
              </w:rPr>
              <w:t>Термическая обработка стали</w:t>
            </w:r>
          </w:p>
        </w:tc>
        <w:tc>
          <w:tcPr>
            <w:tcW w:w="1134" w:type="dxa"/>
          </w:tcPr>
          <w:p w:rsidR="00566974" w:rsidRPr="00566974" w:rsidRDefault="00566974" w:rsidP="00144884">
            <w:pPr>
              <w:tabs>
                <w:tab w:val="left" w:pos="196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Pr="005669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566974" w:rsidRPr="00566974" w:rsidTr="00144884">
        <w:tc>
          <w:tcPr>
            <w:tcW w:w="7621" w:type="dxa"/>
          </w:tcPr>
          <w:p w:rsidR="00566974" w:rsidRPr="00566974" w:rsidRDefault="00566974" w:rsidP="00144884">
            <w:pPr>
              <w:shd w:val="clear" w:color="auto" w:fill="FFFFFF"/>
              <w:spacing w:after="0" w:line="360" w:lineRule="auto"/>
              <w:ind w:left="34" w:hanging="34"/>
              <w:jc w:val="both"/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566974">
              <w:rPr>
                <w:rFonts w:ascii="Times New Roman" w:eastAsia="TimesNewRoman,Bold" w:hAnsi="Times New Roman" w:cs="Times New Roman"/>
                <w:bCs/>
                <w:sz w:val="28"/>
                <w:szCs w:val="28"/>
                <w:lang w:val="kk-KZ"/>
              </w:rPr>
              <w:t>13</w:t>
            </w:r>
            <w:r w:rsidRPr="00566974">
              <w:rPr>
                <w:rFonts w:ascii="Times New Roman" w:eastAsia="TimesNewRoman,Bold" w:hAnsi="Times New Roman" w:cs="Times New Roman"/>
                <w:bCs/>
                <w:sz w:val="28"/>
                <w:szCs w:val="28"/>
              </w:rPr>
              <w:t>Термическая обработка стальных изделий</w:t>
            </w:r>
          </w:p>
        </w:tc>
        <w:tc>
          <w:tcPr>
            <w:tcW w:w="1134" w:type="dxa"/>
          </w:tcPr>
          <w:p w:rsidR="00566974" w:rsidRPr="00566974" w:rsidRDefault="00566974" w:rsidP="00144884">
            <w:pPr>
              <w:tabs>
                <w:tab w:val="left" w:pos="196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Pr="005669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566974" w:rsidRPr="00566974" w:rsidTr="00144884">
        <w:tc>
          <w:tcPr>
            <w:tcW w:w="7621" w:type="dxa"/>
          </w:tcPr>
          <w:p w:rsidR="00566974" w:rsidRPr="00566974" w:rsidRDefault="00566974" w:rsidP="0014488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5669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14 </w:t>
            </w:r>
            <w:r w:rsidRPr="005669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669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Примеры   выполнения задания</w:t>
            </w:r>
          </w:p>
        </w:tc>
        <w:tc>
          <w:tcPr>
            <w:tcW w:w="1134" w:type="dxa"/>
          </w:tcPr>
          <w:p w:rsidR="00566974" w:rsidRPr="00566974" w:rsidRDefault="00566974" w:rsidP="00144884">
            <w:pPr>
              <w:tabs>
                <w:tab w:val="left" w:pos="196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Pr="005669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566974" w:rsidRPr="00566974" w:rsidTr="00144884">
        <w:tc>
          <w:tcPr>
            <w:tcW w:w="7621" w:type="dxa"/>
          </w:tcPr>
          <w:p w:rsidR="00566974" w:rsidRPr="00566974" w:rsidRDefault="00566974" w:rsidP="00144884">
            <w:pPr>
              <w:shd w:val="clear" w:color="auto" w:fill="FFFFFF"/>
              <w:spacing w:after="0" w:line="36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6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  Задание  по вариантам</w:t>
            </w:r>
          </w:p>
        </w:tc>
        <w:tc>
          <w:tcPr>
            <w:tcW w:w="1134" w:type="dxa"/>
          </w:tcPr>
          <w:p w:rsidR="00566974" w:rsidRPr="00566974" w:rsidRDefault="00566974" w:rsidP="00144884">
            <w:pPr>
              <w:tabs>
                <w:tab w:val="left" w:pos="196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Pr="005669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566974" w:rsidRPr="00566974" w:rsidTr="00144884">
        <w:tc>
          <w:tcPr>
            <w:tcW w:w="7621" w:type="dxa"/>
          </w:tcPr>
          <w:p w:rsidR="00566974" w:rsidRPr="00566974" w:rsidRDefault="00566974" w:rsidP="00144884">
            <w:pPr>
              <w:shd w:val="clear" w:color="auto" w:fill="FFFFFF"/>
              <w:spacing w:after="0" w:line="36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6697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16 </w:t>
            </w:r>
            <w:r w:rsidRPr="00566974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Контрольные вопросы</w:t>
            </w:r>
          </w:p>
        </w:tc>
        <w:tc>
          <w:tcPr>
            <w:tcW w:w="1134" w:type="dxa"/>
          </w:tcPr>
          <w:p w:rsidR="00566974" w:rsidRPr="00566974" w:rsidRDefault="00566974" w:rsidP="00144884">
            <w:pPr>
              <w:tabs>
                <w:tab w:val="left" w:pos="196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9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</w:tr>
      <w:tr w:rsidR="00566974" w:rsidRPr="00566974" w:rsidTr="00144884">
        <w:trPr>
          <w:trHeight w:val="274"/>
        </w:trPr>
        <w:tc>
          <w:tcPr>
            <w:tcW w:w="7621" w:type="dxa"/>
          </w:tcPr>
          <w:p w:rsidR="00566974" w:rsidRPr="00566974" w:rsidRDefault="00566974" w:rsidP="00144884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66974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566974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писок  рекомендуемой  литературы </w:t>
            </w:r>
          </w:p>
        </w:tc>
        <w:tc>
          <w:tcPr>
            <w:tcW w:w="1134" w:type="dxa"/>
          </w:tcPr>
          <w:p w:rsidR="00566974" w:rsidRPr="00566974" w:rsidRDefault="00566974" w:rsidP="00144884">
            <w:pPr>
              <w:tabs>
                <w:tab w:val="left" w:pos="196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9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</w:tr>
    </w:tbl>
    <w:p w:rsidR="00E7792B" w:rsidRPr="00566974" w:rsidRDefault="00E7792B" w:rsidP="00E7792B">
      <w:pPr>
        <w:tabs>
          <w:tab w:val="left" w:pos="196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6974" w:rsidRPr="0071392E" w:rsidRDefault="00566974" w:rsidP="00E7792B">
      <w:pPr>
        <w:tabs>
          <w:tab w:val="left" w:pos="196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7792B" w:rsidRDefault="00E7792B" w:rsidP="00E7792B"/>
    <w:p w:rsidR="00312686" w:rsidRPr="0071392E" w:rsidRDefault="00312686" w:rsidP="00312686">
      <w:pPr>
        <w:tabs>
          <w:tab w:val="left" w:pos="196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2686" w:rsidRPr="0071392E" w:rsidRDefault="00312686" w:rsidP="0031268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53B4A" w:rsidRDefault="00853B4A" w:rsidP="0031268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63FE9" w:rsidRPr="0071392E" w:rsidRDefault="00B63FE9" w:rsidP="0031268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53B4A" w:rsidRPr="0071392E" w:rsidRDefault="00566974" w:rsidP="0031268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1" style="position:absolute;margin-left:185.25pt;margin-top:16.85pt;width:56.5pt;height:44.8pt;z-index:251663360" stroked="f"/>
        </w:pict>
      </w:r>
      <w:r w:rsidR="00646164" w:rsidRPr="00646164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26" style="position:absolute;margin-left:214.15pt;margin-top:3.8pt;width:40pt;height:30.4pt;z-index:251658240" stroked="f"/>
        </w:pict>
      </w:r>
    </w:p>
    <w:p w:rsidR="001521D3" w:rsidRPr="00E7792B" w:rsidRDefault="001521D3" w:rsidP="00F91406">
      <w:pPr>
        <w:ind w:firstLine="851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7792B">
        <w:rPr>
          <w:rFonts w:ascii="Times New Roman" w:eastAsia="Times New Roman" w:hAnsi="Times New Roman" w:cs="Times New Roman"/>
          <w:sz w:val="28"/>
          <w:szCs w:val="28"/>
        </w:rPr>
        <w:lastRenderedPageBreak/>
        <w:t>В</w:t>
      </w:r>
      <w:r w:rsidR="0071392E" w:rsidRPr="00E7792B">
        <w:rPr>
          <w:rFonts w:ascii="Times New Roman" w:eastAsia="Times New Roman" w:hAnsi="Times New Roman" w:cs="Times New Roman"/>
          <w:sz w:val="28"/>
          <w:szCs w:val="28"/>
          <w:lang w:val="kk-KZ"/>
        </w:rPr>
        <w:t>ведение</w:t>
      </w:r>
    </w:p>
    <w:p w:rsidR="001521D3" w:rsidRPr="0071392E" w:rsidRDefault="001521D3" w:rsidP="001521D3">
      <w:pPr>
        <w:pStyle w:val="main"/>
        <w:ind w:firstLine="851"/>
        <w:rPr>
          <w:sz w:val="28"/>
          <w:szCs w:val="28"/>
        </w:rPr>
      </w:pPr>
      <w:r w:rsidRPr="0071392E">
        <w:rPr>
          <w:sz w:val="28"/>
          <w:szCs w:val="28"/>
        </w:rPr>
        <w:t xml:space="preserve">Разнообразие свойств материалов является главным фактором, предопределяющим их широкое применение в технике. Получение, разработка новых материалов, способы их обработки </w:t>
      </w:r>
      <w:r w:rsidRPr="0071392E">
        <w:rPr>
          <w:bCs/>
          <w:color w:val="000000"/>
          <w:sz w:val="28"/>
          <w:szCs w:val="28"/>
        </w:rPr>
        <w:t>играют определяющую роль в научно-техническом прогрессе</w:t>
      </w:r>
      <w:r w:rsidRPr="0071392E">
        <w:rPr>
          <w:sz w:val="28"/>
          <w:szCs w:val="28"/>
        </w:rPr>
        <w:t xml:space="preserve"> и во многом определяют уровень развития страны. Но проектирование рациональных, конкурентоспособных изделий, организация их производства невозможны без достаточного уровня знаний в области материаловедения.</w:t>
      </w:r>
    </w:p>
    <w:p w:rsidR="001521D3" w:rsidRPr="00CC7ED2" w:rsidRDefault="001521D3" w:rsidP="001521D3">
      <w:pPr>
        <w:pStyle w:val="main"/>
        <w:ind w:firstLine="851"/>
        <w:rPr>
          <w:sz w:val="28"/>
          <w:szCs w:val="28"/>
        </w:rPr>
      </w:pPr>
      <w:r w:rsidRPr="0071392E">
        <w:rPr>
          <w:sz w:val="28"/>
          <w:szCs w:val="28"/>
        </w:rPr>
        <w:t xml:space="preserve">Основные свойства материалов можно подразделить на физические, механические, технологические и эксплуатационные. От физических и механических свойств зависят технологические и эксплуатационные свойства материалов. Среди механических свойств прочность занимает особое место, так как от нее зависит неразрушаемость изделий под воздействием эксплуатационных нагрузок. Учение о прочности и разрушении является </w:t>
      </w:r>
      <w:r w:rsidRPr="00CC7ED2">
        <w:rPr>
          <w:sz w:val="28"/>
          <w:szCs w:val="28"/>
        </w:rPr>
        <w:t>одной из важнейших составных частей материаловедения. Оно является теоретической основой для выбора подходящих конструкционных материалов для деталей различного целевого назначения и поиска рациональных способов формирования в них требуемых прочностных свойств для обеспечения надежности и долговечности изделий.</w:t>
      </w:r>
    </w:p>
    <w:p w:rsidR="001521D3" w:rsidRPr="00CC7ED2" w:rsidRDefault="001521D3" w:rsidP="00B56C8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ED2">
        <w:rPr>
          <w:rFonts w:ascii="Times New Roman" w:eastAsia="Times New Roman" w:hAnsi="Times New Roman" w:cs="Times New Roman"/>
          <w:sz w:val="28"/>
          <w:szCs w:val="28"/>
        </w:rPr>
        <w:t>В связи с выше изложенным основная цель изучения предмета заключается в получении необходимых теоретических знаний при изучении общего курса «</w:t>
      </w:r>
      <w:r w:rsidR="00CC7ED2" w:rsidRPr="00CC7ED2">
        <w:rPr>
          <w:rFonts w:ascii="Times New Roman" w:eastAsia="Times New Roman" w:hAnsi="Times New Roman" w:cs="Times New Roman"/>
          <w:sz w:val="28"/>
          <w:szCs w:val="28"/>
          <w:lang w:val="kk-KZ"/>
        </w:rPr>
        <w:t>Конструкционное м</w:t>
      </w:r>
      <w:r w:rsidRPr="00CC7ED2">
        <w:rPr>
          <w:rFonts w:ascii="Times New Roman" w:eastAsia="Times New Roman" w:hAnsi="Times New Roman" w:cs="Times New Roman"/>
          <w:sz w:val="28"/>
          <w:szCs w:val="28"/>
        </w:rPr>
        <w:t>атериаловедение», которые, несомненно, являются важнейшим показателем образованности инженера, работающего в сфере эксплуатации современных машин и конструкций, а также могут быть использованы в повседневной жизни.</w:t>
      </w:r>
    </w:p>
    <w:p w:rsidR="001521D3" w:rsidRPr="00CC7ED2" w:rsidRDefault="00CC7ED2" w:rsidP="00B56C8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ED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C7ED2">
        <w:rPr>
          <w:rFonts w:ascii="Times New Roman" w:eastAsia="Times New Roman" w:hAnsi="Times New Roman" w:cs="Times New Roman"/>
          <w:sz w:val="28"/>
          <w:szCs w:val="28"/>
          <w:lang w:val="kk-KZ"/>
        </w:rPr>
        <w:t>Конструкционное м</w:t>
      </w:r>
      <w:r w:rsidRPr="00CC7ED2">
        <w:rPr>
          <w:rFonts w:ascii="Times New Roman" w:eastAsia="Times New Roman" w:hAnsi="Times New Roman" w:cs="Times New Roman"/>
          <w:sz w:val="28"/>
          <w:szCs w:val="28"/>
        </w:rPr>
        <w:t>атериаловедение»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521D3" w:rsidRPr="00CC7ED2">
        <w:rPr>
          <w:rFonts w:ascii="Times New Roman" w:eastAsia="Times New Roman" w:hAnsi="Times New Roman" w:cs="Times New Roman"/>
          <w:sz w:val="28"/>
          <w:szCs w:val="28"/>
        </w:rPr>
        <w:t xml:space="preserve">– наука, изучающая взаимосвязь между составом, строением и свойствами материалов, применяемых в технике. </w:t>
      </w:r>
    </w:p>
    <w:p w:rsidR="001521D3" w:rsidRPr="0071392E" w:rsidRDefault="001521D3" w:rsidP="00B56C8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ED2">
        <w:rPr>
          <w:rFonts w:ascii="Times New Roman" w:eastAsia="Times New Roman" w:hAnsi="Times New Roman" w:cs="Times New Roman"/>
          <w:sz w:val="28"/>
          <w:szCs w:val="28"/>
        </w:rPr>
        <w:t>Цель дисциплины – дать знания о строении, физ</w:t>
      </w:r>
      <w:r w:rsidRPr="0071392E">
        <w:rPr>
          <w:rFonts w:ascii="Times New Roman" w:eastAsia="Times New Roman" w:hAnsi="Times New Roman" w:cs="Times New Roman"/>
          <w:sz w:val="28"/>
          <w:szCs w:val="28"/>
        </w:rPr>
        <w:t>ических, механических и технологических свойствах металлов и неметаллических материалов и возможности управления свойствами материалов через упрочняющую или разупрочняющую обработку.</w:t>
      </w:r>
    </w:p>
    <w:p w:rsidR="001521D3" w:rsidRPr="00CC7ED2" w:rsidRDefault="001521D3" w:rsidP="00B56C8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92E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</w:t>
      </w:r>
      <w:r w:rsidRPr="00CC7ED2">
        <w:rPr>
          <w:rFonts w:ascii="Times New Roman" w:eastAsia="Times New Roman" w:hAnsi="Times New Roman" w:cs="Times New Roman"/>
          <w:sz w:val="28"/>
          <w:szCs w:val="28"/>
        </w:rPr>
        <w:t>изучения дисциплины «</w:t>
      </w:r>
      <w:r w:rsidR="00CC7ED2" w:rsidRPr="00CC7ED2">
        <w:rPr>
          <w:rFonts w:ascii="Times New Roman" w:eastAsia="Times New Roman" w:hAnsi="Times New Roman" w:cs="Times New Roman"/>
          <w:sz w:val="28"/>
          <w:szCs w:val="28"/>
          <w:lang w:val="kk-KZ"/>
        </w:rPr>
        <w:t>Конструкционное м</w:t>
      </w:r>
      <w:r w:rsidR="00CC7ED2" w:rsidRPr="00CC7ED2">
        <w:rPr>
          <w:rFonts w:ascii="Times New Roman" w:eastAsia="Times New Roman" w:hAnsi="Times New Roman" w:cs="Times New Roman"/>
          <w:sz w:val="28"/>
          <w:szCs w:val="28"/>
        </w:rPr>
        <w:t xml:space="preserve">атериаловедение </w:t>
      </w:r>
      <w:r w:rsidRPr="00CC7ED2">
        <w:rPr>
          <w:rFonts w:ascii="Times New Roman" w:eastAsia="Times New Roman" w:hAnsi="Times New Roman" w:cs="Times New Roman"/>
          <w:sz w:val="28"/>
          <w:szCs w:val="28"/>
        </w:rPr>
        <w:t>» студент должен:</w:t>
      </w:r>
    </w:p>
    <w:p w:rsidR="001521D3" w:rsidRPr="0071392E" w:rsidRDefault="001521D3" w:rsidP="00B56C81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ED2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CC7ED2">
        <w:rPr>
          <w:rFonts w:ascii="Times New Roman" w:eastAsia="Times New Roman" w:hAnsi="Times New Roman" w:cs="Times New Roman"/>
          <w:sz w:val="28"/>
          <w:szCs w:val="28"/>
        </w:rPr>
        <w:tab/>
        <w:t>знать физическую сущность явлений</w:t>
      </w:r>
      <w:r w:rsidRPr="0071392E">
        <w:rPr>
          <w:rFonts w:ascii="Times New Roman" w:eastAsia="Times New Roman" w:hAnsi="Times New Roman" w:cs="Times New Roman"/>
          <w:sz w:val="28"/>
          <w:szCs w:val="28"/>
        </w:rPr>
        <w:t>, происходящих в материалах в условиях производства и эксплуатации; их взаимосвязь со свойствами; основные свойства современных металлических и неметаллических материалов;</w:t>
      </w:r>
    </w:p>
    <w:p w:rsidR="001521D3" w:rsidRPr="0071392E" w:rsidRDefault="001521D3" w:rsidP="00B56C81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92E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71392E">
        <w:rPr>
          <w:rFonts w:ascii="Times New Roman" w:eastAsia="Times New Roman" w:hAnsi="Times New Roman" w:cs="Times New Roman"/>
          <w:sz w:val="28"/>
          <w:szCs w:val="28"/>
        </w:rPr>
        <w:tab/>
        <w:t>уметь правильно выбрать в соответствии с эксплуатационными, технологическими и экономическими требованиями материал для изготовления деталей конструкций и назначить вид упрочняющей обработки;</w:t>
      </w:r>
    </w:p>
    <w:p w:rsidR="001521D3" w:rsidRPr="0071392E" w:rsidRDefault="001521D3" w:rsidP="00B56C81">
      <w:p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92E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71392E">
        <w:rPr>
          <w:rFonts w:ascii="Times New Roman" w:eastAsia="Times New Roman" w:hAnsi="Times New Roman" w:cs="Times New Roman"/>
          <w:sz w:val="28"/>
          <w:szCs w:val="28"/>
        </w:rPr>
        <w:tab/>
        <w:t>иметь представление о перспективных направлениях по созданию новых конструкционных материалов.</w:t>
      </w:r>
    </w:p>
    <w:p w:rsidR="00CC7ED2" w:rsidRPr="004B72AD" w:rsidRDefault="00CC7ED2" w:rsidP="004B72AD">
      <w:pPr>
        <w:pStyle w:val="31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ab/>
      </w:r>
      <w:r w:rsidRPr="00CC7ED2">
        <w:rPr>
          <w:sz w:val="28"/>
          <w:szCs w:val="28"/>
        </w:rPr>
        <w:t>Дисциплина ««</w:t>
      </w:r>
      <w:r w:rsidRPr="004B72AD">
        <w:rPr>
          <w:sz w:val="28"/>
          <w:szCs w:val="28"/>
          <w:lang w:val="kk-KZ"/>
        </w:rPr>
        <w:t>Конструкционное м</w:t>
      </w:r>
      <w:r w:rsidRPr="004B72AD">
        <w:rPr>
          <w:sz w:val="28"/>
          <w:szCs w:val="28"/>
        </w:rPr>
        <w:t>атериаловедение »»  состоит из двух основных разделов: материаловедения, изучающего строение и свойства материалов и технологии конструкционных материалов, изучающей способы обработки материалов и технологии материалов, изучающей способы обработки материалов для получения заготовок (литья, ковка, штамповка обработка резания и др.), для получения готовой продукции (деталей, узлов, механизмов, машин).</w:t>
      </w:r>
    </w:p>
    <w:p w:rsidR="004B72AD" w:rsidRPr="004B72AD" w:rsidRDefault="004B72AD" w:rsidP="004B72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72AD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4B72AD">
        <w:rPr>
          <w:rFonts w:ascii="Times New Roman" w:hAnsi="Times New Roman" w:cs="Times New Roman"/>
          <w:sz w:val="28"/>
          <w:szCs w:val="28"/>
        </w:rPr>
        <w:t>Свой вариант студент определяет по номеру собственной фамилии (Ф.И.О.) в списке</w:t>
      </w:r>
      <w:r w:rsidRPr="004B72AD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4B72AD">
        <w:rPr>
          <w:rFonts w:ascii="Times New Roman" w:hAnsi="Times New Roman" w:cs="Times New Roman"/>
          <w:sz w:val="28"/>
          <w:szCs w:val="28"/>
        </w:rPr>
        <w:t>классного журнала группы по данной дисциплине. Если количество обучающихся в группе больше 30, то</w:t>
      </w:r>
      <w:r w:rsidRPr="004B7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B72AD">
        <w:rPr>
          <w:rFonts w:ascii="Times New Roman" w:hAnsi="Times New Roman" w:cs="Times New Roman"/>
          <w:sz w:val="28"/>
          <w:szCs w:val="28"/>
        </w:rPr>
        <w:t xml:space="preserve">студент, фамилия которого в списке указана под номером 31, выполняет 1(первый) вариант </w:t>
      </w:r>
      <w:r w:rsidRPr="004B72AD">
        <w:rPr>
          <w:rFonts w:ascii="Times New Roman" w:hAnsi="Times New Roman" w:cs="Times New Roman"/>
          <w:sz w:val="28"/>
          <w:szCs w:val="28"/>
          <w:lang w:val="kk-KZ"/>
        </w:rPr>
        <w:t>СРС</w:t>
      </w:r>
      <w:r w:rsidRPr="004B72AD">
        <w:rPr>
          <w:rFonts w:ascii="Times New Roman" w:hAnsi="Times New Roman" w:cs="Times New Roman"/>
          <w:sz w:val="28"/>
          <w:szCs w:val="28"/>
        </w:rPr>
        <w:t xml:space="preserve"> и т.д.</w:t>
      </w:r>
      <w:r w:rsidRPr="004B7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D7A13" w:rsidRPr="004B72AD">
        <w:rPr>
          <w:rFonts w:ascii="Times New Roman" w:hAnsi="Times New Roman" w:cs="Times New Roman"/>
          <w:sz w:val="28"/>
          <w:szCs w:val="28"/>
        </w:rPr>
        <w:t>Общее количество вариантов – 30 (тридцать).</w:t>
      </w:r>
    </w:p>
    <w:p w:rsidR="004B72AD" w:rsidRPr="008D7A13" w:rsidRDefault="008D7A13" w:rsidP="004B72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4B72AD" w:rsidRPr="004B72AD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4B72AD" w:rsidRPr="004B72AD">
        <w:rPr>
          <w:rFonts w:ascii="Times New Roman" w:hAnsi="Times New Roman" w:cs="Times New Roman"/>
          <w:sz w:val="28"/>
          <w:szCs w:val="28"/>
        </w:rPr>
        <w:t xml:space="preserve">амостоятельная </w:t>
      </w:r>
      <w:r w:rsidR="004B72AD" w:rsidRPr="004B7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B72AD" w:rsidRPr="004B72AD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4B72AD" w:rsidRPr="004B72AD">
        <w:rPr>
          <w:rFonts w:ascii="Times New Roman" w:hAnsi="Times New Roman" w:cs="Times New Roman"/>
          <w:sz w:val="28"/>
          <w:szCs w:val="28"/>
          <w:lang w:val="kk-KZ"/>
        </w:rPr>
        <w:t xml:space="preserve"> студента </w:t>
      </w:r>
      <w:r w:rsidR="004B72AD" w:rsidRPr="004B72AD">
        <w:rPr>
          <w:rFonts w:ascii="Times New Roman" w:hAnsi="Times New Roman" w:cs="Times New Roman"/>
          <w:sz w:val="28"/>
          <w:szCs w:val="28"/>
        </w:rPr>
        <w:t>оформляется в школьной тетради в клетку или на отдельных</w:t>
      </w:r>
      <w:r w:rsidR="004B72AD" w:rsidRPr="004B72AD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4B72AD" w:rsidRPr="004B72AD">
        <w:rPr>
          <w:rFonts w:ascii="Times New Roman" w:hAnsi="Times New Roman" w:cs="Times New Roman"/>
          <w:sz w:val="28"/>
          <w:szCs w:val="28"/>
        </w:rPr>
        <w:t>стандартных сброшюрованных листах формата А4. С правой стороны каждой страницы листа и с краевой</w:t>
      </w:r>
      <w:r w:rsidR="004B72AD" w:rsidRPr="004B72AD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4B72AD" w:rsidRPr="004B72AD">
        <w:rPr>
          <w:rFonts w:ascii="Times New Roman" w:hAnsi="Times New Roman" w:cs="Times New Roman"/>
          <w:sz w:val="28"/>
          <w:szCs w:val="28"/>
        </w:rPr>
        <w:t>стороны каждой страницы тетради оставляется свободное поле шириной 20-30 мм для возможных замечаний преподавателя.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B72AD" w:rsidRDefault="004B72AD" w:rsidP="004B72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4B72AD">
        <w:rPr>
          <w:rFonts w:ascii="Times New Roman" w:hAnsi="Times New Roman" w:cs="Times New Roman"/>
          <w:sz w:val="28"/>
          <w:szCs w:val="28"/>
        </w:rPr>
        <w:t xml:space="preserve">Основные требования по содержанию выполняемой </w:t>
      </w:r>
      <w:r w:rsidRPr="004B7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B72AD">
        <w:rPr>
          <w:rFonts w:ascii="Times New Roman" w:hAnsi="Times New Roman" w:cs="Times New Roman"/>
          <w:sz w:val="28"/>
          <w:szCs w:val="28"/>
        </w:rPr>
        <w:t>СР</w:t>
      </w:r>
      <w:r w:rsidRPr="004B72AD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4B72AD">
        <w:rPr>
          <w:rFonts w:ascii="Times New Roman" w:hAnsi="Times New Roman" w:cs="Times New Roman"/>
          <w:sz w:val="28"/>
          <w:szCs w:val="28"/>
        </w:rPr>
        <w:t>:</w:t>
      </w:r>
      <w:r w:rsidRPr="004B7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B72AD">
        <w:rPr>
          <w:rFonts w:ascii="Times New Roman" w:hAnsi="Times New Roman" w:cs="Times New Roman"/>
          <w:sz w:val="28"/>
          <w:szCs w:val="28"/>
        </w:rPr>
        <w:t>на лицевом листе обязательно указываются Ф.И.О., номер группы и номер варианта;</w:t>
      </w:r>
      <w:r w:rsidRPr="004B72AD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4B72AD">
        <w:rPr>
          <w:rFonts w:ascii="Times New Roman" w:hAnsi="Times New Roman" w:cs="Times New Roman"/>
          <w:sz w:val="28"/>
          <w:szCs w:val="28"/>
        </w:rPr>
        <w:t>текстовая часть начинается с самого вопроса, собственно ответ пишется аккуратно, понятным и разборчивым почерком (разрешается использовать компьютерную распечатку), схемы, графики оформляются</w:t>
      </w:r>
      <w:r w:rsidRPr="004B72AD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4B72AD">
        <w:rPr>
          <w:rFonts w:ascii="Times New Roman" w:hAnsi="Times New Roman" w:cs="Times New Roman"/>
          <w:sz w:val="28"/>
          <w:szCs w:val="28"/>
        </w:rPr>
        <w:t>с помощью линейки (не от руки), надписи и подписи – четкие и ясные;</w:t>
      </w:r>
      <w:r w:rsidRPr="004B7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B72AD">
        <w:rPr>
          <w:rFonts w:ascii="Times New Roman" w:hAnsi="Times New Roman" w:cs="Times New Roman"/>
          <w:sz w:val="28"/>
          <w:szCs w:val="28"/>
        </w:rPr>
        <w:t xml:space="preserve">содержание ответа - логически </w:t>
      </w:r>
      <w:r w:rsidRPr="004B7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B72AD">
        <w:rPr>
          <w:rFonts w:ascii="Times New Roman" w:hAnsi="Times New Roman" w:cs="Times New Roman"/>
          <w:sz w:val="28"/>
          <w:szCs w:val="28"/>
        </w:rPr>
        <w:t>осмысленное, должно раскрывать суть вопроса в полном объеме,</w:t>
      </w:r>
      <w:r w:rsidRPr="004B72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B72AD">
        <w:rPr>
          <w:rFonts w:ascii="Times New Roman" w:hAnsi="Times New Roman" w:cs="Times New Roman"/>
          <w:sz w:val="28"/>
          <w:szCs w:val="28"/>
        </w:rPr>
        <w:t>любая, вводимая вновь, информация должна иметь ссылку на источник.</w:t>
      </w:r>
    </w:p>
    <w:p w:rsidR="008D7A13" w:rsidRPr="00A63375" w:rsidRDefault="008D7A13" w:rsidP="004B72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В первом задании</w:t>
      </w:r>
      <w:r w:rsidR="00AB57FF">
        <w:rPr>
          <w:rFonts w:ascii="Times New Roman" w:hAnsi="Times New Roman" w:cs="Times New Roman"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63375">
        <w:rPr>
          <w:rFonts w:ascii="Times New Roman" w:eastAsia="Times New Roman" w:hAnsi="Times New Roman" w:cs="Times New Roman"/>
          <w:sz w:val="28"/>
          <w:szCs w:val="28"/>
          <w:lang w:val="kk-KZ"/>
        </w:rPr>
        <w:t>д</w:t>
      </w:r>
      <w:r w:rsidRPr="00A63375">
        <w:rPr>
          <w:rFonts w:ascii="Times New Roman" w:eastAsia="Times New Roman" w:hAnsi="Times New Roman" w:cs="Times New Roman"/>
          <w:sz w:val="28"/>
          <w:szCs w:val="28"/>
        </w:rPr>
        <w:t>иаграмма состояния Fe – Fe</w:t>
      </w:r>
      <w:r w:rsidRPr="00A63375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A63375">
        <w:rPr>
          <w:rFonts w:ascii="Times New Roman" w:eastAsia="Times New Roman" w:hAnsi="Times New Roman" w:cs="Times New Roman"/>
          <w:sz w:val="28"/>
          <w:szCs w:val="28"/>
        </w:rPr>
        <w:t>C с обозначением фаз и структурных сост</w:t>
      </w:r>
      <w:r w:rsidR="00AB57FF" w:rsidRPr="00A63375"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r w:rsidRPr="00A63375">
        <w:rPr>
          <w:rFonts w:ascii="Times New Roman" w:eastAsia="Times New Roman" w:hAnsi="Times New Roman" w:cs="Times New Roman"/>
          <w:sz w:val="28"/>
          <w:szCs w:val="28"/>
        </w:rPr>
        <w:t>вляющих по всем областям диаграммы</w:t>
      </w:r>
      <w:r w:rsidRPr="00A6337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="00AB57FF" w:rsidRPr="00A6337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берется в готовом  виде   из Интернета или  учебного пособия. На ней вычерчивается по заданной  температуре  и  содержанию  углерода   отрезки.   По соотношению отрезков необходимо определить концентрацию  компонентов. </w:t>
      </w:r>
    </w:p>
    <w:p w:rsidR="004B72AD" w:rsidRDefault="00AB57FF" w:rsidP="004B72AD">
      <w:pPr>
        <w:pStyle w:val="31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В</w:t>
      </w:r>
      <w:r w:rsidR="001B0F06">
        <w:rPr>
          <w:sz w:val="28"/>
          <w:szCs w:val="28"/>
          <w:lang w:val="kk-KZ"/>
        </w:rPr>
        <w:t>о</w:t>
      </w:r>
      <w:r>
        <w:rPr>
          <w:sz w:val="28"/>
          <w:szCs w:val="28"/>
          <w:lang w:val="kk-KZ"/>
        </w:rPr>
        <w:t xml:space="preserve">   втором  задании:  описать механические свойства,   указанных марок  сталей    </w:t>
      </w:r>
      <w:r w:rsidR="00A63375">
        <w:rPr>
          <w:sz w:val="28"/>
          <w:szCs w:val="28"/>
          <w:lang w:val="kk-KZ"/>
        </w:rPr>
        <w:t>и выбрать  соответствующий  материал для изготовления детали.</w:t>
      </w:r>
    </w:p>
    <w:p w:rsidR="00A63375" w:rsidRPr="00A63375" w:rsidRDefault="00A63375" w:rsidP="004B72AD">
      <w:pPr>
        <w:pStyle w:val="31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A63375">
        <w:rPr>
          <w:sz w:val="28"/>
          <w:szCs w:val="28"/>
          <w:lang w:val="kk-KZ"/>
        </w:rPr>
        <w:t xml:space="preserve">В  третьем  задании:  определить  химический  состав  стали и чугуна. </w:t>
      </w:r>
    </w:p>
    <w:p w:rsidR="00A63375" w:rsidRDefault="00A63375" w:rsidP="004B72AD">
      <w:pPr>
        <w:pStyle w:val="31"/>
        <w:spacing w:after="0"/>
        <w:ind w:left="0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A63375">
        <w:rPr>
          <w:color w:val="000000"/>
          <w:sz w:val="28"/>
          <w:szCs w:val="28"/>
          <w:shd w:val="clear" w:color="auto" w:fill="FFFFFF"/>
          <w:lang w:val="kk-KZ"/>
        </w:rPr>
        <w:t>Определите  виды термической,  химио-термической и поверхностной  обработки   сплава и среду проведение обработки</w:t>
      </w:r>
      <w:r>
        <w:rPr>
          <w:color w:val="000000"/>
          <w:sz w:val="28"/>
          <w:szCs w:val="28"/>
          <w:shd w:val="clear" w:color="auto" w:fill="FFFFFF"/>
          <w:lang w:val="kk-KZ"/>
        </w:rPr>
        <w:t>.</w:t>
      </w:r>
      <w:r w:rsidRPr="00A63375">
        <w:rPr>
          <w:color w:val="000000"/>
          <w:sz w:val="28"/>
          <w:szCs w:val="28"/>
          <w:shd w:val="clear" w:color="auto" w:fill="FFFFFF"/>
          <w:lang w:val="kk-KZ"/>
        </w:rPr>
        <w:t xml:space="preserve">  Опишите механические свойства и микроструктуру  полученного сплава, а также  область применение.</w:t>
      </w:r>
    </w:p>
    <w:p w:rsidR="00066FB7" w:rsidRPr="00066FB7" w:rsidRDefault="00066FB7" w:rsidP="00066F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lang w:val="kk-KZ"/>
        </w:rPr>
      </w:pPr>
      <w:r w:rsidRPr="00066FB7">
        <w:rPr>
          <w:rFonts w:ascii="Times New Roman" w:hAnsi="Times New Roman" w:cs="Times New Roman"/>
          <w:sz w:val="28"/>
        </w:rPr>
        <w:t xml:space="preserve">Графические работы выполняют карандашом с использованием чертежных инструментов, соблюдая ГОСТы. Ответы </w:t>
      </w:r>
      <w:r>
        <w:rPr>
          <w:rFonts w:ascii="Times New Roman" w:hAnsi="Times New Roman" w:cs="Times New Roman"/>
          <w:sz w:val="28"/>
        </w:rPr>
        <w:t>должны быть краткими, точными</w:t>
      </w:r>
      <w:r>
        <w:rPr>
          <w:rFonts w:ascii="Times New Roman" w:hAnsi="Times New Roman" w:cs="Times New Roman"/>
          <w:sz w:val="28"/>
          <w:lang w:val="kk-KZ"/>
        </w:rPr>
        <w:t xml:space="preserve">. Оформленниые работы сдается на проверку  на 5,  10 , 14  неделе семестра. </w:t>
      </w:r>
    </w:p>
    <w:p w:rsidR="00A63375" w:rsidRPr="00A63375" w:rsidRDefault="00A63375" w:rsidP="004B72AD">
      <w:pPr>
        <w:pStyle w:val="31"/>
        <w:spacing w:after="0"/>
        <w:ind w:left="0"/>
        <w:jc w:val="both"/>
        <w:rPr>
          <w:sz w:val="28"/>
          <w:szCs w:val="28"/>
          <w:lang w:val="kk-KZ"/>
        </w:rPr>
      </w:pPr>
    </w:p>
    <w:p w:rsidR="00604EE9" w:rsidRPr="004B72AD" w:rsidRDefault="00F46343" w:rsidP="00604EE9">
      <w:pPr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lastRenderedPageBreak/>
        <w:tab/>
      </w:r>
      <w:r w:rsidR="004B72A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1 </w:t>
      </w:r>
      <w:r w:rsidR="00604EE9" w:rsidRPr="004B72A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Типы кристаллических решеток.</w:t>
      </w:r>
      <w:r w:rsidR="00604EE9" w:rsidRPr="004B72AD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</w:p>
    <w:p w:rsidR="00604EE9" w:rsidRPr="00604EE9" w:rsidRDefault="004B72AD" w:rsidP="004B72A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ab/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Твердые тела делят на кристаллические и аморфные. Кристалические тела при нагреве остаются твердыми до определенной температуры (температуры плавления), при которой они переходят в жидкое состояние. Аморфные тела при нагреве раз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мягчаются в большом температурном интервале; сначала они становятся вязкими и лишь затем переходят в жидкое состояние.</w:t>
      </w:r>
      <w:r w:rsidR="00604EE9" w:rsidRPr="0071392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715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металлы и их сплавы — тела кристаллические. Металлами называют химические элементы, характерными признаками которых являются непрозрачность, блеск, хорошая электро- и теплопроводность, пластичность, а для многих металлов также способность свариваться.. Для металлов характерно то, что, вступая в химические реакции с элементами, являющими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ся неметаллами, они отдают последним свои внешние, валентные электроны. Это объясняется тем, что у атомов металла внешние электроны непрочно связаны с его ядром. Металлы имеют на наружных оболочках всего 1—2 электрона, тогда как у неметаллов таких электронов много (5-8).</w:t>
      </w:r>
      <w:r w:rsidR="00604EE9" w:rsidRPr="0071392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Чистые химические элементы металлов (на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пример, железо, медь, алюминий и др.) могут образовывать более сложные вещества, в состав которых могут входить несколько элементов-ме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таллов, часто с примесью заметных количеств элементов-неметаллов. Такие вещества называ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ют металлическими сплавами. Простые вещест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ва, образующие сплав, называют компонентами сплава.</w:t>
      </w:r>
      <w:r w:rsidR="00604EE9" w:rsidRPr="0071392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ab/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описания кристаллической структуры ме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таллов пользуются понятием кристаллической ре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шетки. Кристаллическая решетка — это вообра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жаемая пространственная сетка, в узлах которой располагаются атомы (ионы), образующие ме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талл. Частицы вещества (ионы, атомы), из кото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рых построен кристалл, расположены в опреде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ленном геометрическом порядке, который перио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дически повторяется в пространстве. В отличие от кристаллов в аморфных телах (стекло, пласт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массы) атомы располагаются в пространстве бес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порядочно,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хаотично.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              </w:t>
      </w:r>
      <w:r w:rsidR="00604EE9" w:rsidRPr="0071392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ab/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кристаллической решетки в ме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талле происходит следующим образом. При пе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реходе металла из жидкого в твердое состояние расстояние между атомами сокращается, а силы взаимодействия между ними возрастают. Харак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тер взаимодействия атомов определяется строе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нием их внешних электронных оболочек. При сближении атомов электроны, находящиеся на внешних оболочках, теряют связь со своими ато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мами вследствие отрыва валентного электрона одного атома положительно заряженным ядром другого и т. д. Происходит образование свобод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ных электронов, так как они не принадлежат отдельным атомам. Таким образом, в твердом состоянии металл представляет собой структуру,  состоящую из положительно заряженных ионов,  омываемых свободными электронами.</w:t>
      </w:r>
      <w:r w:rsidR="00604EE9" w:rsidRPr="0071392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Связь в металле осуществляется электростатическими силами. Между ионами и свободными  электронами возникают электростатические силы притяжения, которые стягивают ионы. Такую, связь между частицами 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металла называют металлической.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    </w:t>
      </w:r>
      <w:r w:rsidR="00604EE9" w:rsidRPr="0071392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ab/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Силы связи в металлах определяются силами отталкивания и силами притяжения между ио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нами и электронами. Ионы находятся на таком расстоянии один от другого, при котором потен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циальная энергия взаимодействия минимальна. В металле ионы располагаются в определенном порядке, образуя кристаллическую решетку. Та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кое расположение ионов обеспечивается взаимодействием их с валентными электронами, кото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рые связывают ионы в кристаллической решетке.</w:t>
      </w:r>
      <w:r w:rsidR="00604EE9" w:rsidRPr="0071392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Типы кристаллических решеток у различных металлов различны. Наиболее часто встречаются  решетки: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       </w:t>
      </w:r>
      <w:r w:rsidR="00604EE9" w:rsidRPr="0071392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- 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объемно-центрированная кубическая (ОЦК) — α-Fe, Cr,</w:t>
      </w:r>
      <w:r w:rsidR="00604EE9" w:rsidRPr="00604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W,</w:t>
      </w:r>
      <w:r w:rsidR="00604EE9" w:rsidRPr="00604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4B72AD" w:rsidRDefault="004B72AD" w:rsidP="004B72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- 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гранецентрированная кубическая (ГЦК) — γ-Fe, A1, Си и</w:t>
      </w:r>
      <w:r w:rsidR="00604EE9" w:rsidRPr="0071392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- 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гексагональная плотноупакованная (ГПУ) — Mg, Zn и др. </w:t>
      </w:r>
      <w:r w:rsidR="00604EE9" w:rsidRPr="0071392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ab/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Наименьший объем кристалла, дающий представление об атомной структуре металла в любом его объеме, называют элементарной кристаллической ячейкой (рис.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  <w:r w:rsidR="00604EE9" w:rsidRPr="0071392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04EE9" w:rsidRPr="0071392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13280" cy="2336800"/>
            <wp:effectExtent l="19050" t="0" r="1270" b="0"/>
            <wp:docPr id="49" name="Рисунок 11" descr="http://www.coolreferat.com/dopb218852.z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coolreferat.com/dopb218852.zi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280" cy="233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4EE9" w:rsidRPr="0071392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604EE9" w:rsidRPr="0071392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B72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Рис. </w:t>
      </w:r>
      <w:r w:rsidRPr="004B72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1</w:t>
      </w:r>
      <w:r w:rsidR="00604EE9" w:rsidRPr="004B72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Элементарные ячейки кристаллических решеток:</w:t>
      </w:r>
      <w:r w:rsidR="00604EE9" w:rsidRPr="004B72A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04EE9" w:rsidRPr="004B72AD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04EE9" w:rsidRPr="004B72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— кубическая объемно-центрированная ( α-железо), II — кубическая гранецентрированная (медь), </w:t>
      </w:r>
      <w:r w:rsidRPr="004B72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ІІІ</w:t>
      </w:r>
      <w:r w:rsidR="00604EE9" w:rsidRPr="004B72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гексагональная плотноупакованная; а и с — параметры решеток</w:t>
      </w:r>
      <w:r w:rsidR="00604EE9" w:rsidRPr="004B72A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604EE9" w:rsidRPr="004B72AD" w:rsidRDefault="00604EE9" w:rsidP="004B72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2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4B72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ab/>
      </w:r>
      <w:r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Кристаллическая решетка </w:t>
      </w:r>
      <w:r w:rsidRPr="004B72AD">
        <w:rPr>
          <w:rFonts w:ascii="Times New Roman" w:hAnsi="Times New Roman" w:cs="Times New Roman"/>
          <w:sz w:val="28"/>
          <w:szCs w:val="28"/>
          <w:shd w:val="clear" w:color="auto" w:fill="FFFFFF"/>
        </w:rPr>
        <w:t>характеризуется ее параметрами, например длиной ребра куба для ОЦК и ГЦК, которая составляет для разных металлов 2,8</w:t>
      </w:r>
      <w:r w:rsidRPr="004B72A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...</w:t>
      </w:r>
      <w:r w:rsidRPr="004B72AD">
        <w:rPr>
          <w:rFonts w:ascii="Times New Roman" w:hAnsi="Times New Roman" w:cs="Times New Roman"/>
          <w:sz w:val="28"/>
          <w:szCs w:val="28"/>
          <w:shd w:val="clear" w:color="auto" w:fill="FFFFFF"/>
        </w:rPr>
        <w:t>6*10</w:t>
      </w:r>
      <w:r w:rsidRPr="004B72A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B72AD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</w:t>
      </w:r>
      <w:r w:rsidR="004B72AD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  <w:lang w:val="kk-KZ"/>
        </w:rPr>
        <w:t>8</w:t>
      </w:r>
      <w:r w:rsidRPr="004B72AD">
        <w:rPr>
          <w:rFonts w:ascii="Times New Roman" w:hAnsi="Times New Roman" w:cs="Times New Roman"/>
          <w:sz w:val="28"/>
          <w:szCs w:val="28"/>
          <w:shd w:val="clear" w:color="auto" w:fill="FFFFFF"/>
        </w:rPr>
        <w:t>см.</w:t>
      </w:r>
      <w:r w:rsidRPr="004B72A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B72AD">
        <w:rPr>
          <w:rFonts w:ascii="Times New Roman" w:hAnsi="Times New Roman" w:cs="Times New Roman"/>
          <w:bCs/>
          <w:sz w:val="28"/>
          <w:szCs w:val="28"/>
        </w:rPr>
        <w:t>Расстояние между центрами ближайших атомов в элементарной ячейке называется периодом решетки или ее параметром и измеряется в нанометрах.</w:t>
      </w:r>
    </w:p>
    <w:p w:rsidR="00604EE9" w:rsidRPr="0071392E" w:rsidRDefault="00604EE9" w:rsidP="004B72AD">
      <w:pPr>
        <w:pStyle w:val="style40"/>
        <w:spacing w:before="0" w:beforeAutospacing="0" w:after="0" w:afterAutospacing="0"/>
        <w:ind w:firstLine="284"/>
        <w:jc w:val="both"/>
        <w:rPr>
          <w:bCs/>
          <w:sz w:val="28"/>
          <w:szCs w:val="28"/>
        </w:rPr>
      </w:pPr>
      <w:r w:rsidRPr="0071392E">
        <w:rPr>
          <w:bCs/>
          <w:sz w:val="28"/>
          <w:szCs w:val="28"/>
        </w:rPr>
        <w:t xml:space="preserve">    Параметр (а) кубических решеток колеблется в пределах 0,286-0,607 нм. Параметры гексагональной решетки находятся в пределах: а = 0,228-0,398 нм и с = 0,357-0,652 нм. В каждом кубическом сантиметре объема кристаллического тела содержится примерно 1022 атомов. </w:t>
      </w:r>
    </w:p>
    <w:p w:rsidR="00604EE9" w:rsidRDefault="00604EE9" w:rsidP="00604E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00211F" w:rsidRDefault="0000211F" w:rsidP="00604E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00211F" w:rsidRDefault="0000211F" w:rsidP="00604E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00211F" w:rsidRDefault="001830DA" w:rsidP="004B72AD">
      <w:pPr>
        <w:pStyle w:val="style40"/>
        <w:spacing w:before="0" w:beforeAutospacing="0" w:after="0" w:afterAutospacing="0"/>
        <w:ind w:firstLine="284"/>
        <w:jc w:val="both"/>
        <w:rPr>
          <w:b/>
          <w:bCs/>
          <w:sz w:val="28"/>
          <w:szCs w:val="28"/>
          <w:lang w:val="kk-KZ"/>
        </w:rPr>
      </w:pPr>
      <w:r w:rsidRPr="0071392E">
        <w:rPr>
          <w:sz w:val="28"/>
          <w:szCs w:val="28"/>
        </w:rPr>
        <w:lastRenderedPageBreak/>
        <w:t> </w:t>
      </w:r>
      <w:r w:rsidR="0000211F">
        <w:rPr>
          <w:sz w:val="28"/>
          <w:szCs w:val="28"/>
          <w:lang w:val="kk-KZ"/>
        </w:rPr>
        <w:t xml:space="preserve">    </w:t>
      </w:r>
      <w:r w:rsidR="00B62C08">
        <w:rPr>
          <w:sz w:val="28"/>
          <w:szCs w:val="28"/>
          <w:lang w:val="kk-KZ"/>
        </w:rPr>
        <w:t xml:space="preserve">2 </w:t>
      </w:r>
      <w:r w:rsidRPr="0000211F">
        <w:rPr>
          <w:bCs/>
          <w:sz w:val="28"/>
          <w:szCs w:val="28"/>
        </w:rPr>
        <w:t>Анизотропия металлов</w:t>
      </w:r>
      <w:r w:rsidRPr="0071392E">
        <w:rPr>
          <w:b/>
          <w:bCs/>
          <w:sz w:val="28"/>
          <w:szCs w:val="28"/>
        </w:rPr>
        <w:t>.</w:t>
      </w:r>
    </w:p>
    <w:p w:rsidR="0000211F" w:rsidRPr="0000211F" w:rsidRDefault="0000211F" w:rsidP="0000211F">
      <w:pPr>
        <w:pStyle w:val="style40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  <w:lang w:val="kk-KZ"/>
        </w:rPr>
      </w:pPr>
    </w:p>
    <w:p w:rsidR="001830DA" w:rsidRPr="0071392E" w:rsidRDefault="001830DA" w:rsidP="004B72AD">
      <w:pPr>
        <w:pStyle w:val="style40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71392E">
        <w:rPr>
          <w:b/>
          <w:bCs/>
          <w:sz w:val="28"/>
          <w:szCs w:val="28"/>
        </w:rPr>
        <w:t xml:space="preserve"> </w:t>
      </w:r>
      <w:r w:rsidR="0000211F">
        <w:rPr>
          <w:b/>
          <w:bCs/>
          <w:sz w:val="28"/>
          <w:szCs w:val="28"/>
          <w:lang w:val="kk-KZ"/>
        </w:rPr>
        <w:t xml:space="preserve">    </w:t>
      </w:r>
      <w:r w:rsidRPr="0071392E">
        <w:rPr>
          <w:sz w:val="28"/>
          <w:szCs w:val="28"/>
        </w:rPr>
        <w:t>В кристаллических решетках атомная плотность по различным плоскостям неодинакова — на единицу площади разных атомных плоскостей приходится неодинаковое количество атомов. Сравним, например, для ОЦК решетки количество атомов в плоскости, совпадающей с гранью, и диагональной. Вследствие этого свойства в различных плоскостях и направлениях кристаллической решетки будут неодинаковыми. Различие свойств по разным кристаллографическим направлениям называется анизотропией кристалла.</w:t>
      </w:r>
    </w:p>
    <w:p w:rsidR="001830DA" w:rsidRDefault="001830DA" w:rsidP="004B72AD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1392E">
        <w:rPr>
          <w:rFonts w:ascii="Times New Roman" w:hAnsi="Times New Roman" w:cs="Times New Roman"/>
          <w:sz w:val="28"/>
          <w:szCs w:val="28"/>
        </w:rPr>
        <w:t> </w:t>
      </w:r>
      <w:r w:rsidRPr="0071392E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470400" cy="1483360"/>
            <wp:effectExtent l="19050" t="0" r="6350" b="0"/>
            <wp:docPr id="45" name="Рисунок 6" descr="Условные плоскости в кубической решетке с наиболее плотной упоковкой атом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Условные плоскости в кубической решетке с наиболее плотной упоковкой атомов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0" cy="148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392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0211F" w:rsidRPr="0000211F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Рис.2.</w:t>
      </w:r>
      <w:r w:rsidRPr="0000211F">
        <w:rPr>
          <w:rFonts w:ascii="Times New Roman" w:hAnsi="Times New Roman" w:cs="Times New Roman"/>
          <w:bCs/>
          <w:color w:val="000000"/>
          <w:sz w:val="24"/>
          <w:szCs w:val="24"/>
        </w:rPr>
        <w:t>Условные плоскости в кубической решетке с наиболее плотной упоковкой атомов</w:t>
      </w:r>
      <w:r w:rsidR="0000211F" w:rsidRPr="0000211F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:</w:t>
      </w:r>
      <w:r w:rsidRPr="0000211F">
        <w:rPr>
          <w:rFonts w:ascii="Times New Roman" w:hAnsi="Times New Roman" w:cs="Times New Roman"/>
          <w:bCs/>
          <w:color w:val="000000"/>
          <w:sz w:val="24"/>
          <w:szCs w:val="24"/>
        </w:rPr>
        <w:t>1</w:t>
      </w:r>
      <w:r w:rsidRPr="0000211F">
        <w:rPr>
          <w:rFonts w:ascii="Times New Roman" w:hAnsi="Times New Roman" w:cs="Times New Roman"/>
          <w:color w:val="000000"/>
          <w:sz w:val="24"/>
          <w:szCs w:val="24"/>
        </w:rPr>
        <w:t xml:space="preserve"> - плоскости (100); </w:t>
      </w:r>
      <w:r w:rsidRPr="0000211F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Pr="0000211F">
        <w:rPr>
          <w:rFonts w:ascii="Times New Roman" w:hAnsi="Times New Roman" w:cs="Times New Roman"/>
          <w:color w:val="000000"/>
          <w:sz w:val="24"/>
          <w:szCs w:val="24"/>
        </w:rPr>
        <w:t xml:space="preserve"> - плоскости (110); </w:t>
      </w:r>
      <w:r w:rsidRPr="0000211F"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Pr="0000211F">
        <w:rPr>
          <w:rFonts w:ascii="Times New Roman" w:hAnsi="Times New Roman" w:cs="Times New Roman"/>
          <w:color w:val="000000"/>
          <w:sz w:val="24"/>
          <w:szCs w:val="24"/>
        </w:rPr>
        <w:t xml:space="preserve"> - плоскости (111);</w:t>
      </w:r>
    </w:p>
    <w:p w:rsidR="0000211F" w:rsidRDefault="0000211F" w:rsidP="004B72AD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00211F" w:rsidRPr="00B62C08" w:rsidRDefault="00B62C08" w:rsidP="00B62C08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Pr="00B62C08">
        <w:rPr>
          <w:rFonts w:ascii="Times New Roman" w:hAnsi="Times New Roman" w:cs="Times New Roman"/>
          <w:color w:val="000000"/>
          <w:sz w:val="28"/>
          <w:szCs w:val="28"/>
          <w:lang w:val="kk-KZ"/>
        </w:rPr>
        <w:t>3  Строение  металлического слитка.</w:t>
      </w:r>
    </w:p>
    <w:p w:rsidR="00A9220E" w:rsidRPr="00F46343" w:rsidRDefault="001830DA" w:rsidP="00B62C08">
      <w:pPr>
        <w:pStyle w:val="style3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46343">
        <w:rPr>
          <w:sz w:val="28"/>
          <w:szCs w:val="28"/>
        </w:rPr>
        <w:t> </w:t>
      </w:r>
      <w:r w:rsidR="00A9220E" w:rsidRPr="008E6129">
        <w:rPr>
          <w:color w:val="000000"/>
          <w:sz w:val="28"/>
          <w:szCs w:val="28"/>
        </w:rPr>
        <w:br/>
      </w:r>
      <w:r w:rsidR="00B62C08">
        <w:rPr>
          <w:color w:val="000000"/>
          <w:sz w:val="28"/>
          <w:szCs w:val="28"/>
          <w:shd w:val="clear" w:color="auto" w:fill="FFFFFF"/>
          <w:lang w:val="kk-KZ"/>
        </w:rPr>
        <w:tab/>
      </w:r>
      <w:r w:rsidR="00A9220E" w:rsidRPr="00F46343">
        <w:rPr>
          <w:sz w:val="28"/>
          <w:szCs w:val="28"/>
          <w:lang w:val="kk-KZ"/>
        </w:rPr>
        <w:t>К</w:t>
      </w:r>
      <w:r w:rsidR="00A9220E" w:rsidRPr="00F46343">
        <w:rPr>
          <w:sz w:val="28"/>
          <w:szCs w:val="28"/>
        </w:rPr>
        <w:t>ристаллы, образующиеся в процессе затвердевания металла, могут иметь различную форму в зависимости от скорости охлаждения и количества примесей. В направлении отвода теплоты кристалл растет быстрее, чем в других направлениях, в результате образуется древовидный кристалл —</w:t>
      </w:r>
      <w:r w:rsidR="00A9220E" w:rsidRPr="00F46343">
        <w:rPr>
          <w:rStyle w:val="a8"/>
          <w:sz w:val="28"/>
          <w:szCs w:val="28"/>
          <w:bdr w:val="none" w:sz="0" w:space="0" w:color="auto" w:frame="1"/>
        </w:rPr>
        <w:t>дендрит</w:t>
      </w:r>
      <w:r w:rsidR="00A9220E" w:rsidRPr="00F46343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="00A9220E" w:rsidRPr="00F46343">
        <w:rPr>
          <w:sz w:val="28"/>
          <w:szCs w:val="28"/>
          <w:bdr w:val="none" w:sz="0" w:space="0" w:color="auto" w:frame="1"/>
        </w:rPr>
        <w:t>(</w:t>
      </w:r>
      <w:r w:rsidR="00B62C08">
        <w:rPr>
          <w:sz w:val="28"/>
          <w:szCs w:val="28"/>
        </w:rPr>
        <w:t>рис.</w:t>
      </w:r>
      <w:r w:rsidR="00B62C08">
        <w:rPr>
          <w:sz w:val="28"/>
          <w:szCs w:val="28"/>
          <w:lang w:val="kk-KZ"/>
        </w:rPr>
        <w:t>3</w:t>
      </w:r>
      <w:r w:rsidR="00A9220E" w:rsidRPr="00F46343">
        <w:rPr>
          <w:sz w:val="28"/>
          <w:szCs w:val="28"/>
        </w:rPr>
        <w:t>). Схематическое изображение дендрита впервые было сделано Д.К.Черновым.</w:t>
      </w:r>
    </w:p>
    <w:p w:rsidR="00E7792B" w:rsidRDefault="00B62C08" w:rsidP="00A6337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ab/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Форма растущих кристаллов определя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ется не только условиями их касания друг с другом, но и составом сплава, наличием примесей и режимом охлаждения. Обычно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еханизм образова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ния кристаллов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 носит  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A9220E" w:rsidRPr="008E61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дендритный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(древовидный) характер (рис.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A9220E" w:rsidRPr="008E6129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1738878" cy="1950720"/>
            <wp:effectExtent l="19050" t="0" r="0" b="0"/>
            <wp:docPr id="2" name="Рисунок 1" descr="http://www.coolreferat.com/ref-2_718107418-16592.cool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olreferat.com/ref-2_718107418-16592.coolpic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b="9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086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Рис.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Схема дендритного роста крис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="00E779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тала</w:t>
      </w:r>
    </w:p>
    <w:p w:rsidR="00A9220E" w:rsidRDefault="008D7A13" w:rsidP="005669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lastRenderedPageBreak/>
        <w:t xml:space="preserve"> </w:t>
      </w:r>
      <w:r w:rsidR="002077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         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Денд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ритная кристаллизация характеризуется тем, что рост зародышей происхо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дит с неравномерной скоростью. После образования зародышей их разви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тие идет в тех плоскостях и направлениях решетки, которые имеют наиболь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шую плотность упаковки атомов и минимальное расстояние между ними. В этих направлениях образуются длинные ветви будущего кристалла — так называемые оси (1) первого порядка (рис.1.5). В дальнейшем от осей первого порядка начинают расти новые оси (2) — оси второго порядка, от осей вто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рого порядка- оси (3) - третьего порядка и т.д. По мере кристаллизации образуются оси более высокого порядка, которые постепенно заполняют все промежутки, ранее занятые жидким металлом.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62C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ab/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Рассмотрим реальный процесс получения стального слитка. Стальные слитки получают охлаждением в металлических формах (изложницах) или на установках непрерывной разливки. В изложнице сталь не может затвердеть одновременно во всем объеме из-за невозможности создания равномерной скорости отвода тепла. Поэтому процесс кристаллизации стали начинается у холодных стенок и дна изложницы, а затем распрост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раняется внутрь жидкого металла.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A9220E" w:rsidRPr="008E6129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2908555" cy="2431473"/>
            <wp:effectExtent l="19050" t="0" r="6095" b="0"/>
            <wp:docPr id="3" name="Рисунок 2" descr="http://www.coolreferat.com/ref-2_718124010-37152.cool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oolreferat.com/ref-2_718124010-37152.coolpic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15264" r="136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42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62C08" w:rsidRPr="00B62C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Рис.4</w:t>
      </w:r>
      <w:r w:rsidR="00A9220E" w:rsidRPr="00B62C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 </w:t>
      </w:r>
      <w:r w:rsidR="00A9220E" w:rsidRPr="00B62C0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A9220E" w:rsidRPr="00B62C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Схема строения стального слитка:</w:t>
      </w:r>
      <w:r w:rsidR="00B62C08" w:rsidRPr="00B62C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="00A9220E" w:rsidRPr="00B62C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 - расположение дендритов в наружных частях слитка, б - строение слитка;</w:t>
      </w:r>
      <w:r w:rsidR="00A9220E" w:rsidRPr="00B62C0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A9220E" w:rsidRPr="00B62C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1 — стенки изложницы, 2 - мелкие равноосные кристаллы, 3 ~ древовидные кристаллы, 4 - равноосные неориентированные кристаллы больших разм</w:t>
      </w:r>
      <w:r w:rsidR="00B62C08" w:rsidRPr="00B62C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еров, 5- усадочная рыхлость, 6</w:t>
      </w:r>
      <w:r w:rsidR="00A9220E" w:rsidRPr="00B62C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— усадочная раковина</w:t>
      </w:r>
      <w:r w:rsidR="00B62C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                  .                       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077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ab/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При соприкосновении жидкого металла со стенками изложницы 1   (рис.</w:t>
      </w:r>
      <w:r w:rsidR="00B62C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4.)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начальный момент образуется зона мелких равноосные кристаллов 2. Так как объем твердого металла меньше жидкого, между стенкой из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ложницы и застывшим металлом образуется воздушная прослойка и сама стенка нагревается от соприкосновения с металлом. Поэтому скорость охлаждения металла снижается, и кристаллы растут в направлении отвода теплоты. При этом образуется зона 3, Состоящая из древовидных или столбчатых кристаллов. Во внутренней зоне слитка 4 образуются равно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осные, неориентированные кристаллы больших размеров в результате замедленного охлаждения.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62C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lastRenderedPageBreak/>
        <w:tab/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верхней части слитка, которая затвердевает в последнюю очередь, образуется усадочная раковина 6 вследствие уменьшения объема металла при охлаждении. Под усадочной раковиной металл в зоне 5 получается рыхлым из-за большого количества усадочных пор. Для получения изде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лий используют только часть слитка, удаляя усадочную раковину и рыхлый металл слитка для последующего переплава.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62C0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Слиток имеет неоднородный химический состав, который тем больше, чем крупнее слиток. Например, в стальном слитке концентрация серы и фосфора увеличивается от поверхности к центру и снизу вверх. Химичес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кую неоднородность по отдельным зонам слитка называют</w:t>
      </w:r>
      <w:r w:rsidR="00A9220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A9220E" w:rsidRPr="008E61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зональной лик</w:t>
      </w:r>
      <w:r w:rsidR="00A9220E" w:rsidRPr="008E61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softHyphen/>
        <w:t>вацией.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A9220E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Она отрицательно влияет на механические свойства металла.</w:t>
      </w:r>
    </w:p>
    <w:p w:rsidR="00566974" w:rsidRPr="00566974" w:rsidRDefault="00566974" w:rsidP="005669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</w:p>
    <w:p w:rsidR="003D4EC8" w:rsidRPr="0000211F" w:rsidRDefault="00B62C08" w:rsidP="003D4EC8">
      <w:pPr>
        <w:pStyle w:val="style40"/>
        <w:spacing w:before="0" w:beforeAutospacing="0" w:after="0" w:afterAutospacing="0"/>
        <w:ind w:firstLine="709"/>
        <w:jc w:val="both"/>
        <w:rPr>
          <w:rStyle w:val="apple-converted-space"/>
          <w:b/>
          <w:bCs/>
          <w:sz w:val="28"/>
          <w:szCs w:val="28"/>
          <w:bdr w:val="none" w:sz="0" w:space="0" w:color="auto" w:frame="1"/>
          <w:lang w:val="kk-KZ"/>
        </w:rPr>
      </w:pPr>
      <w:r>
        <w:rPr>
          <w:rStyle w:val="a9"/>
          <w:b w:val="0"/>
          <w:sz w:val="28"/>
          <w:szCs w:val="28"/>
          <w:bdr w:val="none" w:sz="0" w:space="0" w:color="auto" w:frame="1"/>
          <w:lang w:val="kk-KZ"/>
        </w:rPr>
        <w:t xml:space="preserve">4 </w:t>
      </w:r>
      <w:r w:rsidR="003D4EC8" w:rsidRPr="0000211F">
        <w:rPr>
          <w:rStyle w:val="a9"/>
          <w:b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3D4EC8" w:rsidRPr="0000211F">
        <w:rPr>
          <w:rStyle w:val="a9"/>
          <w:b w:val="0"/>
          <w:sz w:val="28"/>
          <w:szCs w:val="28"/>
          <w:bdr w:val="none" w:sz="0" w:space="0" w:color="auto" w:frame="1"/>
        </w:rPr>
        <w:t>Полиморфные превращения в металлах.</w:t>
      </w:r>
      <w:r w:rsidR="003D4EC8" w:rsidRPr="0000211F">
        <w:rPr>
          <w:rStyle w:val="apple-converted-space"/>
          <w:b/>
          <w:bCs/>
          <w:sz w:val="28"/>
          <w:szCs w:val="28"/>
          <w:bdr w:val="none" w:sz="0" w:space="0" w:color="auto" w:frame="1"/>
        </w:rPr>
        <w:t> </w:t>
      </w:r>
    </w:p>
    <w:p w:rsidR="00A9220E" w:rsidRDefault="00A9220E" w:rsidP="000D72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8E61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Аллотропией, или полиморфизмом, называют способность металла в твердом состоянии иметь различные, кристаллические формы. Процесс перехода из одной кри</w:t>
      </w:r>
      <w:r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сталлической формы в другую называ</w:t>
      </w:r>
      <w:r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ют</w:t>
      </w:r>
      <w:r w:rsidRPr="008E612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E61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аллотропическим превращением.</w:t>
      </w:r>
      <w:r w:rsidRPr="008E612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При нагреве чистого металла такое превра</w:t>
      </w:r>
      <w:r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щение сопровождается поглощением тепла и происходит при постоянной температуре, что связано с необходи</w:t>
      </w:r>
      <w:r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мостью затраты определенной энергии на перестройку кристаллической решет</w:t>
      </w:r>
      <w:r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ки. Аллотропические превращения име</w:t>
      </w:r>
      <w:r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ют многие металлы: железо, олово, ти</w:t>
      </w:r>
      <w:r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тан и др. Например, железо в интервале температур 911—1392°С имеет гранецентрированную кубиче</w:t>
      </w:r>
      <w:r w:rsidR="000927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скую решетку (ГКЦ) γ-Fе (рис.</w:t>
      </w:r>
      <w:r w:rsidR="000927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5</w:t>
      </w:r>
      <w:r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). В интервалах до 911˚С и от 1392 до 1539˚С железо имеет объемно-центрированную кубическую решетку (ОЦК) — α-Fе. Аллотропические формы металла обозначаются буквами α, β, γ и т. д. Существующая при самой низкой температуре алло</w:t>
      </w:r>
      <w:r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тропическая форма металла обозначается через</w:t>
      </w:r>
      <w:r w:rsidR="00B62C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B62C08" w:rsidRPr="008E6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букву а, которая в виде индекса добавляется к символу химического элемента металла и т. д.</w:t>
      </w:r>
    </w:p>
    <w:p w:rsidR="00202A7F" w:rsidRPr="000D72D5" w:rsidRDefault="00202A7F" w:rsidP="000D72D5">
      <w:pPr>
        <w:pStyle w:val="a3"/>
        <w:shd w:val="clear" w:color="auto" w:fill="FFFFFF"/>
        <w:spacing w:before="0" w:beforeAutospacing="0" w:after="0" w:afterAutospacing="0"/>
        <w:ind w:firstLine="720"/>
        <w:rPr>
          <w:color w:val="000000"/>
          <w:sz w:val="28"/>
          <w:szCs w:val="28"/>
        </w:rPr>
      </w:pPr>
      <w:r w:rsidRPr="000D72D5">
        <w:rPr>
          <w:color w:val="000000"/>
          <w:sz w:val="28"/>
          <w:szCs w:val="28"/>
        </w:rPr>
        <w:t>Полиморфные превращения происходят при температурах 911° С и 1392° С. При температуре ниже 911° С и выше 1392° С существует Fe</w:t>
      </w:r>
      <w:r w:rsidRPr="000D72D5">
        <w:rPr>
          <w:color w:val="000000"/>
          <w:sz w:val="28"/>
          <w:szCs w:val="28"/>
        </w:rPr>
        <w:sym w:font="Symbol" w:char="F061"/>
      </w:r>
      <w:r w:rsidRPr="000D72D5">
        <w:rPr>
          <w:color w:val="000000"/>
          <w:sz w:val="28"/>
          <w:szCs w:val="28"/>
          <w:lang w:val="kk-KZ"/>
        </w:rPr>
        <w:t xml:space="preserve">  </w:t>
      </w:r>
      <w:r w:rsidRPr="000D72D5">
        <w:rPr>
          <w:color w:val="000000"/>
          <w:sz w:val="28"/>
          <w:szCs w:val="28"/>
        </w:rPr>
        <w:t xml:space="preserve">Наиболее существенной особенностью железа является его полиморфизм. В твердом состоянии железо может находиться в двух модификациях - </w:t>
      </w:r>
      <w:r w:rsidRPr="000D72D5">
        <w:rPr>
          <w:color w:val="000000"/>
          <w:sz w:val="28"/>
          <w:szCs w:val="28"/>
          <w:vertAlign w:val="subscript"/>
        </w:rPr>
        <w:sym w:font="Symbol" w:char="F061"/>
      </w:r>
      <w:r w:rsidRPr="000D72D5">
        <w:rPr>
          <w:rStyle w:val="apple-converted-space"/>
          <w:color w:val="000000"/>
          <w:sz w:val="28"/>
          <w:szCs w:val="28"/>
        </w:rPr>
        <w:t> </w:t>
      </w:r>
      <w:r w:rsidRPr="000D72D5">
        <w:rPr>
          <w:color w:val="000000"/>
          <w:sz w:val="28"/>
          <w:szCs w:val="28"/>
        </w:rPr>
        <w:t>(или α-Fе) с объемно-центрированной кубической решеткой. В интервале температур 911…1392° С устойчивым является Fe</w:t>
      </w:r>
      <w:r w:rsidRPr="000D72D5">
        <w:rPr>
          <w:color w:val="000000"/>
          <w:sz w:val="28"/>
          <w:szCs w:val="28"/>
          <w:vertAlign w:val="subscript"/>
        </w:rPr>
        <w:t>γ</w:t>
      </w:r>
      <w:r w:rsidRPr="000D72D5">
        <w:rPr>
          <w:rStyle w:val="apple-converted-space"/>
          <w:color w:val="000000"/>
          <w:sz w:val="28"/>
          <w:szCs w:val="28"/>
        </w:rPr>
        <w:t> </w:t>
      </w:r>
      <w:r w:rsidRPr="000D72D5">
        <w:rPr>
          <w:color w:val="000000"/>
          <w:sz w:val="28"/>
          <w:szCs w:val="28"/>
        </w:rPr>
        <w:t>(или γ-Fе) с гранецентрированной кубической решеткой. При превращении α→γ наблюдается уменьшение объема, так как решетка γ-Fе имеет более плотную упаковку атомов, чем решетка α-Fе. При охлаждении во время превращения γ→α наблюдается увеличение объема. В интервале температур 1392…1539° С высокотемпературное Fe</w:t>
      </w:r>
      <w:r w:rsidRPr="000D72D5">
        <w:rPr>
          <w:color w:val="000000"/>
          <w:sz w:val="28"/>
          <w:szCs w:val="28"/>
          <w:vertAlign w:val="subscript"/>
        </w:rPr>
        <w:sym w:font="Symbol" w:char="F061"/>
      </w:r>
      <w:r w:rsidRPr="000D72D5">
        <w:rPr>
          <w:rStyle w:val="apple-converted-space"/>
          <w:color w:val="000000"/>
          <w:sz w:val="28"/>
          <w:szCs w:val="28"/>
          <w:vertAlign w:val="subscript"/>
        </w:rPr>
        <w:t> </w:t>
      </w:r>
      <w:r w:rsidRPr="000D72D5">
        <w:rPr>
          <w:color w:val="000000"/>
          <w:sz w:val="28"/>
          <w:szCs w:val="28"/>
        </w:rPr>
        <w:t>называют Fe</w:t>
      </w:r>
      <w:r w:rsidRPr="000D72D5">
        <w:rPr>
          <w:color w:val="000000"/>
          <w:sz w:val="28"/>
          <w:szCs w:val="28"/>
          <w:vertAlign w:val="subscript"/>
        </w:rPr>
        <w:t>δ</w:t>
      </w:r>
      <w:r w:rsidRPr="000D72D5">
        <w:rPr>
          <w:color w:val="000000"/>
          <w:sz w:val="28"/>
          <w:szCs w:val="28"/>
        </w:rPr>
        <w:t>. Высокотемпературная модификация Fe</w:t>
      </w:r>
      <w:r w:rsidRPr="000D72D5">
        <w:rPr>
          <w:color w:val="000000"/>
          <w:sz w:val="28"/>
          <w:szCs w:val="28"/>
          <w:vertAlign w:val="subscript"/>
        </w:rPr>
        <w:sym w:font="Symbol" w:char="F061"/>
      </w:r>
      <w:r w:rsidRPr="000D72D5">
        <w:rPr>
          <w:rStyle w:val="apple-converted-space"/>
          <w:color w:val="000000"/>
          <w:sz w:val="28"/>
          <w:szCs w:val="28"/>
          <w:vertAlign w:val="subscript"/>
        </w:rPr>
        <w:t> </w:t>
      </w:r>
      <w:r w:rsidRPr="000D72D5">
        <w:rPr>
          <w:color w:val="000000"/>
          <w:sz w:val="28"/>
          <w:szCs w:val="28"/>
        </w:rPr>
        <w:t>не представляет собой новой аллотропической формы.</w:t>
      </w:r>
    </w:p>
    <w:p w:rsidR="00202A7F" w:rsidRPr="000D72D5" w:rsidRDefault="00202A7F" w:rsidP="000D72D5">
      <w:pPr>
        <w:pStyle w:val="a3"/>
        <w:shd w:val="clear" w:color="auto" w:fill="FFFFFF"/>
        <w:spacing w:before="0" w:beforeAutospacing="0" w:after="0" w:afterAutospacing="0"/>
        <w:ind w:firstLine="720"/>
        <w:rPr>
          <w:color w:val="000000"/>
          <w:sz w:val="28"/>
          <w:szCs w:val="28"/>
        </w:rPr>
      </w:pPr>
      <w:r w:rsidRPr="000D72D5">
        <w:rPr>
          <w:color w:val="000000"/>
          <w:sz w:val="28"/>
          <w:szCs w:val="28"/>
        </w:rPr>
        <w:t xml:space="preserve">При температуре ниже 768° С железо ферромагнитно, а выше – парамагнитно. Точку 768° С, соответствующую магнитному превращению, </w:t>
      </w:r>
      <w:r w:rsidRPr="000D72D5">
        <w:rPr>
          <w:color w:val="000000"/>
          <w:sz w:val="28"/>
          <w:szCs w:val="28"/>
        </w:rPr>
        <w:lastRenderedPageBreak/>
        <w:t>т.е. переходу из ферромагнитного состояния в парамагнитное называют точкой Кюри. Модификация Fe</w:t>
      </w:r>
      <w:r w:rsidRPr="000D72D5">
        <w:rPr>
          <w:color w:val="000000"/>
          <w:sz w:val="28"/>
          <w:szCs w:val="28"/>
          <w:vertAlign w:val="subscript"/>
        </w:rPr>
        <w:t>γ</w:t>
      </w:r>
      <w:r w:rsidRPr="000D72D5">
        <w:rPr>
          <w:rStyle w:val="apple-converted-space"/>
          <w:color w:val="000000"/>
          <w:sz w:val="28"/>
          <w:szCs w:val="28"/>
          <w:vertAlign w:val="subscript"/>
        </w:rPr>
        <w:t> </w:t>
      </w:r>
      <w:r w:rsidRPr="000D72D5">
        <w:rPr>
          <w:color w:val="000000"/>
          <w:sz w:val="28"/>
          <w:szCs w:val="28"/>
        </w:rPr>
        <w:t>парамагнитна.</w:t>
      </w:r>
    </w:p>
    <w:p w:rsidR="00202A7F" w:rsidRPr="000D72D5" w:rsidRDefault="00202A7F" w:rsidP="000D72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pPr w:leftFromText="180" w:rightFromText="180" w:horzAnchor="page" w:tblpX="5196" w:tblpY="-523"/>
        <w:tblW w:w="6757" w:type="dxa"/>
        <w:tblCellMar>
          <w:left w:w="0" w:type="dxa"/>
          <w:right w:w="0" w:type="dxa"/>
        </w:tblCellMar>
        <w:tblLook w:val="04A0"/>
      </w:tblPr>
      <w:tblGrid>
        <w:gridCol w:w="20"/>
        <w:gridCol w:w="6737"/>
      </w:tblGrid>
      <w:tr w:rsidR="00A9220E" w:rsidRPr="000D72D5" w:rsidTr="00566974">
        <w:trPr>
          <w:gridAfter w:val="1"/>
          <w:wAfter w:w="6737" w:type="dxa"/>
        </w:trPr>
        <w:tc>
          <w:tcPr>
            <w:tcW w:w="20" w:type="dxa"/>
            <w:vAlign w:val="center"/>
            <w:hideMark/>
          </w:tcPr>
          <w:p w:rsidR="00A9220E" w:rsidRPr="000D72D5" w:rsidRDefault="00A9220E" w:rsidP="0056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9220E" w:rsidRPr="000D72D5" w:rsidTr="00566974">
        <w:tc>
          <w:tcPr>
            <w:tcW w:w="20" w:type="dxa"/>
            <w:vAlign w:val="center"/>
            <w:hideMark/>
          </w:tcPr>
          <w:p w:rsidR="00A9220E" w:rsidRPr="000D72D5" w:rsidRDefault="00A9220E" w:rsidP="0056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7" w:type="dxa"/>
            <w:vAlign w:val="center"/>
            <w:hideMark/>
          </w:tcPr>
          <w:p w:rsidR="00A9220E" w:rsidRPr="000D72D5" w:rsidRDefault="00A9220E" w:rsidP="0056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9220E" w:rsidRPr="000D72D5" w:rsidRDefault="00A9220E" w:rsidP="000D72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D72D5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3902710" cy="5242560"/>
            <wp:effectExtent l="19050" t="0" r="2540" b="0"/>
            <wp:docPr id="4" name="Рисунок 3" descr="http://www.coolreferat.com/ref-2_718161162-14571.cool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oolreferat.com/ref-2_718161162-14571.coolpic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t="8768" b="42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710" cy="524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72D5">
        <w:rPr>
          <w:rFonts w:ascii="Times New Roman" w:eastAsia="Times New Roman" w:hAnsi="Times New Roman" w:cs="Times New Roman"/>
          <w:color w:val="000000"/>
          <w:sz w:val="28"/>
          <w:szCs w:val="28"/>
        </w:rPr>
        <w:br w:type="textWrapping" w:clear="all"/>
      </w:r>
      <w:r w:rsidR="00B62C08" w:rsidRPr="000D72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Рис.</w:t>
      </w:r>
      <w:r w:rsidR="000927E0" w:rsidRPr="000D72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5</w:t>
      </w:r>
      <w:r w:rsidRPr="000D72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927E0" w:rsidRPr="000D72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0D72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Аллотропические превращения в железе.</w:t>
      </w:r>
      <w:r w:rsidR="000927E0" w:rsidRPr="000D72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0D72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При аллотропических превращениях происходит изменение свойств металлов — изменение объема металлов (особенно характерно для олова) и растворимости углерода (характерно</w:t>
      </w:r>
      <w:r w:rsidR="00B62C08" w:rsidRPr="000D72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0D72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для железа)</w:t>
      </w:r>
      <w:r w:rsidR="00B62C08" w:rsidRPr="000D72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             </w:t>
      </w:r>
      <w:r w:rsidRPr="000D72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B62C08" w:rsidRPr="000D72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              </w:t>
      </w:r>
      <w:r w:rsidRPr="000D72D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AB7504" w:rsidRDefault="00AB7504" w:rsidP="000D72D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  <w:r w:rsidRPr="000D72D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/>
        </w:rPr>
        <w:tab/>
      </w:r>
      <w:r w:rsidRPr="000D72D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5 </w:t>
      </w:r>
      <w:r w:rsidR="001830DA" w:rsidRPr="000D72D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Дефекты в кристаллах.</w:t>
      </w:r>
    </w:p>
    <w:p w:rsidR="000D72D5" w:rsidRPr="000D72D5" w:rsidRDefault="000D72D5" w:rsidP="000D72D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</w:p>
    <w:p w:rsidR="00A9220E" w:rsidRDefault="00AB7504" w:rsidP="0056697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0D72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ab/>
      </w:r>
      <w:r w:rsidR="001830DA" w:rsidRPr="000D72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кристаллах всегда имеются дефекты (несовершенства) строения, обусловленные нарушением правильного расположения атомов кристаллической решетки. Де</w:t>
      </w:r>
      <w:r w:rsidR="001830DA" w:rsidRPr="000D72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фекты кристаллического строения подразделяют</w:t>
      </w:r>
      <w:r w:rsidR="001830DA" w:rsidRPr="000D72D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1830DA" w:rsidRPr="000D72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 </w:t>
      </w:r>
      <w:r w:rsidR="001830DA" w:rsidRPr="000D72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геометрическим признакам на точечные, линейные и </w:t>
      </w:r>
      <w:r w:rsidR="001830DA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поверхностные.</w:t>
      </w:r>
      <w:r w:rsidR="001830DA" w:rsidRPr="0071392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1830DA" w:rsidRPr="0071392E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ab/>
      </w:r>
      <w:r w:rsidR="001830DA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Атомы совершают колебательные движений возле узлов решетки, и с повышением температуры амплитуда этих колебаний увеличивается. Большинство атомов данной кристаллической решетки имеют одинаковую (среднюю) энергию и колеблются при данной температуре с одинако</w:t>
      </w:r>
      <w:r w:rsidR="001830DA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вой </w:t>
      </w:r>
      <w:r w:rsidR="001830DA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амплитудой. Однако отдельные атомы обла</w:t>
      </w:r>
      <w:r w:rsidR="001830DA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дают энергией, значительно большей средней энер</w:t>
      </w:r>
      <w:r w:rsidR="001830DA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гии, и перемещаются из одного места в другое. Наиболее легко перемещаются атомы поверх</w:t>
      </w:r>
      <w:r w:rsidR="001830DA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ностного слоя, выходя на поверхность. Место, где находился такой ат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ом, называется вакансией</w:t>
      </w:r>
      <w:r w:rsidR="00B62C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(рис.</w:t>
      </w:r>
      <w:r w:rsidR="000927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6</w:t>
      </w:r>
      <w:r w:rsidR="00B62C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1830DA" w:rsidRPr="00713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а).</w:t>
      </w:r>
      <w:r w:rsidR="001830DA" w:rsidRPr="0071392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A9220E" w:rsidRPr="008E6129">
        <w:rPr>
          <w:noProof/>
          <w:color w:val="000000"/>
          <w:sz w:val="28"/>
          <w:szCs w:val="28"/>
          <w:shd w:val="clear" w:color="auto" w:fill="FFFFFF"/>
        </w:rPr>
        <w:t xml:space="preserve"> </w:t>
      </w:r>
      <w:r w:rsidR="00A9220E" w:rsidRPr="008E6129">
        <w:rPr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4747846" cy="1454728"/>
            <wp:effectExtent l="19050" t="0" r="0" b="0"/>
            <wp:docPr id="5" name="Рисунок 20" descr="http://www.coolreferat.com/ref-2_718038086-27112.cool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coolreferat.com/ref-2_718038086-27112.coolpic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b="12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444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220E" w:rsidRPr="008E6129">
        <w:rPr>
          <w:color w:val="000000"/>
          <w:sz w:val="28"/>
          <w:szCs w:val="28"/>
        </w:rPr>
        <w:br/>
      </w:r>
      <w:r w:rsidR="000927E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Рис.</w:t>
      </w:r>
      <w:r w:rsidR="000927E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6</w:t>
      </w:r>
      <w:r w:rsidR="00A9220E" w:rsidRPr="00B62C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Дефекты в кристаллах: а — вакансия, б — внедренный</w:t>
      </w:r>
      <w:r w:rsidR="00A9220E" w:rsidRPr="00B62C0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A9220E" w:rsidRPr="00B62C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атом, </w:t>
      </w:r>
      <w:r w:rsidR="00A9220E" w:rsidRPr="00B62C0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A9220E" w:rsidRPr="00B62C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— краевая линейная дислокация, г — непра</w:t>
      </w:r>
      <w:r w:rsidR="00A9220E" w:rsidRPr="00B62C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вильное расположение атомов на границе зерен 1 и 2</w:t>
      </w:r>
    </w:p>
    <w:p w:rsidR="00566974" w:rsidRPr="00566974" w:rsidRDefault="00566974" w:rsidP="0056697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</w:p>
    <w:p w:rsidR="000927E0" w:rsidRDefault="00B62C08" w:rsidP="000927E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ab/>
      </w:r>
      <w:r w:rsidR="00A9220E" w:rsidRPr="00B62C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Дефекты кристаллического строения подразделяют по геометрическим признакам на: точечные, линейные и поверхностные. Атомы совершают колебательные движения возле узлов решетки, а с повышением температуры амплитуда этих колебаний увеличива</w:t>
      </w:r>
      <w:r w:rsidR="00A9220E" w:rsidRPr="00B62C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ется. Большинство атомов данной кристаллической решетки имеют одинаковую (среднюю) энергию и колеблются при данной темпера</w:t>
      </w:r>
      <w:r w:rsidR="00A9220E" w:rsidRPr="00B62C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туре с одинаковой амплитудой. Однако отдельные атомы обладают энергией значительно большей средней энергии и перемещаются из одного места в другое. Наиболее легко перемещаются атомы поверх</w:t>
      </w:r>
      <w:r w:rsidR="00A9220E" w:rsidRPr="00B62C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ностного слоя, выходя на поверхность. Место, где находился такой атом, называется</w:t>
      </w:r>
      <w:r w:rsidR="00A9220E" w:rsidRPr="00B62C0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A9220E" w:rsidRPr="00B62C08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вакансией</w:t>
      </w:r>
      <w:r w:rsidR="00A9220E" w:rsidRPr="00B62C08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="000927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(рис.</w:t>
      </w:r>
      <w:r w:rsidR="000927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6</w:t>
      </w:r>
      <w:r w:rsidR="00A9220E" w:rsidRPr="00B62C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а). На это место через некоторое время перемещается один из атомов соседнего слоя и т. д. Таким об</w:t>
      </w:r>
      <w:r w:rsidR="00A9220E" w:rsidRPr="00B62C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разом, вакансия перемещается в глубь кристалла. С повышением тем</w:t>
      </w:r>
      <w:r w:rsidR="00A9220E" w:rsidRPr="00B62C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пературы количество вакансий увеличивается и они чаще перемеща</w:t>
      </w:r>
      <w:r w:rsidR="00A9220E" w:rsidRPr="00B62C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ются из одного узла в другой. В диффузионных процессах, протека</w:t>
      </w:r>
      <w:r w:rsidR="00A9220E" w:rsidRPr="00B62C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ющих в металлах, вакансии играют определяющую роль.</w:t>
      </w:r>
      <w:r w:rsidR="00A9220E" w:rsidRPr="00B62C0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A9220E" w:rsidRPr="00B62C0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48514D" w:rsidRPr="00B85EEA" w:rsidRDefault="000927E0" w:rsidP="000927E0">
      <w:pPr>
        <w:spacing w:after="0" w:line="240" w:lineRule="auto"/>
        <w:jc w:val="both"/>
        <w:rPr>
          <w:rFonts w:ascii="Times New Roman" w:eastAsia="TimesNewRoman,Bold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="0039548B" w:rsidRPr="00B85EE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6 </w:t>
      </w:r>
      <w:r w:rsidR="0048514D" w:rsidRPr="00B85E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14D" w:rsidRPr="00B85EEA">
        <w:rPr>
          <w:rFonts w:ascii="Times New Roman" w:eastAsia="TimesNewRoman,Bold" w:hAnsi="Times New Roman" w:cs="Times New Roman"/>
          <w:bCs/>
          <w:sz w:val="28"/>
          <w:szCs w:val="28"/>
        </w:rPr>
        <w:t>Железоуглеродистые сплавы</w:t>
      </w:r>
    </w:p>
    <w:p w:rsidR="0039548B" w:rsidRPr="0039548B" w:rsidRDefault="0039548B" w:rsidP="000927E0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/>
          <w:bCs/>
          <w:sz w:val="28"/>
          <w:szCs w:val="28"/>
          <w:lang w:val="kk-KZ"/>
        </w:rPr>
      </w:pPr>
    </w:p>
    <w:p w:rsidR="0048514D" w:rsidRPr="0039548B" w:rsidRDefault="000927E0" w:rsidP="000927E0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  <w:lang w:val="kk-KZ"/>
        </w:rPr>
        <w:tab/>
      </w:r>
      <w:r w:rsidR="0048514D" w:rsidRPr="0039548B">
        <w:rPr>
          <w:rFonts w:ascii="Times New Roman" w:eastAsia="TimesNewRoman" w:hAnsi="Times New Roman" w:cs="Times New Roman"/>
          <w:sz w:val="28"/>
          <w:szCs w:val="28"/>
        </w:rPr>
        <w:t xml:space="preserve">Железоуглеродистые сплавы </w:t>
      </w:r>
      <w:r w:rsidR="0048514D" w:rsidRPr="0039548B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48514D" w:rsidRPr="0039548B">
        <w:rPr>
          <w:rFonts w:ascii="Times New Roman" w:eastAsia="TimesNewRoman,Bold" w:hAnsi="Times New Roman" w:cs="Times New Roman"/>
          <w:b/>
          <w:bCs/>
          <w:sz w:val="28"/>
          <w:szCs w:val="28"/>
        </w:rPr>
        <w:t>стали и чугуны</w:t>
      </w:r>
      <w:r w:rsidR="0048514D" w:rsidRPr="0039548B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="0048514D" w:rsidRPr="0039548B">
        <w:rPr>
          <w:rFonts w:ascii="Times New Roman" w:eastAsia="TimesNewRoman" w:hAnsi="Times New Roman" w:cs="Times New Roman"/>
          <w:sz w:val="28"/>
          <w:szCs w:val="28"/>
        </w:rPr>
        <w:t>являются основными</w:t>
      </w:r>
    </w:p>
    <w:p w:rsidR="0048514D" w:rsidRPr="000927E0" w:rsidRDefault="0048514D" w:rsidP="00092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9548B">
        <w:rPr>
          <w:rFonts w:ascii="Times New Roman" w:eastAsia="TimesNewRoman" w:hAnsi="Times New Roman" w:cs="Times New Roman"/>
          <w:sz w:val="28"/>
          <w:szCs w:val="28"/>
        </w:rPr>
        <w:t>конструкционными материалами современного машиностроения</w:t>
      </w:r>
      <w:r w:rsidRPr="0039548B">
        <w:rPr>
          <w:rFonts w:ascii="Times New Roman" w:hAnsi="Times New Roman" w:cs="Times New Roman"/>
          <w:sz w:val="28"/>
          <w:szCs w:val="28"/>
        </w:rPr>
        <w:t xml:space="preserve">. </w:t>
      </w:r>
      <w:r w:rsidRPr="0039548B">
        <w:rPr>
          <w:rFonts w:ascii="Times New Roman" w:eastAsia="TimesNewRoman" w:hAnsi="Times New Roman" w:cs="Times New Roman"/>
          <w:sz w:val="28"/>
          <w:szCs w:val="28"/>
        </w:rPr>
        <w:t xml:space="preserve">На их долю приходится более </w:t>
      </w:r>
      <w:r w:rsidRPr="0039548B">
        <w:rPr>
          <w:rFonts w:ascii="Times New Roman" w:hAnsi="Times New Roman" w:cs="Times New Roman"/>
          <w:sz w:val="28"/>
          <w:szCs w:val="28"/>
        </w:rPr>
        <w:t xml:space="preserve">90% </w:t>
      </w:r>
      <w:r w:rsidRPr="0039548B">
        <w:rPr>
          <w:rFonts w:ascii="Times New Roman" w:eastAsia="TimesNewRoman" w:hAnsi="Times New Roman" w:cs="Times New Roman"/>
          <w:sz w:val="28"/>
          <w:szCs w:val="28"/>
        </w:rPr>
        <w:t>металлических материалов</w:t>
      </w:r>
      <w:r w:rsidRPr="0039548B">
        <w:rPr>
          <w:rFonts w:ascii="Times New Roman" w:hAnsi="Times New Roman" w:cs="Times New Roman"/>
          <w:sz w:val="28"/>
          <w:szCs w:val="28"/>
        </w:rPr>
        <w:t xml:space="preserve">, </w:t>
      </w:r>
      <w:r w:rsidRPr="0039548B">
        <w:rPr>
          <w:rFonts w:ascii="Times New Roman" w:eastAsia="TimesNewRoman" w:hAnsi="Times New Roman" w:cs="Times New Roman"/>
          <w:sz w:val="28"/>
          <w:szCs w:val="28"/>
        </w:rPr>
        <w:t>потребляемых маши</w:t>
      </w:r>
      <w:r w:rsidR="000927E0">
        <w:rPr>
          <w:rFonts w:ascii="Times New Roman" w:eastAsia="TimesNewRoman" w:hAnsi="Times New Roman" w:cs="Times New Roman"/>
          <w:sz w:val="28"/>
          <w:szCs w:val="28"/>
          <w:lang w:val="kk-KZ"/>
        </w:rPr>
        <w:t>но-</w:t>
      </w:r>
    </w:p>
    <w:p w:rsidR="0048514D" w:rsidRDefault="0048514D" w:rsidP="00092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9548B">
        <w:rPr>
          <w:rFonts w:ascii="Times New Roman" w:eastAsia="TimesNewRoman" w:hAnsi="Times New Roman" w:cs="Times New Roman"/>
          <w:sz w:val="28"/>
          <w:szCs w:val="28"/>
        </w:rPr>
        <w:t>строением</w:t>
      </w:r>
      <w:r w:rsidRPr="0039548B">
        <w:rPr>
          <w:rFonts w:ascii="Times New Roman" w:hAnsi="Times New Roman" w:cs="Times New Roman"/>
          <w:sz w:val="28"/>
          <w:szCs w:val="28"/>
        </w:rPr>
        <w:t>.</w:t>
      </w:r>
    </w:p>
    <w:p w:rsidR="00BC0B7E" w:rsidRPr="00535A64" w:rsidRDefault="008669E6" w:rsidP="000D72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31849B" w:themeColor="accent5" w:themeShade="BF"/>
          <w:sz w:val="28"/>
          <w:szCs w:val="28"/>
          <w:lang w:val="kk-KZ"/>
        </w:rPr>
        <w:tab/>
      </w:r>
      <w:r w:rsidR="00BC0B7E" w:rsidRPr="00535A64">
        <w:rPr>
          <w:rFonts w:ascii="Times New Roman" w:hAnsi="Times New Roman" w:cs="Times New Roman"/>
          <w:color w:val="000000"/>
          <w:sz w:val="28"/>
          <w:szCs w:val="28"/>
        </w:rPr>
        <w:t>Диаграмма железо – углерод должна распространяться от железа до углерода. Железо образует с углеродом химическое соединение: цементит – Fe</w:t>
      </w:r>
      <w:r w:rsidR="00BC0B7E" w:rsidRPr="00535A64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="00BC0B7E" w:rsidRPr="00535A64">
        <w:rPr>
          <w:rFonts w:ascii="Times New Roman" w:hAnsi="Times New Roman" w:cs="Times New Roman"/>
          <w:color w:val="000000"/>
          <w:sz w:val="28"/>
          <w:szCs w:val="28"/>
        </w:rPr>
        <w:t>C. Каждое устойчивое химическое соединение можно рассматривать как компонент, а диаграмму – по частям. Так как на практике применяют металлические сплавы с содержанием углерода до 5 %, то рассматриваем часть диаграммы состояния от железа до химического соединения цементита, содержащего 6,67 % углерода.</w:t>
      </w:r>
    </w:p>
    <w:p w:rsidR="00BC0B7E" w:rsidRPr="00535A64" w:rsidRDefault="003C1C46" w:rsidP="000D72D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 w:rsidRPr="003C1C46">
        <w:rPr>
          <w:color w:val="000000"/>
          <w:sz w:val="28"/>
          <w:szCs w:val="28"/>
          <w:lang w:val="kk-KZ"/>
        </w:rPr>
        <w:lastRenderedPageBreak/>
        <w:tab/>
      </w:r>
      <w:r w:rsidR="00BC0B7E" w:rsidRPr="003C1C46">
        <w:rPr>
          <w:color w:val="000000"/>
          <w:sz w:val="28"/>
          <w:szCs w:val="28"/>
        </w:rPr>
        <w:t>Структурные составляющие</w:t>
      </w:r>
      <w:r w:rsidRPr="003C1C46">
        <w:rPr>
          <w:color w:val="000000"/>
          <w:sz w:val="28"/>
          <w:szCs w:val="28"/>
          <w:lang w:val="kk-KZ"/>
        </w:rPr>
        <w:t xml:space="preserve"> </w:t>
      </w:r>
      <w:r w:rsidR="00BC0B7E" w:rsidRPr="003C1C46">
        <w:rPr>
          <w:color w:val="000000"/>
          <w:sz w:val="28"/>
          <w:szCs w:val="28"/>
        </w:rPr>
        <w:t>железо-углеродистых сплавов</w:t>
      </w:r>
      <w:r w:rsidRPr="003C1C46">
        <w:rPr>
          <w:color w:val="000000"/>
          <w:sz w:val="28"/>
          <w:szCs w:val="28"/>
          <w:lang w:val="kk-KZ"/>
        </w:rPr>
        <w:t xml:space="preserve"> </w:t>
      </w:r>
      <w:r w:rsidR="00BC0B7E" w:rsidRPr="003C1C46">
        <w:rPr>
          <w:rStyle w:val="apple-converted-space"/>
          <w:color w:val="000000"/>
          <w:sz w:val="28"/>
          <w:szCs w:val="28"/>
        </w:rPr>
        <w:t> </w:t>
      </w:r>
      <w:r w:rsidR="00BC0B7E" w:rsidRPr="003C1C46">
        <w:rPr>
          <w:color w:val="000000"/>
          <w:sz w:val="28"/>
          <w:szCs w:val="28"/>
        </w:rPr>
        <w:t>п</w:t>
      </w:r>
      <w:r w:rsidR="00BC0B7E" w:rsidRPr="00535A64">
        <w:rPr>
          <w:color w:val="000000"/>
          <w:sz w:val="28"/>
          <w:szCs w:val="28"/>
        </w:rPr>
        <w:t>редставлены в виде твердых растворов  ( феррит и аустенит), химического соединения (цементит) и механиче</w:t>
      </w:r>
      <w:r w:rsidR="00535A64">
        <w:rPr>
          <w:color w:val="000000"/>
          <w:sz w:val="28"/>
          <w:szCs w:val="28"/>
        </w:rPr>
        <w:t>ских смесей ( перлит, ледобурит</w:t>
      </w:r>
      <w:r w:rsidR="00BC0B7E" w:rsidRPr="00535A64">
        <w:rPr>
          <w:color w:val="000000"/>
          <w:sz w:val="28"/>
          <w:szCs w:val="28"/>
        </w:rPr>
        <w:t>).</w:t>
      </w:r>
    </w:p>
    <w:p w:rsidR="00BC0B7E" w:rsidRPr="00535A64" w:rsidRDefault="003C1C46" w:rsidP="000D72D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  <w:lang w:val="kk-KZ"/>
        </w:rPr>
        <w:tab/>
      </w:r>
      <w:r w:rsidR="00BC0B7E" w:rsidRPr="00535A64">
        <w:rPr>
          <w:i/>
          <w:iCs/>
          <w:color w:val="000000"/>
          <w:sz w:val="28"/>
          <w:szCs w:val="28"/>
        </w:rPr>
        <w:t>Углерод</w:t>
      </w:r>
      <w:r w:rsidR="00BC0B7E" w:rsidRPr="00535A64">
        <w:rPr>
          <w:rStyle w:val="apple-converted-space"/>
          <w:i/>
          <w:iCs/>
          <w:color w:val="000000"/>
          <w:sz w:val="28"/>
          <w:szCs w:val="28"/>
        </w:rPr>
        <w:t> </w:t>
      </w:r>
      <w:r w:rsidR="00BC0B7E" w:rsidRPr="00535A64">
        <w:rPr>
          <w:color w:val="000000"/>
          <w:sz w:val="28"/>
          <w:szCs w:val="28"/>
        </w:rPr>
        <w:t>относится к неметаллам. Обладает полиморфным превращением, в зависимости от условий образования существует в форме графита с гексагональной кристаллической решеткой (температура плавления – 3500° С, плотность – 2,5 г/см</w:t>
      </w:r>
      <w:r w:rsidR="00BC0B7E" w:rsidRPr="00535A64">
        <w:rPr>
          <w:color w:val="000000"/>
          <w:sz w:val="28"/>
          <w:szCs w:val="28"/>
          <w:vertAlign w:val="superscript"/>
        </w:rPr>
        <w:t>3</w:t>
      </w:r>
      <w:r w:rsidR="00BC0B7E" w:rsidRPr="00535A64">
        <w:rPr>
          <w:color w:val="000000"/>
          <w:sz w:val="28"/>
          <w:szCs w:val="28"/>
        </w:rPr>
        <w:t>) или в форме алмаза со сложной кубической решеткой с координационным числом равным четырем (температура плавления</w:t>
      </w:r>
      <w:r w:rsidR="00BC0B7E" w:rsidRPr="00535A64">
        <w:rPr>
          <w:rStyle w:val="apple-converted-space"/>
          <w:color w:val="000000"/>
          <w:sz w:val="28"/>
          <w:szCs w:val="28"/>
        </w:rPr>
        <w:t> </w:t>
      </w:r>
      <w:r w:rsidR="00BC0B7E" w:rsidRPr="00535A64">
        <w:rPr>
          <w:i/>
          <w:iCs/>
          <w:color w:val="000000"/>
          <w:sz w:val="28"/>
          <w:szCs w:val="28"/>
        </w:rPr>
        <w:t>–</w:t>
      </w:r>
      <w:r w:rsidR="00BC0B7E" w:rsidRPr="00535A64">
        <w:rPr>
          <w:rStyle w:val="apple-converted-space"/>
          <w:i/>
          <w:iCs/>
          <w:color w:val="000000"/>
          <w:sz w:val="28"/>
          <w:szCs w:val="28"/>
        </w:rPr>
        <w:t> </w:t>
      </w:r>
      <w:r w:rsidR="00BC0B7E" w:rsidRPr="00535A64">
        <w:rPr>
          <w:color w:val="000000"/>
          <w:sz w:val="28"/>
          <w:szCs w:val="28"/>
        </w:rPr>
        <w:t>5000</w:t>
      </w:r>
      <w:r w:rsidR="00BC0B7E" w:rsidRPr="00535A64">
        <w:rPr>
          <w:i/>
          <w:iCs/>
          <w:color w:val="000000"/>
          <w:sz w:val="28"/>
          <w:szCs w:val="28"/>
        </w:rPr>
        <w:t>°</w:t>
      </w:r>
      <w:r w:rsidR="00BC0B7E" w:rsidRPr="00535A64">
        <w:rPr>
          <w:rStyle w:val="apple-converted-space"/>
          <w:i/>
          <w:iCs/>
          <w:color w:val="000000"/>
          <w:sz w:val="28"/>
          <w:szCs w:val="28"/>
        </w:rPr>
        <w:t> </w:t>
      </w:r>
      <w:r w:rsidR="00BC0B7E" w:rsidRPr="00535A64">
        <w:rPr>
          <w:color w:val="000000"/>
          <w:sz w:val="28"/>
          <w:szCs w:val="28"/>
        </w:rPr>
        <w:t>С).</w:t>
      </w:r>
    </w:p>
    <w:p w:rsidR="00BC0B7E" w:rsidRPr="00535A64" w:rsidRDefault="003C1C46" w:rsidP="000D72D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ab/>
      </w:r>
      <w:r w:rsidR="00BC0B7E" w:rsidRPr="00535A64">
        <w:rPr>
          <w:color w:val="000000"/>
          <w:sz w:val="28"/>
          <w:szCs w:val="28"/>
        </w:rPr>
        <w:t>В сплавах железа с углеродом углерод находится в состоянии твердого раствора с железом и в виде химического соединения – цементита (Fe</w:t>
      </w:r>
      <w:r w:rsidR="00BC0B7E" w:rsidRPr="00535A64">
        <w:rPr>
          <w:color w:val="000000"/>
          <w:sz w:val="28"/>
          <w:szCs w:val="28"/>
          <w:vertAlign w:val="subscript"/>
        </w:rPr>
        <w:t>3</w:t>
      </w:r>
      <w:r w:rsidR="00BC0B7E" w:rsidRPr="00535A64">
        <w:rPr>
          <w:color w:val="000000"/>
          <w:sz w:val="28"/>
          <w:szCs w:val="28"/>
        </w:rPr>
        <w:t>C), а также в свободном состоянии в виде графита (в серых чугунах).</w:t>
      </w:r>
    </w:p>
    <w:p w:rsidR="00BC0B7E" w:rsidRPr="00535A64" w:rsidRDefault="00BC0B7E" w:rsidP="000D72D5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color w:val="000000"/>
          <w:sz w:val="28"/>
          <w:szCs w:val="28"/>
        </w:rPr>
      </w:pPr>
      <w:r w:rsidRPr="00535A64">
        <w:rPr>
          <w:color w:val="000000"/>
          <w:sz w:val="28"/>
          <w:szCs w:val="28"/>
        </w:rPr>
        <w:t>В системе железо – углерод существуют следующие фазы: жидкая фаза, феррит, аустенит, цементит, графит.</w:t>
      </w:r>
    </w:p>
    <w:p w:rsidR="00202A7F" w:rsidRPr="00535A64" w:rsidRDefault="00202A7F" w:rsidP="00535A64">
      <w:pPr>
        <w:pStyle w:val="a3"/>
        <w:shd w:val="clear" w:color="auto" w:fill="FFFFFF"/>
        <w:spacing w:after="0" w:afterAutospacing="0"/>
        <w:ind w:left="360"/>
        <w:jc w:val="both"/>
        <w:rPr>
          <w:color w:val="000000"/>
          <w:sz w:val="28"/>
          <w:szCs w:val="28"/>
        </w:rPr>
      </w:pPr>
      <w:r w:rsidRPr="00535A64">
        <w:rPr>
          <w:color w:val="000000"/>
          <w:sz w:val="28"/>
          <w:szCs w:val="28"/>
          <w:lang w:val="kk-KZ"/>
        </w:rPr>
        <w:t xml:space="preserve">             </w:t>
      </w:r>
      <w:r w:rsidRPr="00535A64">
        <w:rPr>
          <w:noProof/>
          <w:color w:val="000000"/>
          <w:sz w:val="28"/>
          <w:szCs w:val="28"/>
        </w:rPr>
        <w:drawing>
          <wp:inline distT="0" distB="0" distL="0" distR="0">
            <wp:extent cx="5131030" cy="4987637"/>
            <wp:effectExtent l="19050" t="0" r="0" b="0"/>
            <wp:docPr id="16" name="Рисунок 1" descr="http://skachate.ru/pars_docs/refs/26/25440/25440_html_6fc8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kachate.ru/pars_docs/refs/26/25440/25440_html_6fc8001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r="30412" b="151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587" cy="4998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A7F" w:rsidRPr="00535A64" w:rsidRDefault="00202A7F" w:rsidP="00535A64">
      <w:pPr>
        <w:pStyle w:val="a3"/>
        <w:ind w:left="360"/>
        <w:jc w:val="center"/>
        <w:rPr>
          <w:bCs/>
          <w:color w:val="000000"/>
          <w:sz w:val="28"/>
          <w:szCs w:val="28"/>
          <w:lang w:val="kk-KZ"/>
        </w:rPr>
      </w:pPr>
      <w:r w:rsidRPr="00535A64">
        <w:rPr>
          <w:rFonts w:eastAsia="TimesNewRoman"/>
          <w:sz w:val="28"/>
          <w:szCs w:val="28"/>
        </w:rPr>
        <w:t>Рис</w:t>
      </w:r>
      <w:r w:rsidRPr="00535A64">
        <w:rPr>
          <w:sz w:val="28"/>
          <w:szCs w:val="28"/>
        </w:rPr>
        <w:t>.</w:t>
      </w:r>
      <w:r w:rsidRPr="00535A64">
        <w:rPr>
          <w:sz w:val="28"/>
          <w:szCs w:val="28"/>
          <w:lang w:val="kk-KZ"/>
        </w:rPr>
        <w:t>7</w:t>
      </w:r>
      <w:r w:rsidRPr="00535A64">
        <w:rPr>
          <w:sz w:val="28"/>
          <w:szCs w:val="28"/>
        </w:rPr>
        <w:t>.</w:t>
      </w:r>
      <w:r w:rsidRPr="00535A64">
        <w:rPr>
          <w:bCs/>
          <w:color w:val="000000"/>
          <w:sz w:val="28"/>
          <w:szCs w:val="28"/>
        </w:rPr>
        <w:t xml:space="preserve">  </w:t>
      </w:r>
      <w:r w:rsidRPr="00535A64">
        <w:rPr>
          <w:bCs/>
          <w:color w:val="000000"/>
          <w:sz w:val="28"/>
          <w:szCs w:val="28"/>
          <w:lang w:val="kk-KZ"/>
        </w:rPr>
        <w:t>Д</w:t>
      </w:r>
      <w:r w:rsidRPr="00535A64">
        <w:rPr>
          <w:bCs/>
          <w:color w:val="000000"/>
          <w:sz w:val="28"/>
          <w:szCs w:val="28"/>
        </w:rPr>
        <w:t xml:space="preserve">иаграммы состояние  </w:t>
      </w:r>
      <w:r w:rsidRPr="00535A64">
        <w:rPr>
          <w:bCs/>
          <w:color w:val="000000"/>
          <w:sz w:val="28"/>
          <w:szCs w:val="28"/>
          <w:lang w:val="kk-KZ"/>
        </w:rPr>
        <w:t xml:space="preserve">системы </w:t>
      </w:r>
      <w:r w:rsidRPr="00535A64">
        <w:rPr>
          <w:bCs/>
          <w:color w:val="000000"/>
          <w:sz w:val="28"/>
          <w:szCs w:val="28"/>
        </w:rPr>
        <w:t>железо</w:t>
      </w:r>
      <w:r w:rsidRPr="00535A64">
        <w:rPr>
          <w:bCs/>
          <w:color w:val="000000"/>
          <w:sz w:val="28"/>
          <w:szCs w:val="28"/>
          <w:lang w:val="kk-KZ"/>
        </w:rPr>
        <w:t>-цементит</w:t>
      </w:r>
      <w:r w:rsidRPr="00535A64">
        <w:rPr>
          <w:bCs/>
          <w:color w:val="000000"/>
          <w:sz w:val="28"/>
          <w:szCs w:val="28"/>
        </w:rPr>
        <w:t xml:space="preserve"> </w:t>
      </w:r>
    </w:p>
    <w:p w:rsidR="00BC0B7E" w:rsidRPr="00535A64" w:rsidRDefault="000D72D5" w:rsidP="000D72D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apple-converted-space"/>
          <w:color w:val="000000"/>
          <w:sz w:val="28"/>
          <w:szCs w:val="28"/>
          <w:lang w:val="kk-KZ"/>
        </w:rPr>
        <w:lastRenderedPageBreak/>
        <w:tab/>
        <w:t xml:space="preserve">  </w:t>
      </w:r>
      <w:r w:rsidR="00BC0B7E" w:rsidRPr="00535A64">
        <w:rPr>
          <w:rStyle w:val="apple-converted-space"/>
          <w:color w:val="000000"/>
          <w:sz w:val="28"/>
          <w:szCs w:val="28"/>
        </w:rPr>
        <w:t> </w:t>
      </w:r>
      <w:r w:rsidR="00BC0B7E" w:rsidRPr="00535A64">
        <w:rPr>
          <w:i/>
          <w:iCs/>
          <w:color w:val="000000"/>
          <w:sz w:val="28"/>
          <w:szCs w:val="28"/>
        </w:rPr>
        <w:t>Жидкая фаза.</w:t>
      </w:r>
      <w:r w:rsidR="00BC0B7E" w:rsidRPr="00535A64">
        <w:rPr>
          <w:rStyle w:val="apple-converted-space"/>
          <w:color w:val="000000"/>
          <w:sz w:val="28"/>
          <w:szCs w:val="28"/>
        </w:rPr>
        <w:t> </w:t>
      </w:r>
      <w:r w:rsidR="00BC0B7E" w:rsidRPr="00535A64">
        <w:rPr>
          <w:color w:val="000000"/>
          <w:sz w:val="28"/>
          <w:szCs w:val="28"/>
        </w:rPr>
        <w:t>В жидком состоянии железо хорошо растворяет углерод в любых пропорциях с образованием однородной жидкой фазы.</w:t>
      </w:r>
    </w:p>
    <w:p w:rsidR="00BC0B7E" w:rsidRPr="00535A64" w:rsidRDefault="00BC0B7E" w:rsidP="000D72D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35A64">
        <w:rPr>
          <w:i/>
          <w:iCs/>
          <w:color w:val="000000"/>
          <w:sz w:val="28"/>
          <w:szCs w:val="28"/>
        </w:rPr>
        <w:t xml:space="preserve"> </w:t>
      </w:r>
      <w:r w:rsidR="000D72D5">
        <w:rPr>
          <w:i/>
          <w:iCs/>
          <w:color w:val="000000"/>
          <w:sz w:val="28"/>
          <w:szCs w:val="28"/>
          <w:lang w:val="kk-KZ"/>
        </w:rPr>
        <w:tab/>
        <w:t xml:space="preserve">  </w:t>
      </w:r>
      <w:r w:rsidRPr="00535A64">
        <w:rPr>
          <w:i/>
          <w:iCs/>
          <w:color w:val="000000"/>
          <w:sz w:val="28"/>
          <w:szCs w:val="28"/>
        </w:rPr>
        <w:t>Феррит (Ф</w:t>
      </w:r>
      <w:r w:rsidRPr="00535A64">
        <w:rPr>
          <w:i/>
          <w:iCs/>
          <w:color w:val="000000"/>
          <w:sz w:val="28"/>
          <w:szCs w:val="28"/>
          <w:lang w:val="kk-KZ"/>
        </w:rPr>
        <w:t xml:space="preserve">  или  </w:t>
      </w:r>
      <w:r w:rsidRPr="00535A64">
        <w:rPr>
          <w:rStyle w:val="apple-converted-space"/>
          <w:i/>
          <w:iCs/>
          <w:color w:val="000000"/>
          <w:sz w:val="28"/>
          <w:szCs w:val="28"/>
        </w:rPr>
        <w:t> </w:t>
      </w:r>
      <w:r w:rsidRPr="00535A64">
        <w:rPr>
          <w:i/>
          <w:iCs/>
          <w:color w:val="000000"/>
          <w:sz w:val="28"/>
          <w:szCs w:val="28"/>
        </w:rPr>
        <w:sym w:font="Symbol" w:char="F061"/>
      </w:r>
      <w:r w:rsidRPr="00535A64">
        <w:rPr>
          <w:i/>
          <w:iCs/>
          <w:color w:val="000000"/>
          <w:sz w:val="28"/>
          <w:szCs w:val="28"/>
        </w:rPr>
        <w:t>-</w:t>
      </w:r>
      <w:r w:rsidRPr="00535A64">
        <w:rPr>
          <w:rStyle w:val="apple-converted-space"/>
          <w:i/>
          <w:iCs/>
          <w:color w:val="000000"/>
          <w:sz w:val="28"/>
          <w:szCs w:val="28"/>
        </w:rPr>
        <w:t> </w:t>
      </w:r>
      <w:r w:rsidRPr="00535A64">
        <w:rPr>
          <w:color w:val="000000"/>
          <w:sz w:val="28"/>
          <w:szCs w:val="28"/>
        </w:rPr>
        <w:t>-железе). Различают низкотемпературный феррит с предельной растворимостью углерода 0,02 % при температуре 727°</w:t>
      </w:r>
      <w:r w:rsidRPr="00535A64">
        <w:rPr>
          <w:rStyle w:val="apple-converted-space"/>
          <w:color w:val="000000"/>
          <w:sz w:val="28"/>
          <w:szCs w:val="28"/>
        </w:rPr>
        <w:t> </w:t>
      </w:r>
      <w:r w:rsidRPr="00535A64">
        <w:rPr>
          <w:i/>
          <w:iCs/>
          <w:color w:val="000000"/>
          <w:sz w:val="28"/>
          <w:szCs w:val="28"/>
        </w:rPr>
        <w:t>С</w:t>
      </w:r>
      <w:r w:rsidRPr="00535A64">
        <w:rPr>
          <w:rStyle w:val="apple-converted-space"/>
          <w:color w:val="000000"/>
          <w:sz w:val="28"/>
          <w:szCs w:val="28"/>
        </w:rPr>
        <w:t> </w:t>
      </w:r>
      <w:r w:rsidRPr="00535A64">
        <w:rPr>
          <w:color w:val="000000"/>
          <w:sz w:val="28"/>
          <w:szCs w:val="28"/>
        </w:rPr>
        <w:t>(точка</w:t>
      </w:r>
      <w:r w:rsidRPr="00535A64">
        <w:rPr>
          <w:rStyle w:val="apple-converted-space"/>
          <w:color w:val="000000"/>
          <w:sz w:val="28"/>
          <w:szCs w:val="28"/>
        </w:rPr>
        <w:t> </w:t>
      </w:r>
      <w:r w:rsidRPr="00535A64">
        <w:rPr>
          <w:i/>
          <w:iCs/>
          <w:color w:val="000000"/>
          <w:sz w:val="28"/>
          <w:szCs w:val="28"/>
        </w:rPr>
        <w:t>P</w:t>
      </w:r>
      <w:r w:rsidRPr="00535A64">
        <w:rPr>
          <w:color w:val="000000"/>
          <w:sz w:val="28"/>
          <w:szCs w:val="28"/>
        </w:rPr>
        <w:t>) и высокотемпературный δ-феррит (в интервале температур 1392…1539° С) с предельной растворимостью углерода 0,1 % при температуре 1499° С (точка</w:t>
      </w:r>
      <w:r w:rsidRPr="00535A64">
        <w:rPr>
          <w:rStyle w:val="apple-converted-space"/>
          <w:color w:val="000000"/>
          <w:sz w:val="28"/>
          <w:szCs w:val="28"/>
        </w:rPr>
        <w:t> </w:t>
      </w:r>
      <w:r w:rsidRPr="00535A64">
        <w:rPr>
          <w:i/>
          <w:iCs/>
          <w:color w:val="000000"/>
          <w:sz w:val="28"/>
          <w:szCs w:val="28"/>
        </w:rPr>
        <w:t>J</w:t>
      </w:r>
      <w:r w:rsidRPr="00535A64">
        <w:rPr>
          <w:color w:val="000000"/>
          <w:sz w:val="28"/>
          <w:szCs w:val="28"/>
        </w:rPr>
        <w:t>).</w:t>
      </w:r>
    </w:p>
    <w:p w:rsidR="00BC0B7E" w:rsidRPr="00535A64" w:rsidRDefault="00BC0B7E" w:rsidP="000D72D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35A64">
        <w:rPr>
          <w:color w:val="000000"/>
          <w:sz w:val="28"/>
          <w:szCs w:val="28"/>
        </w:rPr>
        <w:t>Свойства феррита близки к свойствам железа. Он мягок (твердость – 130 НВ, временное сопротивление – σ</w:t>
      </w:r>
      <w:r w:rsidRPr="00535A64">
        <w:rPr>
          <w:color w:val="000000"/>
          <w:sz w:val="28"/>
          <w:szCs w:val="28"/>
          <w:vertAlign w:val="subscript"/>
        </w:rPr>
        <w:t>в</w:t>
      </w:r>
      <w:r w:rsidRPr="00535A64">
        <w:rPr>
          <w:rStyle w:val="apple-converted-space"/>
          <w:color w:val="000000"/>
          <w:sz w:val="28"/>
          <w:szCs w:val="28"/>
        </w:rPr>
        <w:t> </w:t>
      </w:r>
      <w:r w:rsidRPr="00535A64">
        <w:rPr>
          <w:color w:val="000000"/>
          <w:sz w:val="28"/>
          <w:szCs w:val="28"/>
        </w:rPr>
        <w:t>= 300 МПа) и пластичен (относительное удлинение - δ =50 %), магнитен до 768°</w:t>
      </w:r>
      <w:r w:rsidRPr="00535A64">
        <w:rPr>
          <w:rStyle w:val="apple-converted-space"/>
          <w:color w:val="000000"/>
          <w:sz w:val="28"/>
          <w:szCs w:val="28"/>
        </w:rPr>
        <w:t> </w:t>
      </w:r>
      <w:r w:rsidRPr="00535A64">
        <w:rPr>
          <w:i/>
          <w:iCs/>
          <w:color w:val="000000"/>
          <w:sz w:val="28"/>
          <w:szCs w:val="28"/>
        </w:rPr>
        <w:t>С.</w:t>
      </w:r>
    </w:p>
    <w:p w:rsidR="00BC0B7E" w:rsidRPr="00535A64" w:rsidRDefault="000D72D5" w:rsidP="000D72D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  <w:lang w:val="kk-KZ"/>
        </w:rPr>
        <w:tab/>
      </w:r>
      <w:r w:rsidR="00BC0B7E" w:rsidRPr="00535A64">
        <w:rPr>
          <w:i/>
          <w:iCs/>
          <w:color w:val="000000"/>
          <w:sz w:val="28"/>
          <w:szCs w:val="28"/>
        </w:rPr>
        <w:t>Аустенит (А</w:t>
      </w:r>
      <w:r w:rsidR="00BC0B7E" w:rsidRPr="00535A64">
        <w:rPr>
          <w:i/>
          <w:iCs/>
          <w:color w:val="000000"/>
          <w:sz w:val="28"/>
          <w:szCs w:val="28"/>
          <w:lang w:val="kk-KZ"/>
        </w:rPr>
        <w:t xml:space="preserve">  или </w:t>
      </w:r>
      <w:r w:rsidR="00BC0B7E" w:rsidRPr="00535A64">
        <w:rPr>
          <w:i/>
          <w:iCs/>
          <w:color w:val="000000"/>
          <w:sz w:val="28"/>
          <w:szCs w:val="28"/>
        </w:rPr>
        <w:t xml:space="preserve"> γ</w:t>
      </w:r>
      <w:r w:rsidR="00BC0B7E" w:rsidRPr="00535A64">
        <w:rPr>
          <w:color w:val="000000"/>
          <w:sz w:val="28"/>
          <w:szCs w:val="28"/>
        </w:rPr>
        <w:t>–железо). Углерод занимает место в центре гранецентрированной кубической ячейки. Предельная растворимость углерода в</w:t>
      </w:r>
      <w:r w:rsidR="00BC0B7E" w:rsidRPr="00535A64">
        <w:rPr>
          <w:rStyle w:val="apple-converted-space"/>
          <w:i/>
          <w:iCs/>
          <w:color w:val="000000"/>
          <w:sz w:val="28"/>
          <w:szCs w:val="28"/>
        </w:rPr>
        <w:t> </w:t>
      </w:r>
      <w:r w:rsidR="00BC0B7E" w:rsidRPr="00535A64">
        <w:rPr>
          <w:i/>
          <w:iCs/>
          <w:color w:val="000000"/>
          <w:sz w:val="28"/>
          <w:szCs w:val="28"/>
        </w:rPr>
        <w:t>γ</w:t>
      </w:r>
      <w:r w:rsidR="00BC0B7E" w:rsidRPr="00535A64">
        <w:rPr>
          <w:rStyle w:val="apple-converted-space"/>
          <w:color w:val="000000"/>
          <w:sz w:val="28"/>
          <w:szCs w:val="28"/>
        </w:rPr>
        <w:t> </w:t>
      </w:r>
      <w:r w:rsidR="00BC0B7E" w:rsidRPr="00535A64">
        <w:rPr>
          <w:color w:val="000000"/>
          <w:sz w:val="28"/>
          <w:szCs w:val="28"/>
        </w:rPr>
        <w:t>-железе 2,14 % при температуре 1147°</w:t>
      </w:r>
      <w:r w:rsidR="00BC0B7E" w:rsidRPr="00535A64">
        <w:rPr>
          <w:rStyle w:val="apple-converted-space"/>
          <w:color w:val="000000"/>
          <w:sz w:val="28"/>
          <w:szCs w:val="28"/>
        </w:rPr>
        <w:t> </w:t>
      </w:r>
      <w:r w:rsidR="00BC0B7E" w:rsidRPr="00535A64">
        <w:rPr>
          <w:i/>
          <w:iCs/>
          <w:color w:val="000000"/>
          <w:sz w:val="28"/>
          <w:szCs w:val="28"/>
        </w:rPr>
        <w:t>С</w:t>
      </w:r>
      <w:r w:rsidR="00BC0B7E" w:rsidRPr="00535A64">
        <w:rPr>
          <w:rStyle w:val="apple-converted-space"/>
          <w:color w:val="000000"/>
          <w:sz w:val="28"/>
          <w:szCs w:val="28"/>
        </w:rPr>
        <w:t> </w:t>
      </w:r>
      <w:r w:rsidR="00BC0B7E" w:rsidRPr="00535A64">
        <w:rPr>
          <w:color w:val="000000"/>
          <w:sz w:val="28"/>
          <w:szCs w:val="28"/>
        </w:rPr>
        <w:t>(точка Е). Аустенит имеет твердость 200…250 НВ, пластичен (относительное удлинение – δ =40…50 %), парамагнитен.</w:t>
      </w:r>
    </w:p>
    <w:p w:rsidR="00BC0B7E" w:rsidRPr="00535A64" w:rsidRDefault="00BC0B7E" w:rsidP="000D72D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35A64">
        <w:rPr>
          <w:color w:val="000000"/>
          <w:sz w:val="28"/>
          <w:szCs w:val="28"/>
        </w:rPr>
        <w:t>При растворении в аустените других элементов могут изменяться свойства и температурные границы существования.</w:t>
      </w:r>
    </w:p>
    <w:p w:rsidR="00BC0B7E" w:rsidRPr="00535A64" w:rsidRDefault="000D72D5" w:rsidP="000D72D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>
        <w:rPr>
          <w:i/>
          <w:iCs/>
          <w:color w:val="000000"/>
          <w:sz w:val="28"/>
          <w:szCs w:val="28"/>
          <w:lang w:val="kk-KZ"/>
        </w:rPr>
        <w:t xml:space="preserve">     </w:t>
      </w:r>
      <w:r>
        <w:rPr>
          <w:i/>
          <w:iCs/>
          <w:color w:val="000000"/>
          <w:sz w:val="28"/>
          <w:szCs w:val="28"/>
          <w:lang w:val="kk-KZ"/>
        </w:rPr>
        <w:tab/>
      </w:r>
      <w:r w:rsidR="00BC0B7E" w:rsidRPr="00535A64">
        <w:rPr>
          <w:i/>
          <w:iCs/>
          <w:color w:val="000000"/>
          <w:sz w:val="28"/>
          <w:szCs w:val="28"/>
        </w:rPr>
        <w:t>Цементит (Fe</w:t>
      </w:r>
      <w:r w:rsidR="00BC0B7E" w:rsidRPr="00535A64">
        <w:rPr>
          <w:i/>
          <w:iCs/>
          <w:color w:val="000000"/>
          <w:sz w:val="28"/>
          <w:szCs w:val="28"/>
          <w:vertAlign w:val="subscript"/>
        </w:rPr>
        <w:t>3</w:t>
      </w:r>
      <w:r w:rsidR="00BC0B7E" w:rsidRPr="00535A64">
        <w:rPr>
          <w:i/>
          <w:iCs/>
          <w:color w:val="000000"/>
          <w:sz w:val="28"/>
          <w:szCs w:val="28"/>
        </w:rPr>
        <w:t>C) –</w:t>
      </w:r>
      <w:r w:rsidR="00BC0B7E" w:rsidRPr="00535A64">
        <w:rPr>
          <w:rStyle w:val="apple-converted-space"/>
          <w:color w:val="000000"/>
          <w:sz w:val="28"/>
          <w:szCs w:val="28"/>
        </w:rPr>
        <w:t> </w:t>
      </w:r>
      <w:r w:rsidR="00BC0B7E" w:rsidRPr="00535A64">
        <w:rPr>
          <w:color w:val="000000"/>
          <w:sz w:val="28"/>
          <w:szCs w:val="28"/>
        </w:rPr>
        <w:t>химическое соединение железа с углеродом (карбид железа), содержит 6,67 % углерода. Более точные исследования показали, что цементит может иметь переменную концентрацию углерода. Однако в дальнейшем, при разборе диаграммы состояния, сделаем допущение, что Fе</w:t>
      </w:r>
      <w:r w:rsidR="00BC0B7E" w:rsidRPr="00535A64">
        <w:rPr>
          <w:color w:val="000000"/>
          <w:sz w:val="28"/>
          <w:szCs w:val="28"/>
          <w:vertAlign w:val="subscript"/>
        </w:rPr>
        <w:t>3</w:t>
      </w:r>
      <w:r w:rsidR="00BC0B7E" w:rsidRPr="00535A64">
        <w:rPr>
          <w:color w:val="000000"/>
          <w:sz w:val="28"/>
          <w:szCs w:val="28"/>
        </w:rPr>
        <w:t>С имеет постоянный состав. Кристаллическая решетка цементита ромбическая, удельный вес 7,82 г/см</w:t>
      </w:r>
      <w:r w:rsidR="00BC0B7E" w:rsidRPr="00535A64">
        <w:rPr>
          <w:color w:val="000000"/>
          <w:sz w:val="28"/>
          <w:szCs w:val="28"/>
          <w:vertAlign w:val="superscript"/>
        </w:rPr>
        <w:t>3</w:t>
      </w:r>
      <w:r w:rsidR="00BC0B7E" w:rsidRPr="00535A64">
        <w:rPr>
          <w:rStyle w:val="apple-converted-space"/>
          <w:color w:val="000000"/>
          <w:sz w:val="28"/>
          <w:szCs w:val="28"/>
        </w:rPr>
        <w:t> </w:t>
      </w:r>
      <w:r w:rsidR="00BC0B7E" w:rsidRPr="00535A64">
        <w:rPr>
          <w:color w:val="000000"/>
          <w:sz w:val="28"/>
          <w:szCs w:val="28"/>
        </w:rPr>
        <w:t>(очень близок к удельному весу железа). При высоких температурах цементит диссоциирует, поэтому температура его плавления неясна и</w:t>
      </w:r>
      <w:r>
        <w:rPr>
          <w:color w:val="000000"/>
          <w:sz w:val="28"/>
          <w:szCs w:val="28"/>
        </w:rPr>
        <w:t xml:space="preserve"> проставляется ориентировочно –</w:t>
      </w:r>
      <w:r w:rsidR="00BC0B7E" w:rsidRPr="00535A64">
        <w:rPr>
          <w:color w:val="000000"/>
          <w:sz w:val="28"/>
          <w:szCs w:val="28"/>
        </w:rPr>
        <w:t>1260° С.</w:t>
      </w:r>
    </w:p>
    <w:p w:rsidR="00BC0B7E" w:rsidRPr="00535A64" w:rsidRDefault="000D72D5" w:rsidP="000D72D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ab/>
      </w:r>
      <w:r w:rsidR="00BC0B7E" w:rsidRPr="00535A64">
        <w:rPr>
          <w:color w:val="000000"/>
          <w:sz w:val="28"/>
          <w:szCs w:val="28"/>
        </w:rPr>
        <w:t>В железоуглеродистых сплавах присутствуют фазы: цементит первичный</w:t>
      </w:r>
      <w:r w:rsidR="00BC0B7E" w:rsidRPr="00535A64">
        <w:rPr>
          <w:i/>
          <w:iCs/>
          <w:color w:val="000000"/>
          <w:sz w:val="28"/>
          <w:szCs w:val="28"/>
        </w:rPr>
        <w:t>,</w:t>
      </w:r>
      <w:r w:rsidR="00BC0B7E" w:rsidRPr="00535A64">
        <w:rPr>
          <w:rStyle w:val="apple-converted-space"/>
          <w:i/>
          <w:iCs/>
          <w:color w:val="000000"/>
          <w:sz w:val="28"/>
          <w:szCs w:val="28"/>
        </w:rPr>
        <w:t> </w:t>
      </w:r>
      <w:r w:rsidR="00BC0B7E" w:rsidRPr="00535A64">
        <w:rPr>
          <w:color w:val="000000"/>
          <w:sz w:val="28"/>
          <w:szCs w:val="28"/>
        </w:rPr>
        <w:t>цементит вторичный</w:t>
      </w:r>
      <w:r w:rsidR="00BC0B7E" w:rsidRPr="00535A64">
        <w:rPr>
          <w:i/>
          <w:iCs/>
          <w:color w:val="000000"/>
          <w:sz w:val="28"/>
          <w:szCs w:val="28"/>
        </w:rPr>
        <w:t>,</w:t>
      </w:r>
      <w:r w:rsidR="003C1C46">
        <w:rPr>
          <w:i/>
          <w:iCs/>
          <w:color w:val="000000"/>
          <w:sz w:val="28"/>
          <w:szCs w:val="28"/>
          <w:lang w:val="kk-KZ"/>
        </w:rPr>
        <w:t xml:space="preserve"> </w:t>
      </w:r>
      <w:r w:rsidR="00BC0B7E" w:rsidRPr="00535A64">
        <w:rPr>
          <w:color w:val="000000"/>
          <w:sz w:val="28"/>
          <w:szCs w:val="28"/>
        </w:rPr>
        <w:t>цементит третичный. Химические и физические свойства этих фаз одинаковы. Влияние на механические свойства сплавов оказывает различие в размерах, количестве и расположении этих выделений. Цементит первичный выделяется из жидкой фазы в виде крупных пластинчатых кристаллов. Цементит вторичный выделяется из аустенита и располагается в виде сетки вокруг зерен аустенита (при охлаждении – вокруг зерен перлита). Цементит третичный выделяется из феррита и в виде мелких включений располагается у границ ферритных зерен.</w:t>
      </w:r>
    </w:p>
    <w:p w:rsidR="00BC0B7E" w:rsidRPr="00535A64" w:rsidRDefault="000D72D5" w:rsidP="000D72D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ab/>
      </w:r>
      <w:r w:rsidR="00BC0B7E" w:rsidRPr="00535A64">
        <w:rPr>
          <w:color w:val="000000"/>
          <w:sz w:val="28"/>
          <w:szCs w:val="28"/>
        </w:rPr>
        <w:t>Поскольку углерод в сплавах с железом встречается в виде цементита и графита, существуют две диаграммы состояния, описывающие условия равновесия фаз в системах железо - цементит и железо - графит. Первая диаграмма (Fе — Fе</w:t>
      </w:r>
      <w:r w:rsidR="00BC0B7E" w:rsidRPr="00535A64">
        <w:rPr>
          <w:color w:val="000000"/>
          <w:sz w:val="28"/>
          <w:szCs w:val="28"/>
          <w:vertAlign w:val="subscript"/>
        </w:rPr>
        <w:t>3</w:t>
      </w:r>
      <w:r w:rsidR="00BC0B7E" w:rsidRPr="00535A64">
        <w:rPr>
          <w:color w:val="000000"/>
          <w:sz w:val="28"/>
          <w:szCs w:val="28"/>
        </w:rPr>
        <w:t>С) называется цементитной (метастабильная), вторая (Fе - С) - графитной (стабильная). Оба варианта диаграммы приводятся вместе в одной системе координат: температура - содержание углерода (рис. 1). Диаграмма состояния системы железо - углерод построена по результатам многочисленных исследований, проведенных учеными ряда стран.</w:t>
      </w:r>
    </w:p>
    <w:p w:rsidR="00BC0B7E" w:rsidRDefault="00BC0B7E" w:rsidP="00535A64">
      <w:pPr>
        <w:pStyle w:val="a3"/>
        <w:shd w:val="clear" w:color="auto" w:fill="FFFFFF"/>
        <w:spacing w:after="0" w:afterAutospacing="0"/>
        <w:ind w:left="360"/>
        <w:rPr>
          <w:color w:val="000000"/>
          <w:sz w:val="28"/>
          <w:szCs w:val="28"/>
          <w:lang w:val="kk-KZ"/>
        </w:rPr>
      </w:pPr>
    </w:p>
    <w:p w:rsidR="00DC08B6" w:rsidRDefault="000D72D5" w:rsidP="000D72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lastRenderedPageBreak/>
        <w:tab/>
      </w:r>
      <w:r w:rsidR="00DC08B6"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Рассмотрим значение линий диаграммы при медленном охлаждении.</w:t>
      </w:r>
    </w:p>
    <w:p w:rsidR="003C1C46" w:rsidRPr="003C1C46" w:rsidRDefault="003C1C46" w:rsidP="000D72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DC08B6" w:rsidRDefault="00DC08B6" w:rsidP="00D264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ACD – линия ликвидус. Выше этой линии все сплавы находятся в жидком состоянии.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AECF – линия солидус. Ниже этой линии все сплавы находятся в твердом состоянии.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АС – из жидкого раствора выпадают кристаллы аустенита.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CD – линия выделения первичного цементита.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AE – заканчивается кристаллизация аустенита.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ECF – линия эвтектического превращения.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GS – определяет температуру начала выделения феррита из аустенита (910-727 °C).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GP – определяет температуру окончания выделения феррита из аустенита.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PSK – линия эвтектоидного превращения.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ES – линия выделения вторичного цементита.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PQ – линия выделения третичного цементита.</w:t>
      </w:r>
    </w:p>
    <w:p w:rsidR="003C1C46" w:rsidRDefault="003C1C46" w:rsidP="00D264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3C1C46" w:rsidRPr="003C1C46" w:rsidRDefault="003C1C46" w:rsidP="00D264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</w:r>
      <w:r w:rsidR="00D264B5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7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Микроструктура  сталей и чугунов</w:t>
      </w:r>
    </w:p>
    <w:p w:rsidR="000D72D5" w:rsidRPr="000D72D5" w:rsidRDefault="000D72D5" w:rsidP="00D264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3C1C46" w:rsidRPr="003B180F" w:rsidRDefault="000D72D5" w:rsidP="00D264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31849B" w:themeColor="accent5" w:themeShade="BF"/>
          <w:sz w:val="28"/>
          <w:szCs w:val="28"/>
          <w:lang w:val="kk-KZ"/>
        </w:rPr>
        <w:tab/>
      </w:r>
      <w:r w:rsidR="008669E6" w:rsidRPr="003B180F">
        <w:rPr>
          <w:rFonts w:ascii="Times New Roman" w:hAnsi="Times New Roman" w:cs="Times New Roman"/>
          <w:sz w:val="28"/>
          <w:szCs w:val="28"/>
        </w:rPr>
        <w:t>Свойства сталей, как и чугунов, определяются свойствами и количественным соотношением фаз, присутствующих в сплаве. Сталь, содержащая 0,8% С, наз. эвтектоидной, менее 0,8% С - доэвтектоидной и более 0,8% С заэвтектоидной. Структура доэвтектоидной стали в равновесном состоянии состоит из участков</w:t>
      </w:r>
      <w:r w:rsidR="008669E6" w:rsidRPr="003B180F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7" w:history="1">
        <w:r w:rsidR="008669E6" w:rsidRPr="003B180F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феррит</w:t>
        </w:r>
      </w:hyperlink>
      <w:r w:rsidR="008669E6" w:rsidRPr="003B180F">
        <w:rPr>
          <w:rFonts w:ascii="Times New Roman" w:hAnsi="Times New Roman" w:cs="Times New Roman"/>
          <w:sz w:val="28"/>
          <w:szCs w:val="28"/>
          <w:lang w:val="kk-KZ"/>
        </w:rPr>
        <w:t xml:space="preserve">а </w:t>
      </w:r>
      <w:r w:rsidR="008669E6" w:rsidRPr="003B180F">
        <w:rPr>
          <w:rFonts w:ascii="Times New Roman" w:hAnsi="Times New Roman" w:cs="Times New Roman"/>
          <w:sz w:val="28"/>
          <w:szCs w:val="28"/>
        </w:rPr>
        <w:t xml:space="preserve"> и перлита, эвтектоиднои - из участков перлита, заэвтектоидной - из участков перлита и вторичного цементита в виде сетки или мелких глобул. С повышением содержания углерода в стали до 0,9% ее твердость и прочность возрастают, при дальнейшем увеличении содержания углерода прочность снижается, твердость же продолжает расти</w:t>
      </w:r>
      <w:r w:rsidR="008669E6" w:rsidRPr="003B180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C1C46" w:rsidRPr="003B180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C1C46" w:rsidRPr="0034282E" w:rsidRDefault="003C1C46" w:rsidP="00D264B5">
      <w:pPr>
        <w:pStyle w:val="psection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34282E">
        <w:rPr>
          <w:color w:val="000000"/>
          <w:sz w:val="28"/>
          <w:szCs w:val="28"/>
        </w:rPr>
        <w:t xml:space="preserve">Сплавы железа с углеродом (С &gt; 2,14 \%) называют ч у г у н а м и. </w:t>
      </w:r>
      <w:r w:rsidRPr="0034282E">
        <w:rPr>
          <w:color w:val="000000"/>
          <w:sz w:val="28"/>
          <w:szCs w:val="28"/>
          <w:lang w:val="kk-KZ"/>
        </w:rPr>
        <w:t xml:space="preserve"> </w:t>
      </w:r>
      <w:r w:rsidRPr="0034282E">
        <w:rPr>
          <w:color w:val="000000"/>
          <w:sz w:val="28"/>
          <w:szCs w:val="28"/>
        </w:rPr>
        <w:t>(практически от 2,5 до 4,5%). Углерод в нем может находится в химически связанном состоянии в виде карбида железа (цементита) и в свободном состоянии - в виде графита, или одновременно в виде цементита и графита.</w:t>
      </w:r>
    </w:p>
    <w:p w:rsidR="003C1C46" w:rsidRPr="0034282E" w:rsidRDefault="003C1C46" w:rsidP="00D264B5">
      <w:pPr>
        <w:pStyle w:val="psection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34282E">
        <w:rPr>
          <w:color w:val="000000"/>
          <w:sz w:val="28"/>
          <w:szCs w:val="28"/>
        </w:rPr>
        <w:t>По микроструктуре чугуны подразделяют на следующие основные группы: белые, серые (литейные), ковкие и высокопрочные.</w:t>
      </w:r>
    </w:p>
    <w:p w:rsidR="003C1C46" w:rsidRDefault="003C1C46" w:rsidP="00D264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342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белых чугунах весь углерод находится в связанном состоя</w:t>
      </w:r>
      <w:r w:rsidRPr="00342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нии, т. е. в виде цементита. Белый чугун в зависимости от содер</w:t>
      </w:r>
      <w:r w:rsidRPr="00342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жания углерода разделяется на доэвтектический (от 2,14 до 4,3%С), эвтектический (4,3% С) и заэвтектический (от 4,3 до 6,67% С). Во всех белых чугунах имеется цементитная эвтектика (леде</w:t>
      </w:r>
      <w:r w:rsidRPr="00342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бурит).</w:t>
      </w:r>
      <w:r w:rsidRPr="003428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C1C46" w:rsidRPr="0034282E" w:rsidRDefault="003C1C46" w:rsidP="00D264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</w:r>
      <w:r w:rsidRPr="0034282E">
        <w:rPr>
          <w:rFonts w:ascii="Times New Roman" w:eastAsia="Times New Roman" w:hAnsi="Times New Roman" w:cs="Times New Roman"/>
          <w:color w:val="000000"/>
          <w:sz w:val="28"/>
          <w:szCs w:val="28"/>
        </w:rPr>
        <w:t>В </w:t>
      </w:r>
      <w:r w:rsidRPr="003428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белом чугуне</w:t>
      </w:r>
      <w:r w:rsidRPr="0034282E">
        <w:rPr>
          <w:rFonts w:ascii="Times New Roman" w:eastAsia="Times New Roman" w:hAnsi="Times New Roman" w:cs="Times New Roman"/>
          <w:color w:val="000000"/>
          <w:sz w:val="28"/>
          <w:szCs w:val="28"/>
        </w:rPr>
        <w:t> почти весь углерод находится в состоянии карбида железа (Fe</w:t>
      </w:r>
      <w:r w:rsidRPr="0034282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3428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C), обладающего высокой твердостью. Такие чугуны имеют мелкозернистое строение с серебристо-белой поверхностью в изломе, высокую твердость, трудно поддаются обработке резанием, плохо заполняют </w:t>
      </w:r>
      <w:r w:rsidRPr="0034282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форму и поэтому используются в основном для выплавки сталей.</w:t>
      </w:r>
      <w:r w:rsidRPr="0034282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 </w:t>
      </w:r>
      <w:r w:rsidRPr="003428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сером чугуне</w:t>
      </w:r>
      <w:r w:rsidRPr="003428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большая часть углерода находится в свободном состоянии в виде мелких пластинок графита. </w:t>
      </w:r>
    </w:p>
    <w:p w:rsidR="00202A7F" w:rsidRPr="00535A64" w:rsidRDefault="008669E6" w:rsidP="00D264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31849B" w:themeColor="accent5" w:themeShade="BF"/>
          <w:sz w:val="28"/>
          <w:szCs w:val="28"/>
          <w:lang w:val="kk-KZ"/>
        </w:rPr>
        <w:t xml:space="preserve">    </w:t>
      </w:r>
    </w:p>
    <w:p w:rsidR="00FE0232" w:rsidRDefault="00FE0232" w:rsidP="00D264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>
        <w:rPr>
          <w:noProof/>
        </w:rPr>
        <w:drawing>
          <wp:inline distT="0" distB="0" distL="0" distR="0">
            <wp:extent cx="4187190" cy="3091215"/>
            <wp:effectExtent l="19050" t="0" r="3810" b="0"/>
            <wp:docPr id="1" name="Рисунок 1" descr="http://www.bankreferatov.ru/Images/A8/C325729F00717F7B43257B0B000802A8/%d0%96%d0%b5%d0%bb%d0%b5%d0%b7%d0%be%d1%83%d0%b3%d0%bb%d0%b5%d1%80%d0%be%d0%b4%d0%b8%d1%81%d1%82%d1%8b%d0%b5%20%d1%81%d0%bf%d0%bb%d0%b0%d0%b2%d1%8b.doc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nkreferatov.ru/Images/A8/C325729F00717F7B43257B0B000802A8/%d0%96%d0%b5%d0%bb%d0%b5%d0%b7%d0%be%d1%83%d0%b3%d0%bb%d0%b5%d1%80%d0%be%d0%b4%d0%b8%d1%81%d1%82%d1%8b%d0%b5%20%d1%81%d0%bf%d0%bb%d0%b0%d0%b2%d1%8b.doc/img4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2272" cy="3094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232" w:rsidRDefault="003C1C46" w:rsidP="003C1C46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Рис. </w:t>
      </w:r>
      <w:r>
        <w:rPr>
          <w:color w:val="000000"/>
          <w:sz w:val="27"/>
          <w:szCs w:val="27"/>
          <w:lang w:val="kk-KZ"/>
        </w:rPr>
        <w:t>8</w:t>
      </w:r>
      <w:r w:rsidR="00FE0232">
        <w:rPr>
          <w:color w:val="000000"/>
          <w:sz w:val="27"/>
          <w:szCs w:val="27"/>
        </w:rPr>
        <w:t>. Микроструктуры типичных железоуглеродистых сплавов:</w:t>
      </w:r>
    </w:p>
    <w:p w:rsidR="00FE0232" w:rsidRDefault="00FE0232" w:rsidP="003C1C46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  <w:lang w:val="kk-KZ"/>
        </w:rPr>
      </w:pPr>
      <w:r>
        <w:rPr>
          <w:color w:val="000000"/>
          <w:sz w:val="27"/>
          <w:szCs w:val="27"/>
        </w:rPr>
        <w:t>а — феррит, б — доэвтектоидная сталь, в — эвтектоидная сталь, з — заэвтектоидная сталь,</w:t>
      </w:r>
      <w:r w:rsidR="007C1F2A">
        <w:rPr>
          <w:color w:val="000000"/>
          <w:sz w:val="27"/>
          <w:szCs w:val="27"/>
          <w:lang w:val="kk-KZ"/>
        </w:rPr>
        <w:t xml:space="preserve"> </w:t>
      </w:r>
      <w:r>
        <w:rPr>
          <w:color w:val="000000"/>
          <w:sz w:val="27"/>
          <w:szCs w:val="27"/>
        </w:rPr>
        <w:t>д — доэвтектический белый чугун, е — эвтектический белый чугун, ж — заэвтектический белый чугун; Ф — феррит, Л — перлит, Ц</w:t>
      </w:r>
      <w:r>
        <w:rPr>
          <w:color w:val="000000"/>
          <w:sz w:val="27"/>
          <w:szCs w:val="27"/>
          <w:vertAlign w:val="subscript"/>
        </w:rPr>
        <w:t>1</w:t>
      </w:r>
      <w:r>
        <w:rPr>
          <w:color w:val="000000"/>
          <w:sz w:val="27"/>
          <w:szCs w:val="27"/>
        </w:rPr>
        <w:t>— первичный цементит, Ц</w:t>
      </w:r>
      <w:r>
        <w:rPr>
          <w:color w:val="000000"/>
          <w:sz w:val="27"/>
          <w:szCs w:val="27"/>
          <w:vertAlign w:val="subscript"/>
        </w:rPr>
        <w:t>ІІ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— вторичный цементит,</w:t>
      </w:r>
    </w:p>
    <w:p w:rsidR="003C1C46" w:rsidRDefault="007C1F2A" w:rsidP="003C1C46">
      <w:pPr>
        <w:pStyle w:val="a3"/>
        <w:shd w:val="clear" w:color="auto" w:fill="FFFFFF"/>
        <w:spacing w:before="0" w:beforeAutospacing="0" w:after="0" w:afterAutospacing="0"/>
        <w:rPr>
          <w:rFonts w:ascii="Georgia" w:hAnsi="Georgia"/>
          <w:b/>
          <w:bCs/>
          <w:color w:val="000000"/>
          <w:sz w:val="20"/>
          <w:szCs w:val="20"/>
          <w:lang w:val="kk-KZ"/>
        </w:rPr>
      </w:pPr>
      <w:r>
        <w:rPr>
          <w:rFonts w:ascii="Georgia" w:hAnsi="Georgia"/>
          <w:noProof/>
          <w:color w:val="000000"/>
          <w:sz w:val="20"/>
          <w:szCs w:val="20"/>
        </w:rPr>
        <w:drawing>
          <wp:inline distT="0" distB="0" distL="0" distR="0">
            <wp:extent cx="5486399" cy="3524250"/>
            <wp:effectExtent l="19050" t="0" r="1" b="0"/>
            <wp:docPr id="14" name="Рисунок 11" descr="http://gigabaza.ru/images/36/71714/mce252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gigabaza.ru/images/36/71714/mce25225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497" cy="3524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F2A" w:rsidRDefault="003C1C46" w:rsidP="003C1C46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lang w:val="kk-KZ"/>
        </w:rPr>
      </w:pPr>
      <w:r w:rsidRPr="003C1C46">
        <w:rPr>
          <w:bCs/>
          <w:color w:val="000000"/>
          <w:sz w:val="28"/>
          <w:szCs w:val="28"/>
          <w:lang w:val="kk-KZ"/>
        </w:rPr>
        <w:t xml:space="preserve">Рис.9. </w:t>
      </w:r>
      <w:r w:rsidR="007C1F2A" w:rsidRPr="003C1C46">
        <w:rPr>
          <w:bCs/>
          <w:color w:val="000000"/>
          <w:sz w:val="28"/>
          <w:szCs w:val="28"/>
        </w:rPr>
        <w:t>Система железо — цементит</w:t>
      </w:r>
      <w:r w:rsidR="007C1F2A" w:rsidRPr="003C1C46">
        <w:rPr>
          <w:rStyle w:val="apple-converted-space"/>
          <w:bCs/>
          <w:color w:val="000000"/>
          <w:sz w:val="28"/>
          <w:szCs w:val="28"/>
        </w:rPr>
        <w:t> </w:t>
      </w:r>
      <w:r w:rsidR="007C1F2A" w:rsidRPr="003C1C46">
        <w:rPr>
          <w:bCs/>
          <w:color w:val="000000"/>
          <w:sz w:val="28"/>
          <w:szCs w:val="28"/>
        </w:rPr>
        <w:t>(Fe</w:t>
      </w:r>
      <w:r w:rsidR="007C1F2A" w:rsidRPr="003C1C46">
        <w:rPr>
          <w:rStyle w:val="apple-converted-space"/>
          <w:bCs/>
          <w:color w:val="000000"/>
          <w:sz w:val="28"/>
          <w:szCs w:val="28"/>
        </w:rPr>
        <w:t> </w:t>
      </w:r>
      <w:r w:rsidR="007C1F2A" w:rsidRPr="003C1C46">
        <w:rPr>
          <w:bCs/>
          <w:color w:val="000000"/>
          <w:sz w:val="28"/>
          <w:szCs w:val="28"/>
        </w:rPr>
        <w:t>—</w:t>
      </w:r>
      <w:r w:rsidR="007C1F2A" w:rsidRPr="003C1C46">
        <w:rPr>
          <w:rStyle w:val="apple-converted-space"/>
          <w:bCs/>
          <w:color w:val="000000"/>
          <w:sz w:val="28"/>
          <w:szCs w:val="28"/>
        </w:rPr>
        <w:t> </w:t>
      </w:r>
      <w:r w:rsidR="007C1F2A" w:rsidRPr="003C1C46">
        <w:rPr>
          <w:bCs/>
          <w:color w:val="000000"/>
          <w:sz w:val="28"/>
          <w:szCs w:val="28"/>
        </w:rPr>
        <w:t>Fе</w:t>
      </w:r>
      <w:r w:rsidR="007C1F2A" w:rsidRPr="003C1C46">
        <w:rPr>
          <w:bCs/>
          <w:color w:val="000000"/>
          <w:sz w:val="28"/>
          <w:szCs w:val="28"/>
          <w:vertAlign w:val="subscript"/>
        </w:rPr>
        <w:t>3</w:t>
      </w:r>
      <w:r w:rsidR="007C1F2A" w:rsidRPr="003C1C46">
        <w:rPr>
          <w:bCs/>
          <w:color w:val="000000"/>
          <w:sz w:val="28"/>
          <w:szCs w:val="28"/>
        </w:rPr>
        <w:t>С)</w:t>
      </w:r>
    </w:p>
    <w:p w:rsidR="00AD1D80" w:rsidRPr="00AD1D80" w:rsidRDefault="00AD1D80" w:rsidP="003C1C4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</w:p>
    <w:p w:rsidR="000D72D5" w:rsidRPr="003C1C46" w:rsidRDefault="003C1C46" w:rsidP="003C1C46">
      <w:pPr>
        <w:shd w:val="clear" w:color="auto" w:fill="FFFFFF"/>
        <w:spacing w:after="0" w:line="240" w:lineRule="auto"/>
        <w:jc w:val="both"/>
        <w:rPr>
          <w:rFonts w:ascii="Georgia" w:hAnsi="Georgia"/>
          <w:color w:val="000000"/>
          <w:sz w:val="20"/>
          <w:szCs w:val="20"/>
        </w:rPr>
      </w:pP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На рисунке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(Рис.9.) 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тонкими пунктирными линиями показаны линии стабильного равновесия (то есть с участием графита), там где они отличаются от линий метастабильного равновесия (с участием цементита), а соответствующие точки обозначены штрихом. (Отметим, что обозначения фаз и точек на этой диаграмме подчиняются неофициальному международному соглашению.)</w:t>
      </w:r>
    </w:p>
    <w:p w:rsidR="007027B6" w:rsidRPr="007027B6" w:rsidRDefault="00DC08B6" w:rsidP="007027B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  <w:lang w:val="kk-KZ"/>
        </w:rPr>
        <w:tab/>
      </w:r>
      <w:r w:rsidR="007027B6" w:rsidRPr="007027B6">
        <w:rPr>
          <w:rFonts w:ascii="Times New Roman" w:eastAsia="TimesNewRoman" w:hAnsi="Times New Roman" w:cs="Times New Roman"/>
          <w:sz w:val="28"/>
          <w:szCs w:val="28"/>
        </w:rPr>
        <w:t>В таблице 7 представлено описание фаз и структурных составляющих</w:t>
      </w:r>
    </w:p>
    <w:p w:rsidR="00DC08B6" w:rsidRDefault="007027B6" w:rsidP="00DC08B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  <w:lang w:val="kk-KZ"/>
        </w:rPr>
      </w:pPr>
      <w:r w:rsidRPr="007027B6">
        <w:rPr>
          <w:rFonts w:ascii="Times New Roman" w:eastAsia="TimesNewRoman" w:hAnsi="Times New Roman" w:cs="Times New Roman"/>
          <w:sz w:val="28"/>
          <w:szCs w:val="28"/>
        </w:rPr>
        <w:t>железоуглеродистых сплавов.</w:t>
      </w:r>
    </w:p>
    <w:p w:rsidR="00DC08B6" w:rsidRDefault="00DC08B6" w:rsidP="00DC08B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  <w:lang w:val="kk-KZ"/>
        </w:rPr>
      </w:pPr>
    </w:p>
    <w:p w:rsidR="007027B6" w:rsidRPr="007027B6" w:rsidRDefault="007027B6" w:rsidP="00DC08B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  <w:lang w:val="kk-KZ"/>
        </w:rPr>
      </w:pPr>
      <w:r w:rsidRPr="007027B6">
        <w:rPr>
          <w:rFonts w:ascii="Times New Roman" w:eastAsia="TimesNewRoman" w:hAnsi="Times New Roman" w:cs="Times New Roman"/>
          <w:sz w:val="28"/>
          <w:szCs w:val="28"/>
        </w:rPr>
        <w:t>Таблица</w:t>
      </w:r>
      <w:r w:rsidR="00DC08B6">
        <w:rPr>
          <w:rFonts w:ascii="Times New Roman" w:eastAsia="TimesNewRoman" w:hAnsi="Times New Roman" w:cs="Times New Roman"/>
          <w:sz w:val="28"/>
          <w:szCs w:val="28"/>
          <w:lang w:val="kk-KZ"/>
        </w:rPr>
        <w:t>-</w:t>
      </w:r>
      <w:r w:rsidRPr="007027B6">
        <w:rPr>
          <w:rFonts w:ascii="Times New Roman" w:eastAsia="TimesNewRoman" w:hAnsi="Times New Roman" w:cs="Times New Roman"/>
          <w:sz w:val="28"/>
          <w:szCs w:val="28"/>
        </w:rPr>
        <w:t>7</w:t>
      </w:r>
      <w:r w:rsidR="00DC08B6">
        <w:rPr>
          <w:rFonts w:ascii="Times New Roman" w:eastAsia="TimesNewRoman" w:hAnsi="Times New Roman" w:cs="Times New Roman"/>
          <w:sz w:val="28"/>
          <w:szCs w:val="28"/>
          <w:lang w:val="kk-KZ"/>
        </w:rPr>
        <w:t>.</w:t>
      </w:r>
      <w:r w:rsidRPr="007027B6">
        <w:rPr>
          <w:rFonts w:ascii="Times New Roman" w:eastAsia="TimesNewRoman" w:hAnsi="Times New Roman" w:cs="Times New Roman"/>
          <w:sz w:val="28"/>
          <w:szCs w:val="28"/>
        </w:rPr>
        <w:t xml:space="preserve"> Фазы и структурные составляющие Fe-C сплавов</w:t>
      </w:r>
    </w:p>
    <w:tbl>
      <w:tblPr>
        <w:tblStyle w:val="ac"/>
        <w:tblW w:w="0" w:type="auto"/>
        <w:tblLook w:val="04A0"/>
      </w:tblPr>
      <w:tblGrid>
        <w:gridCol w:w="1668"/>
        <w:gridCol w:w="7903"/>
      </w:tblGrid>
      <w:tr w:rsidR="007027B6" w:rsidRPr="007027B6" w:rsidTr="007027B6">
        <w:tc>
          <w:tcPr>
            <w:tcW w:w="1668" w:type="dxa"/>
          </w:tcPr>
          <w:p w:rsidR="007027B6" w:rsidRPr="003C1C46" w:rsidRDefault="007027B6" w:rsidP="007027B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C1C46">
              <w:rPr>
                <w:rFonts w:ascii="Times New Roman" w:eastAsia="TimesNewRoman,Bold" w:hAnsi="Times New Roman" w:cs="Times New Roman"/>
                <w:bCs/>
                <w:sz w:val="28"/>
                <w:szCs w:val="28"/>
              </w:rPr>
              <w:t>Термин</w:t>
            </w:r>
          </w:p>
        </w:tc>
        <w:tc>
          <w:tcPr>
            <w:tcW w:w="7903" w:type="dxa"/>
          </w:tcPr>
          <w:p w:rsidR="007027B6" w:rsidRPr="003C1C46" w:rsidRDefault="007027B6" w:rsidP="007027B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C1C46">
              <w:rPr>
                <w:rFonts w:ascii="Times New Roman" w:eastAsia="TimesNewRoman,Bold" w:hAnsi="Times New Roman" w:cs="Times New Roman"/>
                <w:bCs/>
                <w:sz w:val="28"/>
                <w:szCs w:val="28"/>
              </w:rPr>
              <w:t>Определение, характеристика</w:t>
            </w:r>
          </w:p>
        </w:tc>
      </w:tr>
      <w:tr w:rsidR="007027B6" w:rsidRPr="007027B6" w:rsidTr="007027B6">
        <w:tc>
          <w:tcPr>
            <w:tcW w:w="1668" w:type="dxa"/>
          </w:tcPr>
          <w:p w:rsidR="007027B6" w:rsidRPr="007027B6" w:rsidRDefault="007027B6" w:rsidP="007027B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27B6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Феррит</w:t>
            </w:r>
          </w:p>
        </w:tc>
        <w:tc>
          <w:tcPr>
            <w:tcW w:w="7903" w:type="dxa"/>
          </w:tcPr>
          <w:p w:rsidR="007027B6" w:rsidRPr="007027B6" w:rsidRDefault="007027B6" w:rsidP="007027B6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sz w:val="28"/>
                <w:szCs w:val="28"/>
              </w:rPr>
            </w:pPr>
            <w:r w:rsidRPr="007027B6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Феррит 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– 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твердый раствор углерода в α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-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железе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: Fe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α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(C), 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Ф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.</w:t>
            </w:r>
          </w:p>
          <w:p w:rsidR="007027B6" w:rsidRPr="007027B6" w:rsidRDefault="003C1C46" w:rsidP="007027B6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Ф</w:t>
            </w:r>
            <w:r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  <w:lang w:val="kk-KZ"/>
              </w:rPr>
              <w:t>-</w:t>
            </w:r>
            <w:r w:rsidR="007027B6" w:rsidRPr="007027B6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027B6"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существует в сплавах при температуре ниже </w:t>
            </w:r>
            <w:r w:rsidR="007027B6"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727°</w:t>
            </w:r>
            <w:r w:rsidR="007027B6"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С</w:t>
            </w:r>
            <w:r w:rsidR="007027B6"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.</w:t>
            </w:r>
          </w:p>
          <w:p w:rsidR="007027B6" w:rsidRPr="007027B6" w:rsidRDefault="007027B6" w:rsidP="007027B6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sz w:val="28"/>
                <w:szCs w:val="28"/>
              </w:rPr>
            </w:pP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При 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727°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 </w:t>
            </w:r>
            <w:r w:rsidR="003C1C46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Ф</w:t>
            </w:r>
            <w:r w:rsidR="003C1C46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  <w:lang w:val="kk-KZ"/>
              </w:rPr>
              <w:t>-</w:t>
            </w:r>
            <w:r w:rsidRPr="007027B6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содержит 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0,02% 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углерода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, 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при 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20°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 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–</w:t>
            </w:r>
          </w:p>
          <w:p w:rsidR="007027B6" w:rsidRPr="007027B6" w:rsidRDefault="007027B6" w:rsidP="007027B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0,006% 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углерода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.</w:t>
            </w:r>
          </w:p>
        </w:tc>
      </w:tr>
      <w:tr w:rsidR="007027B6" w:rsidRPr="007027B6" w:rsidTr="007027B6">
        <w:tc>
          <w:tcPr>
            <w:tcW w:w="1668" w:type="dxa"/>
          </w:tcPr>
          <w:p w:rsidR="007027B6" w:rsidRPr="007027B6" w:rsidRDefault="007027B6" w:rsidP="007027B6">
            <w:pPr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</w:pPr>
            <w:r w:rsidRPr="007027B6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Аустенит</w:t>
            </w:r>
          </w:p>
        </w:tc>
        <w:tc>
          <w:tcPr>
            <w:tcW w:w="7903" w:type="dxa"/>
          </w:tcPr>
          <w:p w:rsidR="007027B6" w:rsidRDefault="007027B6" w:rsidP="007027B6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sz w:val="28"/>
                <w:szCs w:val="28"/>
                <w:lang w:val="kk-KZ"/>
              </w:rPr>
            </w:pPr>
            <w:r w:rsidRPr="007027B6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Аустенит 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– 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твердый раствор углерода в γ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-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железе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: Fe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γ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(C),</w:t>
            </w:r>
            <w:r>
              <w:rPr>
                <w:rFonts w:ascii="Times New Roman" w:eastAsia="TimesNewRoman,Bold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.</w:t>
            </w:r>
          </w:p>
          <w:p w:rsidR="007027B6" w:rsidRPr="007027B6" w:rsidRDefault="007027B6" w:rsidP="007027B6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sz w:val="28"/>
                <w:szCs w:val="28"/>
              </w:rPr>
            </w:pP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 </w:t>
            </w:r>
            <w:r w:rsidRPr="007027B6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А. 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существует в сплавах при температуре выше 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727°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С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.</w:t>
            </w:r>
          </w:p>
          <w:p w:rsidR="007027B6" w:rsidRPr="007027B6" w:rsidRDefault="007027B6" w:rsidP="007027B6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</w:pP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При 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727°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 </w:t>
            </w:r>
            <w:r w:rsidRPr="007027B6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А. 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содержит 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0,8%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С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, 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при 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1147°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 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– 2,14%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С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.</w:t>
            </w:r>
          </w:p>
        </w:tc>
      </w:tr>
      <w:tr w:rsidR="007027B6" w:rsidRPr="007027B6" w:rsidTr="007027B6">
        <w:tc>
          <w:tcPr>
            <w:tcW w:w="1668" w:type="dxa"/>
          </w:tcPr>
          <w:p w:rsidR="007027B6" w:rsidRPr="007027B6" w:rsidRDefault="007027B6" w:rsidP="007027B6">
            <w:pPr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</w:pPr>
            <w:r w:rsidRPr="007027B6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Цементит</w:t>
            </w:r>
          </w:p>
        </w:tc>
        <w:tc>
          <w:tcPr>
            <w:tcW w:w="7903" w:type="dxa"/>
          </w:tcPr>
          <w:p w:rsidR="007027B6" w:rsidRPr="007027B6" w:rsidRDefault="007027B6" w:rsidP="00D264B5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</w:pPr>
            <w:r w:rsidRPr="007027B6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Цементит 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– 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карбид железа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, 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химическое соединение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: Fe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  <w:vertAlign w:val="subscript"/>
              </w:rPr>
              <w:t>3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C,</w:t>
            </w:r>
            <w:r>
              <w:rPr>
                <w:rFonts w:ascii="Times New Roman" w:eastAsia="TimesNewRoman,Bold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Ц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. </w:t>
            </w:r>
            <w:r w:rsidRPr="007027B6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Ц</w:t>
            </w:r>
            <w:r w:rsidR="00D264B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  <w:lang w:val="kk-KZ"/>
              </w:rPr>
              <w:t>-</w:t>
            </w:r>
            <w:r w:rsidRPr="007027B6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содержит 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6,67%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С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.</w:t>
            </w:r>
          </w:p>
        </w:tc>
      </w:tr>
      <w:tr w:rsidR="007027B6" w:rsidRPr="007027B6" w:rsidTr="007027B6">
        <w:tc>
          <w:tcPr>
            <w:tcW w:w="1668" w:type="dxa"/>
          </w:tcPr>
          <w:p w:rsidR="007027B6" w:rsidRPr="007027B6" w:rsidRDefault="007027B6" w:rsidP="007027B6">
            <w:pPr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</w:pPr>
            <w:r w:rsidRPr="007027B6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Ледебурит</w:t>
            </w:r>
          </w:p>
        </w:tc>
        <w:tc>
          <w:tcPr>
            <w:tcW w:w="7903" w:type="dxa"/>
          </w:tcPr>
          <w:p w:rsidR="007027B6" w:rsidRPr="007027B6" w:rsidRDefault="007027B6" w:rsidP="007027B6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027B6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Ледебурит 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– 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механическая смесь аустенита и цементита</w:t>
            </w:r>
          </w:p>
          <w:p w:rsidR="007027B6" w:rsidRPr="007027B6" w:rsidRDefault="007027B6" w:rsidP="007027B6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(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эвтектика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). </w:t>
            </w:r>
            <w:r w:rsidRPr="007027B6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Л</w:t>
            </w:r>
            <w:r w:rsidR="00D264B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  <w:lang w:val="kk-KZ"/>
              </w:rPr>
              <w:t>-</w:t>
            </w:r>
            <w:r w:rsidRPr="007027B6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содержит 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4,3%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С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. 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При температуре ниже</w:t>
            </w:r>
          </w:p>
          <w:p w:rsidR="007027B6" w:rsidRPr="007027B6" w:rsidRDefault="007027B6" w:rsidP="007027B6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sz w:val="28"/>
                <w:szCs w:val="28"/>
              </w:rPr>
            </w:pP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727°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С аустенит ледебурита распадается на перлит и це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-</w:t>
            </w:r>
          </w:p>
          <w:p w:rsidR="007027B6" w:rsidRPr="007027B6" w:rsidRDefault="007027B6" w:rsidP="007027B6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</w:pP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ментит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.</w:t>
            </w:r>
          </w:p>
        </w:tc>
      </w:tr>
      <w:tr w:rsidR="007027B6" w:rsidRPr="007027B6" w:rsidTr="007027B6">
        <w:tc>
          <w:tcPr>
            <w:tcW w:w="1668" w:type="dxa"/>
          </w:tcPr>
          <w:p w:rsidR="007027B6" w:rsidRPr="007027B6" w:rsidRDefault="007027B6" w:rsidP="007027B6">
            <w:pPr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</w:pPr>
            <w:r w:rsidRPr="007027B6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Перлит</w:t>
            </w:r>
          </w:p>
        </w:tc>
        <w:tc>
          <w:tcPr>
            <w:tcW w:w="7903" w:type="dxa"/>
          </w:tcPr>
          <w:p w:rsidR="007027B6" w:rsidRPr="007027B6" w:rsidRDefault="007027B6" w:rsidP="00D264B5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</w:pPr>
            <w:r w:rsidRPr="007027B6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Перлит 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– 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механическая смесь феррита и цементита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(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эвтектоид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).</w:t>
            </w:r>
            <w:r>
              <w:rPr>
                <w:rFonts w:ascii="Times New Roman" w:eastAsia="TimesNewRoman,Bold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 </w:t>
            </w:r>
            <w:r w:rsidRPr="007027B6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П</w:t>
            </w:r>
            <w:r w:rsidR="00D264B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  <w:lang w:val="kk-KZ"/>
              </w:rPr>
              <w:t>-</w:t>
            </w:r>
            <w:r w:rsidRPr="007027B6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содержит 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0,8%</w:t>
            </w:r>
            <w:r w:rsidRPr="007027B6">
              <w:rPr>
                <w:rFonts w:ascii="Times New Roman" w:eastAsia="TimesNewRoman" w:hAnsi="Times New Roman" w:cs="Times New Roman"/>
                <w:sz w:val="28"/>
                <w:szCs w:val="28"/>
              </w:rPr>
              <w:t>С</w:t>
            </w:r>
            <w:r w:rsidRPr="007027B6">
              <w:rPr>
                <w:rFonts w:ascii="Times New Roman" w:eastAsia="TimesNewRoman,Bold" w:hAnsi="Times New Roman" w:cs="Times New Roman"/>
                <w:sz w:val="28"/>
                <w:szCs w:val="28"/>
              </w:rPr>
              <w:t>.</w:t>
            </w:r>
          </w:p>
        </w:tc>
      </w:tr>
    </w:tbl>
    <w:p w:rsidR="007027B6" w:rsidRPr="007027B6" w:rsidRDefault="007027B6" w:rsidP="007027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DC08B6" w:rsidRDefault="00DC08B6" w:rsidP="00DC08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В системе железо — углерод существуют следующие </w:t>
      </w:r>
      <w:hyperlink r:id="rId20" w:tooltip="Термодинамическая фаза" w:history="1">
        <w:r w:rsidRPr="0071392E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фазы</w:t>
        </w:r>
      </w:hyperlink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жидкая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 фаза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hyperlink r:id="rId21" w:tooltip="Феррит (фаза)" w:history="1">
        <w:r w:rsidRPr="0071392E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феррит</w:t>
        </w:r>
      </w:hyperlink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hyperlink r:id="rId22" w:tooltip="Аустенит" w:history="1">
        <w:r w:rsidRPr="0071392E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аустенит</w:t>
        </w:r>
      </w:hyperlink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, цементит,</w:t>
      </w:r>
      <w:hyperlink r:id="rId23" w:tooltip="Графит" w:history="1">
        <w:r w:rsidRPr="0071392E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</w:rPr>
          <w:t>графит</w:t>
        </w:r>
      </w:hyperlink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E21FF" w:rsidRPr="008D7A13" w:rsidRDefault="000D72D5" w:rsidP="000D72D5">
      <w:pPr>
        <w:pStyle w:val="2"/>
        <w:rPr>
          <w:b w:val="0"/>
          <w:color w:val="000000"/>
          <w:sz w:val="28"/>
          <w:szCs w:val="28"/>
          <w:lang w:val="kk-KZ"/>
        </w:rPr>
      </w:pPr>
      <w:r w:rsidRPr="008D7A13">
        <w:rPr>
          <w:b w:val="0"/>
          <w:color w:val="000000"/>
          <w:sz w:val="28"/>
          <w:szCs w:val="28"/>
          <w:lang w:val="kk-KZ"/>
        </w:rPr>
        <w:tab/>
        <w:t xml:space="preserve">8 </w:t>
      </w:r>
      <w:r w:rsidR="009E21FF" w:rsidRPr="008D7A13">
        <w:rPr>
          <w:sz w:val="28"/>
          <w:szCs w:val="28"/>
        </w:rPr>
        <w:t xml:space="preserve"> </w:t>
      </w:r>
      <w:r w:rsidR="009E21FF" w:rsidRPr="008D7A13">
        <w:rPr>
          <w:b w:val="0"/>
          <w:sz w:val="28"/>
          <w:szCs w:val="28"/>
        </w:rPr>
        <w:t>Классификация и маркировка сталей</w:t>
      </w:r>
    </w:p>
    <w:p w:rsidR="009E21FF" w:rsidRPr="008D7A13" w:rsidRDefault="009E21FF" w:rsidP="009E21FF">
      <w:pPr>
        <w:pStyle w:val="21"/>
        <w:spacing w:line="240" w:lineRule="auto"/>
        <w:ind w:firstLine="680"/>
        <w:rPr>
          <w:sz w:val="28"/>
          <w:szCs w:val="28"/>
        </w:rPr>
      </w:pPr>
      <w:r w:rsidRPr="008D7A13">
        <w:rPr>
          <w:sz w:val="28"/>
          <w:szCs w:val="28"/>
        </w:rPr>
        <w:t>Сталями принято называть сплавы железа с углеродом, содержание до 2,14% углерода. Кроме того, в состав сплава обычно входят марганец, кремний, сера и фосфор; некоторые элементы могут быть введены для улучшения физико-химических свойств специально (легирующие элементы).</w:t>
      </w:r>
    </w:p>
    <w:p w:rsidR="009E21FF" w:rsidRPr="008D7A13" w:rsidRDefault="009E21FF" w:rsidP="009E21FF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</w:rPr>
        <w:t>Стали, классифицируют по самым различным признакам. Мы рассмотрим следующие:</w:t>
      </w:r>
    </w:p>
    <w:p w:rsidR="009E21FF" w:rsidRPr="008D7A13" w:rsidRDefault="009E21FF" w:rsidP="009E21FF">
      <w:pPr>
        <w:pStyle w:val="21"/>
        <w:spacing w:line="240" w:lineRule="auto"/>
        <w:jc w:val="center"/>
        <w:rPr>
          <w:i/>
          <w:sz w:val="28"/>
          <w:szCs w:val="28"/>
          <w:u w:val="single"/>
        </w:rPr>
      </w:pPr>
      <w:r w:rsidRPr="008D7A13">
        <w:rPr>
          <w:i/>
          <w:sz w:val="28"/>
          <w:szCs w:val="28"/>
          <w:u w:val="single"/>
        </w:rPr>
        <w:t xml:space="preserve">1. Химический состав. </w:t>
      </w:r>
    </w:p>
    <w:p w:rsidR="009E21FF" w:rsidRPr="008D7A13" w:rsidRDefault="009E21FF" w:rsidP="009E21FF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</w:rPr>
        <w:t>В зависимости от химического состава различают стали углеродистые (ГОСТ 380-71, ГОСТ 1050-75) и легированные (ГОСТ 4543-71, ГОСТ 5632-72, ГОСТ 14959-79). В свою очередь углеродистые стали могут быть:</w:t>
      </w:r>
    </w:p>
    <w:p w:rsidR="009E21FF" w:rsidRPr="008D7A13" w:rsidRDefault="009E21FF" w:rsidP="009E21FF">
      <w:pPr>
        <w:pStyle w:val="21"/>
        <w:spacing w:line="240" w:lineRule="auto"/>
        <w:ind w:firstLine="720"/>
        <w:jc w:val="left"/>
        <w:rPr>
          <w:sz w:val="28"/>
          <w:szCs w:val="28"/>
        </w:rPr>
      </w:pPr>
      <w:r w:rsidRPr="008D7A13">
        <w:rPr>
          <w:sz w:val="28"/>
          <w:szCs w:val="28"/>
        </w:rPr>
        <w:t>A) малоуглеродистыми, т. е. содержащими углерода менее 0,25%;</w:t>
      </w:r>
    </w:p>
    <w:p w:rsidR="009E21FF" w:rsidRPr="008D7A13" w:rsidRDefault="009E21FF" w:rsidP="009E21FF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</w:rPr>
        <w:t xml:space="preserve">Б) </w:t>
      </w:r>
      <w:r w:rsidRPr="008D7A13">
        <w:rPr>
          <w:sz w:val="28"/>
          <w:szCs w:val="28"/>
          <w:u w:val="single"/>
        </w:rPr>
        <w:t>среднеуглеродистыми,</w:t>
      </w:r>
      <w:r w:rsidRPr="008D7A13">
        <w:rPr>
          <w:sz w:val="28"/>
          <w:szCs w:val="28"/>
        </w:rPr>
        <w:t xml:space="preserve"> содержание углерода составляет 0,25-0,60%</w:t>
      </w:r>
    </w:p>
    <w:p w:rsidR="00D264B5" w:rsidRDefault="009E21FF" w:rsidP="009E21FF">
      <w:pPr>
        <w:pStyle w:val="21"/>
        <w:spacing w:line="240" w:lineRule="auto"/>
        <w:ind w:firstLine="720"/>
        <w:jc w:val="left"/>
        <w:rPr>
          <w:sz w:val="28"/>
          <w:szCs w:val="28"/>
          <w:lang w:val="kk-KZ"/>
        </w:rPr>
      </w:pPr>
      <w:r w:rsidRPr="008D7A13">
        <w:rPr>
          <w:sz w:val="28"/>
          <w:szCs w:val="28"/>
          <w:u w:val="single"/>
        </w:rPr>
        <w:lastRenderedPageBreak/>
        <w:t>B) высокоуглеродистыми,</w:t>
      </w:r>
      <w:r w:rsidRPr="008D7A13">
        <w:rPr>
          <w:sz w:val="28"/>
          <w:szCs w:val="28"/>
        </w:rPr>
        <w:t xml:space="preserve"> в которых концентрация углерода превышает 0,60%</w:t>
      </w:r>
      <w:r w:rsidR="00D264B5">
        <w:rPr>
          <w:sz w:val="28"/>
          <w:szCs w:val="28"/>
          <w:lang w:val="kk-KZ"/>
        </w:rPr>
        <w:t>.</w:t>
      </w:r>
    </w:p>
    <w:p w:rsidR="009E21FF" w:rsidRPr="008D7A13" w:rsidRDefault="009E21FF" w:rsidP="009E21FF">
      <w:pPr>
        <w:pStyle w:val="21"/>
        <w:spacing w:line="240" w:lineRule="auto"/>
        <w:ind w:firstLine="720"/>
        <w:jc w:val="left"/>
        <w:rPr>
          <w:sz w:val="28"/>
          <w:szCs w:val="28"/>
        </w:rPr>
      </w:pPr>
      <w:r w:rsidRPr="008D7A13">
        <w:rPr>
          <w:sz w:val="28"/>
          <w:szCs w:val="28"/>
        </w:rPr>
        <w:t xml:space="preserve"> Легированные стали подразделяют на:</w:t>
      </w:r>
    </w:p>
    <w:p w:rsidR="009E21FF" w:rsidRPr="008D7A13" w:rsidRDefault="009E21FF" w:rsidP="009E21FF">
      <w:pPr>
        <w:pStyle w:val="21"/>
        <w:spacing w:line="240" w:lineRule="auto"/>
        <w:jc w:val="left"/>
        <w:rPr>
          <w:sz w:val="28"/>
          <w:szCs w:val="28"/>
        </w:rPr>
      </w:pPr>
      <w:r w:rsidRPr="008D7A13">
        <w:rPr>
          <w:sz w:val="28"/>
          <w:szCs w:val="28"/>
        </w:rPr>
        <w:t>а) низколегированные содержание легирующих элементов до 2,5%</w:t>
      </w:r>
    </w:p>
    <w:p w:rsidR="009E21FF" w:rsidRPr="008D7A13" w:rsidRDefault="009E21FF" w:rsidP="009E21FF">
      <w:pPr>
        <w:pStyle w:val="21"/>
        <w:spacing w:line="240" w:lineRule="auto"/>
        <w:rPr>
          <w:sz w:val="28"/>
          <w:szCs w:val="28"/>
        </w:rPr>
      </w:pPr>
      <w:r w:rsidRPr="008D7A13">
        <w:rPr>
          <w:sz w:val="28"/>
          <w:szCs w:val="28"/>
        </w:rPr>
        <w:t>б) среднелегированные, в их состав входят от 2,5 до 10% легирующих элементов;</w:t>
      </w:r>
    </w:p>
    <w:p w:rsidR="009E21FF" w:rsidRPr="008D7A13" w:rsidRDefault="009E21FF" w:rsidP="009E21FF">
      <w:pPr>
        <w:pStyle w:val="21"/>
        <w:spacing w:line="240" w:lineRule="auto"/>
        <w:jc w:val="left"/>
        <w:rPr>
          <w:sz w:val="28"/>
          <w:szCs w:val="28"/>
        </w:rPr>
      </w:pPr>
      <w:r w:rsidRPr="008D7A13">
        <w:rPr>
          <w:sz w:val="28"/>
          <w:szCs w:val="28"/>
        </w:rPr>
        <w:t>в) высоколегированные</w:t>
      </w:r>
      <w:r w:rsidRPr="008D7A13">
        <w:rPr>
          <w:sz w:val="28"/>
          <w:szCs w:val="28"/>
          <w:u w:val="single"/>
        </w:rPr>
        <w:t>,</w:t>
      </w:r>
      <w:r w:rsidRPr="008D7A13">
        <w:rPr>
          <w:sz w:val="28"/>
          <w:szCs w:val="28"/>
        </w:rPr>
        <w:t xml:space="preserve"> которые содержат свыше 10% легирующих элементов.</w:t>
      </w:r>
    </w:p>
    <w:p w:rsidR="009E21FF" w:rsidRPr="008D7A13" w:rsidRDefault="009E21FF" w:rsidP="009E21FF">
      <w:pPr>
        <w:pStyle w:val="21"/>
        <w:spacing w:line="240" w:lineRule="auto"/>
        <w:jc w:val="center"/>
        <w:rPr>
          <w:i/>
          <w:sz w:val="28"/>
          <w:szCs w:val="28"/>
          <w:u w:val="single"/>
        </w:rPr>
      </w:pPr>
      <w:r w:rsidRPr="008D7A13">
        <w:rPr>
          <w:i/>
          <w:sz w:val="28"/>
          <w:szCs w:val="28"/>
          <w:u w:val="single"/>
        </w:rPr>
        <w:t>2. Назначение.</w:t>
      </w:r>
    </w:p>
    <w:p w:rsidR="009E21FF" w:rsidRPr="008D7A13" w:rsidRDefault="009E21FF" w:rsidP="009E21FF">
      <w:pPr>
        <w:pStyle w:val="21"/>
        <w:spacing w:line="240" w:lineRule="auto"/>
        <w:jc w:val="left"/>
        <w:rPr>
          <w:sz w:val="28"/>
          <w:szCs w:val="28"/>
        </w:rPr>
      </w:pPr>
      <w:r w:rsidRPr="008D7A13">
        <w:rPr>
          <w:sz w:val="28"/>
          <w:szCs w:val="28"/>
        </w:rPr>
        <w:t>По назначению стали бывают:</w:t>
      </w:r>
    </w:p>
    <w:p w:rsidR="009E21FF" w:rsidRPr="008D7A13" w:rsidRDefault="009E21FF" w:rsidP="009E21FF">
      <w:pPr>
        <w:pStyle w:val="21"/>
        <w:numPr>
          <w:ilvl w:val="0"/>
          <w:numId w:val="10"/>
        </w:numPr>
        <w:spacing w:line="240" w:lineRule="auto"/>
        <w:ind w:left="0" w:firstLine="0"/>
        <w:rPr>
          <w:sz w:val="28"/>
          <w:szCs w:val="28"/>
        </w:rPr>
      </w:pPr>
      <w:r w:rsidRPr="008D7A13">
        <w:rPr>
          <w:sz w:val="28"/>
          <w:szCs w:val="28"/>
          <w:u w:val="single"/>
        </w:rPr>
        <w:t>конструкционные,</w:t>
      </w:r>
      <w:r w:rsidRPr="008D7A13">
        <w:rPr>
          <w:sz w:val="28"/>
          <w:szCs w:val="28"/>
        </w:rPr>
        <w:t xml:space="preserve"> предназначенные для изготовления строительных и машиностроительных изделий.</w:t>
      </w:r>
    </w:p>
    <w:p w:rsidR="009E21FF" w:rsidRPr="008D7A13" w:rsidRDefault="009E21FF" w:rsidP="009E21FF">
      <w:pPr>
        <w:pStyle w:val="21"/>
        <w:numPr>
          <w:ilvl w:val="0"/>
          <w:numId w:val="10"/>
        </w:numPr>
        <w:spacing w:line="240" w:lineRule="auto"/>
        <w:ind w:left="0" w:firstLine="0"/>
        <w:rPr>
          <w:sz w:val="28"/>
          <w:szCs w:val="28"/>
        </w:rPr>
      </w:pPr>
      <w:r w:rsidRPr="008D7A13">
        <w:rPr>
          <w:sz w:val="28"/>
          <w:szCs w:val="28"/>
          <w:u w:val="single"/>
        </w:rPr>
        <w:t>Инструментальные,</w:t>
      </w:r>
      <w:r w:rsidRPr="008D7A13">
        <w:rPr>
          <w:sz w:val="28"/>
          <w:szCs w:val="28"/>
        </w:rPr>
        <w:t xml:space="preserve"> из которых изготовляют режущий, мерительный, штамповый и прочие инструменты. Эти стали содержат более 0,65% углерода.</w:t>
      </w:r>
    </w:p>
    <w:p w:rsidR="009E21FF" w:rsidRPr="008D7A13" w:rsidRDefault="009E21FF" w:rsidP="009E21FF">
      <w:pPr>
        <w:pStyle w:val="21"/>
        <w:numPr>
          <w:ilvl w:val="0"/>
          <w:numId w:val="10"/>
        </w:numPr>
        <w:spacing w:line="240" w:lineRule="auto"/>
        <w:ind w:left="0" w:firstLine="0"/>
        <w:rPr>
          <w:sz w:val="28"/>
          <w:szCs w:val="28"/>
        </w:rPr>
      </w:pPr>
      <w:r w:rsidRPr="008D7A13">
        <w:rPr>
          <w:sz w:val="28"/>
          <w:szCs w:val="28"/>
          <w:u w:val="single"/>
        </w:rPr>
        <w:t>С особыми физическими свойствами,</w:t>
      </w:r>
      <w:r w:rsidRPr="008D7A13">
        <w:rPr>
          <w:sz w:val="28"/>
          <w:szCs w:val="28"/>
        </w:rPr>
        <w:t xml:space="preserve"> например, с определенными магнитными характеристиками или малым коэффициентом линейного расширения: электротехническая сталь, суперинвар.</w:t>
      </w:r>
    </w:p>
    <w:p w:rsidR="009E21FF" w:rsidRPr="008D7A13" w:rsidRDefault="009E21FF" w:rsidP="009E21FF">
      <w:pPr>
        <w:pStyle w:val="21"/>
        <w:numPr>
          <w:ilvl w:val="0"/>
          <w:numId w:val="10"/>
        </w:numPr>
        <w:spacing w:line="240" w:lineRule="auto"/>
        <w:ind w:left="0" w:firstLine="0"/>
        <w:rPr>
          <w:sz w:val="28"/>
          <w:szCs w:val="28"/>
        </w:rPr>
      </w:pPr>
      <w:r w:rsidRPr="008D7A13">
        <w:rPr>
          <w:sz w:val="28"/>
          <w:szCs w:val="28"/>
          <w:u w:val="single"/>
        </w:rPr>
        <w:t>С особыми химическими свойствами,</w:t>
      </w:r>
      <w:r w:rsidRPr="008D7A13">
        <w:rPr>
          <w:sz w:val="28"/>
          <w:szCs w:val="28"/>
        </w:rPr>
        <w:t xml:space="preserve"> например, нержавеющие, жаростойкие или жаропрочные стали.</w:t>
      </w:r>
    </w:p>
    <w:p w:rsidR="009E21FF" w:rsidRPr="008D7A13" w:rsidRDefault="009E21FF" w:rsidP="009E21FF">
      <w:pPr>
        <w:pStyle w:val="21"/>
        <w:spacing w:line="240" w:lineRule="auto"/>
        <w:jc w:val="center"/>
        <w:rPr>
          <w:i/>
          <w:sz w:val="28"/>
          <w:szCs w:val="28"/>
        </w:rPr>
      </w:pPr>
      <w:r w:rsidRPr="008D7A13">
        <w:rPr>
          <w:i/>
          <w:sz w:val="28"/>
          <w:szCs w:val="28"/>
          <w:u w:val="single"/>
        </w:rPr>
        <w:t>3. Качество.</w:t>
      </w:r>
    </w:p>
    <w:p w:rsidR="009E21FF" w:rsidRPr="008D7A13" w:rsidRDefault="009E21FF" w:rsidP="009E21FF">
      <w:pPr>
        <w:pStyle w:val="21"/>
        <w:spacing w:line="240" w:lineRule="auto"/>
        <w:rPr>
          <w:sz w:val="28"/>
          <w:szCs w:val="28"/>
        </w:rPr>
      </w:pPr>
      <w:r w:rsidRPr="008D7A13">
        <w:rPr>
          <w:sz w:val="28"/>
          <w:szCs w:val="28"/>
        </w:rPr>
        <w:t>В зависимости от содержания вредных примесей: серы и фосфора-стали подразделяют на:</w:t>
      </w:r>
    </w:p>
    <w:p w:rsidR="009E21FF" w:rsidRPr="008D7A13" w:rsidRDefault="009E21FF" w:rsidP="009E21FF">
      <w:pPr>
        <w:pStyle w:val="21"/>
        <w:numPr>
          <w:ilvl w:val="0"/>
          <w:numId w:val="11"/>
        </w:numPr>
        <w:spacing w:line="240" w:lineRule="auto"/>
        <w:ind w:left="0" w:firstLine="0"/>
        <w:jc w:val="left"/>
        <w:rPr>
          <w:sz w:val="28"/>
          <w:szCs w:val="28"/>
        </w:rPr>
      </w:pPr>
      <w:r w:rsidRPr="008D7A13">
        <w:rPr>
          <w:sz w:val="28"/>
          <w:szCs w:val="28"/>
          <w:u w:val="single"/>
        </w:rPr>
        <w:t>Стали обыкновенного качества</w:t>
      </w:r>
      <w:r w:rsidRPr="008D7A13">
        <w:rPr>
          <w:sz w:val="28"/>
          <w:szCs w:val="28"/>
        </w:rPr>
        <w:t>, содержание до 0.06% серы и до 0,07% фосфора.</w:t>
      </w:r>
    </w:p>
    <w:p w:rsidR="009E21FF" w:rsidRPr="008D7A13" w:rsidRDefault="009E21FF" w:rsidP="009E21FF">
      <w:pPr>
        <w:pStyle w:val="21"/>
        <w:numPr>
          <w:ilvl w:val="0"/>
          <w:numId w:val="11"/>
        </w:numPr>
        <w:spacing w:line="240" w:lineRule="auto"/>
        <w:ind w:left="0" w:firstLine="0"/>
        <w:jc w:val="left"/>
        <w:rPr>
          <w:sz w:val="28"/>
          <w:szCs w:val="28"/>
        </w:rPr>
      </w:pPr>
      <w:r w:rsidRPr="008D7A13">
        <w:rPr>
          <w:sz w:val="28"/>
          <w:szCs w:val="28"/>
          <w:u w:val="single"/>
        </w:rPr>
        <w:t>Качественные</w:t>
      </w:r>
      <w:r w:rsidRPr="008D7A13">
        <w:rPr>
          <w:sz w:val="28"/>
          <w:szCs w:val="28"/>
        </w:rPr>
        <w:t xml:space="preserve"> - до 0,035% серы и фосфора каждого отдельно.</w:t>
      </w:r>
    </w:p>
    <w:p w:rsidR="009E21FF" w:rsidRPr="008D7A13" w:rsidRDefault="009E21FF" w:rsidP="009E21FF">
      <w:pPr>
        <w:pStyle w:val="21"/>
        <w:numPr>
          <w:ilvl w:val="0"/>
          <w:numId w:val="11"/>
        </w:numPr>
        <w:spacing w:line="240" w:lineRule="auto"/>
        <w:ind w:left="0" w:firstLine="0"/>
        <w:jc w:val="left"/>
        <w:rPr>
          <w:sz w:val="28"/>
          <w:szCs w:val="28"/>
        </w:rPr>
      </w:pPr>
      <w:r w:rsidRPr="008D7A13">
        <w:rPr>
          <w:sz w:val="28"/>
          <w:szCs w:val="28"/>
          <w:u w:val="single"/>
        </w:rPr>
        <w:t>Высококачественные</w:t>
      </w:r>
      <w:r w:rsidRPr="008D7A13">
        <w:rPr>
          <w:sz w:val="28"/>
          <w:szCs w:val="28"/>
        </w:rPr>
        <w:t xml:space="preserve"> - до 0.025% серы и фосфора.</w:t>
      </w:r>
    </w:p>
    <w:p w:rsidR="009E21FF" w:rsidRPr="008D7A13" w:rsidRDefault="009E21FF" w:rsidP="009E21FF">
      <w:pPr>
        <w:pStyle w:val="21"/>
        <w:numPr>
          <w:ilvl w:val="0"/>
          <w:numId w:val="11"/>
        </w:numPr>
        <w:spacing w:line="240" w:lineRule="auto"/>
        <w:ind w:left="0" w:firstLine="0"/>
        <w:jc w:val="left"/>
        <w:rPr>
          <w:sz w:val="28"/>
          <w:szCs w:val="28"/>
        </w:rPr>
      </w:pPr>
      <w:r w:rsidRPr="008D7A13">
        <w:rPr>
          <w:sz w:val="28"/>
          <w:szCs w:val="28"/>
          <w:u w:val="single"/>
        </w:rPr>
        <w:t>Особовысококачественные,</w:t>
      </w:r>
      <w:r w:rsidRPr="008D7A13">
        <w:rPr>
          <w:sz w:val="28"/>
          <w:szCs w:val="28"/>
        </w:rPr>
        <w:t xml:space="preserve"> до 0,025% фосфора и до 0,015% серы.</w:t>
      </w:r>
    </w:p>
    <w:p w:rsidR="009E21FF" w:rsidRPr="008D7A13" w:rsidRDefault="009E21FF" w:rsidP="009E21FF">
      <w:pPr>
        <w:pStyle w:val="21"/>
        <w:spacing w:line="240" w:lineRule="auto"/>
        <w:jc w:val="center"/>
        <w:rPr>
          <w:i/>
          <w:sz w:val="28"/>
          <w:szCs w:val="28"/>
          <w:u w:val="single"/>
        </w:rPr>
      </w:pPr>
      <w:r w:rsidRPr="008D7A13">
        <w:rPr>
          <w:i/>
          <w:sz w:val="28"/>
          <w:szCs w:val="28"/>
          <w:u w:val="single"/>
        </w:rPr>
        <w:t>4. Степень раскисления.</w:t>
      </w:r>
    </w:p>
    <w:p w:rsidR="009E21FF" w:rsidRPr="008D7A13" w:rsidRDefault="009E21FF" w:rsidP="009E21FF">
      <w:pPr>
        <w:pStyle w:val="21"/>
        <w:numPr>
          <w:ilvl w:val="0"/>
          <w:numId w:val="12"/>
        </w:numPr>
        <w:spacing w:line="240" w:lineRule="auto"/>
        <w:ind w:left="0"/>
        <w:jc w:val="left"/>
        <w:rPr>
          <w:sz w:val="28"/>
          <w:szCs w:val="28"/>
        </w:rPr>
      </w:pPr>
      <w:r w:rsidRPr="008D7A13">
        <w:rPr>
          <w:sz w:val="28"/>
          <w:szCs w:val="28"/>
        </w:rPr>
        <w:t>По степени удаления кислорода из стали, т. е. По степени её раскисления, существуют:</w:t>
      </w:r>
    </w:p>
    <w:p w:rsidR="009E21FF" w:rsidRPr="008D7A13" w:rsidRDefault="009E21FF" w:rsidP="009E21FF">
      <w:pPr>
        <w:pStyle w:val="21"/>
        <w:numPr>
          <w:ilvl w:val="0"/>
          <w:numId w:val="13"/>
        </w:numPr>
        <w:spacing w:line="240" w:lineRule="auto"/>
        <w:ind w:left="0" w:firstLine="0"/>
        <w:rPr>
          <w:sz w:val="28"/>
          <w:szCs w:val="28"/>
        </w:rPr>
      </w:pPr>
      <w:r w:rsidRPr="008D7A13">
        <w:rPr>
          <w:sz w:val="28"/>
          <w:szCs w:val="28"/>
          <w:u w:val="single"/>
        </w:rPr>
        <w:t>спокойные стали</w:t>
      </w:r>
      <w:r w:rsidRPr="008D7A13">
        <w:rPr>
          <w:sz w:val="28"/>
          <w:szCs w:val="28"/>
        </w:rPr>
        <w:t>, т. е., полностью раскисленные; такие стали обозначаются буквами “сп” в конце марки (иногда буквы опускаются);</w:t>
      </w:r>
    </w:p>
    <w:p w:rsidR="009E21FF" w:rsidRPr="008D7A13" w:rsidRDefault="009E21FF" w:rsidP="009E21FF">
      <w:pPr>
        <w:pStyle w:val="21"/>
        <w:numPr>
          <w:ilvl w:val="0"/>
          <w:numId w:val="13"/>
        </w:numPr>
        <w:spacing w:line="240" w:lineRule="auto"/>
        <w:ind w:left="0" w:firstLine="0"/>
        <w:rPr>
          <w:sz w:val="28"/>
          <w:szCs w:val="28"/>
        </w:rPr>
      </w:pPr>
      <w:r w:rsidRPr="008D7A13">
        <w:rPr>
          <w:sz w:val="28"/>
          <w:szCs w:val="28"/>
          <w:u w:val="single"/>
        </w:rPr>
        <w:t>кипящие стали</w:t>
      </w:r>
      <w:r w:rsidRPr="008D7A13">
        <w:rPr>
          <w:sz w:val="28"/>
          <w:szCs w:val="28"/>
        </w:rPr>
        <w:t xml:space="preserve"> - слабо раскисленные; маркируются буквами "кп";</w:t>
      </w:r>
    </w:p>
    <w:p w:rsidR="009E21FF" w:rsidRPr="008D7A13" w:rsidRDefault="009E21FF" w:rsidP="009E21FF">
      <w:pPr>
        <w:pStyle w:val="21"/>
        <w:numPr>
          <w:ilvl w:val="0"/>
          <w:numId w:val="13"/>
        </w:numPr>
        <w:spacing w:line="240" w:lineRule="auto"/>
        <w:ind w:left="0" w:firstLine="0"/>
        <w:rPr>
          <w:sz w:val="28"/>
          <w:szCs w:val="28"/>
        </w:rPr>
      </w:pPr>
      <w:r w:rsidRPr="008D7A13">
        <w:rPr>
          <w:sz w:val="28"/>
          <w:szCs w:val="28"/>
        </w:rPr>
        <w:t>полу спокойные стали, занимающие промежуточное положение между двумя предыдущими; обозначаются буквами "пс".</w:t>
      </w:r>
    </w:p>
    <w:p w:rsidR="009E21FF" w:rsidRPr="00D264B5" w:rsidRDefault="009E21FF" w:rsidP="009E21FF">
      <w:pPr>
        <w:pStyle w:val="21"/>
        <w:spacing w:line="240" w:lineRule="auto"/>
        <w:ind w:firstLine="720"/>
        <w:rPr>
          <w:i/>
          <w:sz w:val="28"/>
          <w:szCs w:val="28"/>
        </w:rPr>
      </w:pPr>
      <w:r w:rsidRPr="00D264B5">
        <w:rPr>
          <w:i/>
          <w:sz w:val="28"/>
          <w:szCs w:val="28"/>
        </w:rPr>
        <w:t>Сталь обыкновенного качества подразделяется еще и по поставкам на 3 группы:</w:t>
      </w:r>
    </w:p>
    <w:p w:rsidR="009E21FF" w:rsidRPr="008D7A13" w:rsidRDefault="009E21FF" w:rsidP="009E21FF">
      <w:pPr>
        <w:pStyle w:val="21"/>
        <w:numPr>
          <w:ilvl w:val="0"/>
          <w:numId w:val="14"/>
        </w:numPr>
        <w:spacing w:line="240" w:lineRule="auto"/>
        <w:ind w:left="0" w:firstLine="0"/>
        <w:rPr>
          <w:sz w:val="28"/>
          <w:szCs w:val="28"/>
        </w:rPr>
      </w:pPr>
      <w:r w:rsidRPr="008D7A13">
        <w:rPr>
          <w:sz w:val="28"/>
          <w:szCs w:val="28"/>
        </w:rPr>
        <w:t xml:space="preserve">сталь </w:t>
      </w:r>
      <w:r w:rsidRPr="008D7A13">
        <w:rPr>
          <w:sz w:val="28"/>
          <w:szCs w:val="28"/>
          <w:u w:val="single"/>
        </w:rPr>
        <w:t>группы А</w:t>
      </w:r>
      <w:r w:rsidRPr="008D7A13">
        <w:rPr>
          <w:sz w:val="28"/>
          <w:szCs w:val="28"/>
        </w:rPr>
        <w:t xml:space="preserve"> поставляется потребителям по механическим свойствам (такая сталь может иметь повышенное содержание серы или фосфора);</w:t>
      </w:r>
    </w:p>
    <w:p w:rsidR="009E21FF" w:rsidRPr="008D7A13" w:rsidRDefault="009E21FF" w:rsidP="009E21FF">
      <w:pPr>
        <w:pStyle w:val="21"/>
        <w:numPr>
          <w:ilvl w:val="0"/>
          <w:numId w:val="14"/>
        </w:numPr>
        <w:spacing w:line="240" w:lineRule="auto"/>
        <w:ind w:left="0" w:firstLine="0"/>
        <w:rPr>
          <w:sz w:val="28"/>
          <w:szCs w:val="28"/>
        </w:rPr>
      </w:pPr>
      <w:r w:rsidRPr="008D7A13">
        <w:rPr>
          <w:sz w:val="28"/>
          <w:szCs w:val="28"/>
        </w:rPr>
        <w:t xml:space="preserve">сталь </w:t>
      </w:r>
      <w:r w:rsidRPr="008D7A13">
        <w:rPr>
          <w:sz w:val="28"/>
          <w:szCs w:val="28"/>
          <w:u w:val="single"/>
        </w:rPr>
        <w:t>группы Б -</w:t>
      </w:r>
      <w:r w:rsidRPr="008D7A13">
        <w:rPr>
          <w:sz w:val="28"/>
          <w:szCs w:val="28"/>
        </w:rPr>
        <w:t xml:space="preserve"> по химическому составу;</w:t>
      </w:r>
    </w:p>
    <w:p w:rsidR="009E21FF" w:rsidRPr="008D7A13" w:rsidRDefault="009E21FF" w:rsidP="009E21FF">
      <w:pPr>
        <w:pStyle w:val="21"/>
        <w:numPr>
          <w:ilvl w:val="0"/>
          <w:numId w:val="14"/>
        </w:numPr>
        <w:spacing w:line="240" w:lineRule="auto"/>
        <w:ind w:left="0" w:firstLine="0"/>
        <w:rPr>
          <w:sz w:val="28"/>
          <w:szCs w:val="28"/>
        </w:rPr>
      </w:pPr>
      <w:r w:rsidRPr="008D7A13">
        <w:rPr>
          <w:sz w:val="28"/>
          <w:szCs w:val="28"/>
        </w:rPr>
        <w:t xml:space="preserve">сталь </w:t>
      </w:r>
      <w:r w:rsidRPr="008D7A13">
        <w:rPr>
          <w:sz w:val="28"/>
          <w:szCs w:val="28"/>
          <w:u w:val="single"/>
        </w:rPr>
        <w:t>группы В</w:t>
      </w:r>
      <w:r w:rsidRPr="008D7A13">
        <w:rPr>
          <w:sz w:val="28"/>
          <w:szCs w:val="28"/>
        </w:rPr>
        <w:t xml:space="preserve"> - с гарантированными механическими свойствами и химическим составом.</w:t>
      </w:r>
    </w:p>
    <w:p w:rsidR="009E21FF" w:rsidRPr="008D7A13" w:rsidRDefault="009E21FF" w:rsidP="009E21FF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</w:rPr>
        <w:lastRenderedPageBreak/>
        <w:t>В зависимости от нормируемых показателей (предел прочности σ, относительное удлинение δ%, предел текучести δ</w:t>
      </w:r>
      <w:r w:rsidRPr="008D7A13">
        <w:rPr>
          <w:sz w:val="28"/>
          <w:szCs w:val="28"/>
          <w:vertAlign w:val="subscript"/>
        </w:rPr>
        <w:t>т</w:t>
      </w:r>
      <w:r w:rsidRPr="008D7A13">
        <w:rPr>
          <w:sz w:val="28"/>
          <w:szCs w:val="28"/>
        </w:rPr>
        <w:t xml:space="preserve">, изгиб в холодном состоянии) сталь каждой группы делится на </w:t>
      </w:r>
      <w:r w:rsidRPr="008D7A13">
        <w:rPr>
          <w:sz w:val="28"/>
          <w:szCs w:val="28"/>
          <w:u w:val="single"/>
        </w:rPr>
        <w:t>категории</w:t>
      </w:r>
      <w:r w:rsidRPr="008D7A13">
        <w:rPr>
          <w:sz w:val="28"/>
          <w:szCs w:val="28"/>
        </w:rPr>
        <w:t>, которые обозначаются арабскими цифрами.</w:t>
      </w:r>
    </w:p>
    <w:p w:rsidR="009E21FF" w:rsidRPr="008D7A13" w:rsidRDefault="009E21FF" w:rsidP="009E21FF">
      <w:pPr>
        <w:pStyle w:val="21"/>
        <w:spacing w:line="240" w:lineRule="auto"/>
        <w:ind w:firstLine="680"/>
        <w:rPr>
          <w:sz w:val="28"/>
          <w:szCs w:val="28"/>
        </w:rPr>
      </w:pPr>
      <w:r w:rsidRPr="008D7A13">
        <w:rPr>
          <w:sz w:val="28"/>
          <w:szCs w:val="28"/>
          <w:u w:val="single"/>
        </w:rPr>
        <w:t>Стали обыкновенного качества</w:t>
      </w:r>
      <w:r w:rsidRPr="008D7A13">
        <w:rPr>
          <w:sz w:val="28"/>
          <w:szCs w:val="28"/>
        </w:rPr>
        <w:t xml:space="preserve"> обозначают буквами "Ст" и условным номером марки (от 0 до 6) в зависимости от химического состава и механических свойств. Чем выше содержание углерода и прочностные свойства стали, тем больше её номер. Буква "Г" после номера марки указывает на повышенное содержание марганца в стали. Перед маркой указывают группу стали, причем группа "А" в обозначении марки стали не ставится. Для указания категории стали к обозначению марки добавляют номер в конце соответствующий категории, первую категорию обычно не указывают. </w:t>
      </w:r>
    </w:p>
    <w:p w:rsidR="009E21FF" w:rsidRPr="008D7A13" w:rsidRDefault="009E21FF" w:rsidP="009E21FF">
      <w:pPr>
        <w:pStyle w:val="21"/>
        <w:spacing w:line="240" w:lineRule="auto"/>
        <w:rPr>
          <w:sz w:val="28"/>
          <w:szCs w:val="28"/>
        </w:rPr>
      </w:pPr>
      <w:r w:rsidRPr="008D7A13">
        <w:rPr>
          <w:sz w:val="28"/>
          <w:szCs w:val="28"/>
        </w:rPr>
        <w:t>Например:</w:t>
      </w:r>
    </w:p>
    <w:p w:rsidR="009E21FF" w:rsidRPr="008D7A13" w:rsidRDefault="009E21FF" w:rsidP="009E21FF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</w:rPr>
        <w:t>Ст1кп2 - углеродистая сталь обыкновенного качества, кипящая, № марки 1, второй категории, поставляется потребителям по механическим свойствам (группа А);</w:t>
      </w:r>
    </w:p>
    <w:p w:rsidR="009E21FF" w:rsidRPr="008D7A13" w:rsidRDefault="009E21FF" w:rsidP="009E21FF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</w:rPr>
        <w:t>ВСт5Г - углеродистая сталь обыкновенного качества с повышенным содержанием марганца, спокойная, № марки 5, первой категории с гарантированными механическими свойствами и химическим составом (группа В);</w:t>
      </w:r>
    </w:p>
    <w:p w:rsidR="009E21FF" w:rsidRPr="008D7A13" w:rsidRDefault="009E21FF" w:rsidP="009E21FF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</w:rPr>
        <w:t>Вст0 - углеродистая сталь обыкновенного качества, номер марки 0, группы Б, первой категории (стали марок Ст0 и Бст0 по степени раскисления не разделяют).</w:t>
      </w:r>
    </w:p>
    <w:p w:rsidR="009E21FF" w:rsidRPr="008D7A13" w:rsidRDefault="009E21FF" w:rsidP="009E21FF">
      <w:pPr>
        <w:pStyle w:val="21"/>
        <w:spacing w:line="240" w:lineRule="auto"/>
        <w:jc w:val="left"/>
        <w:rPr>
          <w:sz w:val="28"/>
          <w:szCs w:val="28"/>
        </w:rPr>
      </w:pPr>
      <w:r w:rsidRPr="008D7A13">
        <w:rPr>
          <w:i/>
          <w:sz w:val="28"/>
          <w:szCs w:val="28"/>
          <w:u w:val="single"/>
        </w:rPr>
        <w:t>Качественные стали</w:t>
      </w:r>
      <w:r w:rsidRPr="008D7A13">
        <w:rPr>
          <w:sz w:val="28"/>
          <w:szCs w:val="28"/>
        </w:rPr>
        <w:t xml:space="preserve"> маркируют следующим образом:</w:t>
      </w:r>
    </w:p>
    <w:p w:rsidR="009E21FF" w:rsidRPr="008D7A13" w:rsidRDefault="009E21FF" w:rsidP="009E21FF">
      <w:pPr>
        <w:pStyle w:val="21"/>
        <w:numPr>
          <w:ilvl w:val="0"/>
          <w:numId w:val="15"/>
        </w:numPr>
        <w:spacing w:line="240" w:lineRule="auto"/>
        <w:rPr>
          <w:sz w:val="28"/>
          <w:szCs w:val="28"/>
        </w:rPr>
      </w:pPr>
      <w:r w:rsidRPr="008D7A13">
        <w:rPr>
          <w:sz w:val="28"/>
          <w:szCs w:val="28"/>
        </w:rPr>
        <w:t>в начале марки указывают содержание углерода цифрой, соответствующей его средней концентрации;</w:t>
      </w:r>
    </w:p>
    <w:p w:rsidR="009E21FF" w:rsidRPr="008D7A13" w:rsidRDefault="009E21FF" w:rsidP="009E21FF">
      <w:pPr>
        <w:pStyle w:val="21"/>
        <w:spacing w:line="240" w:lineRule="auto"/>
        <w:rPr>
          <w:sz w:val="28"/>
          <w:szCs w:val="28"/>
        </w:rPr>
      </w:pPr>
      <w:r w:rsidRPr="008D7A13">
        <w:rPr>
          <w:sz w:val="28"/>
          <w:szCs w:val="28"/>
        </w:rPr>
        <w:t>а) в сотых долях процента для сталей, содержащих до 0,65% углерода;</w:t>
      </w:r>
    </w:p>
    <w:p w:rsidR="009E21FF" w:rsidRPr="008D7A13" w:rsidRDefault="009E21FF" w:rsidP="009E21FF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</w:rPr>
        <w:t>05кп – сталь углеродистая качественная, кипящая, содержит 0,05% С;</w:t>
      </w:r>
    </w:p>
    <w:p w:rsidR="009E21FF" w:rsidRPr="008D7A13" w:rsidRDefault="009E21FF" w:rsidP="009E21FF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</w:rPr>
        <w:t>60 – сталь углеродистая качественная, спокойная, содержит 0,60% С;</w:t>
      </w:r>
    </w:p>
    <w:p w:rsidR="009E21FF" w:rsidRPr="008D7A13" w:rsidRDefault="009E21FF" w:rsidP="009E21FF">
      <w:pPr>
        <w:pStyle w:val="21"/>
        <w:spacing w:line="240" w:lineRule="auto"/>
        <w:rPr>
          <w:sz w:val="28"/>
          <w:szCs w:val="28"/>
        </w:rPr>
      </w:pPr>
      <w:r w:rsidRPr="008D7A13">
        <w:rPr>
          <w:sz w:val="28"/>
          <w:szCs w:val="28"/>
        </w:rPr>
        <w:t>б) в десятых долях процента для индустриальных сталей, которые дополнительно снабжаются буквой "У":</w:t>
      </w:r>
    </w:p>
    <w:p w:rsidR="009E21FF" w:rsidRPr="008D7A13" w:rsidRDefault="009E21FF" w:rsidP="009E21FF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</w:rPr>
        <w:t>У7 – углеродистая инструментальная, качественная сталь, содержащая 0,7% С, спокойная (все инструментальные стали хорошо раскислены);</w:t>
      </w:r>
    </w:p>
    <w:p w:rsidR="009E21FF" w:rsidRPr="008D7A13" w:rsidRDefault="009E21FF" w:rsidP="009E21FF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</w:rPr>
        <w:t>У12 - углеродистая инструментальная, качественная сталь, спокойная содержит 1,2% С;</w:t>
      </w:r>
    </w:p>
    <w:p w:rsidR="009E21FF" w:rsidRPr="008D7A13" w:rsidRDefault="009E21FF" w:rsidP="009E21FF">
      <w:pPr>
        <w:pStyle w:val="21"/>
        <w:spacing w:line="240" w:lineRule="auto"/>
        <w:rPr>
          <w:sz w:val="28"/>
          <w:szCs w:val="28"/>
        </w:rPr>
      </w:pPr>
      <w:r w:rsidRPr="008D7A13">
        <w:rPr>
          <w:sz w:val="28"/>
          <w:szCs w:val="28"/>
        </w:rPr>
        <w:t>2) легирующие элементы, входящие в состав стали, обозначают русскими буквами:</w:t>
      </w:r>
    </w:p>
    <w:p w:rsidR="009E21FF" w:rsidRPr="008D7A13" w:rsidRDefault="009E21FF" w:rsidP="009E21FF">
      <w:pPr>
        <w:pStyle w:val="21"/>
        <w:spacing w:line="240" w:lineRule="auto"/>
        <w:jc w:val="left"/>
        <w:rPr>
          <w:sz w:val="28"/>
          <w:szCs w:val="28"/>
        </w:rPr>
      </w:pPr>
      <w:r w:rsidRPr="008D7A13">
        <w:rPr>
          <w:sz w:val="28"/>
          <w:szCs w:val="28"/>
        </w:rPr>
        <w:t>А – азот</w:t>
      </w:r>
      <w:r w:rsidRPr="008D7A13">
        <w:rPr>
          <w:sz w:val="28"/>
          <w:szCs w:val="28"/>
        </w:rPr>
        <w:tab/>
        <w:t>К – кобальт</w:t>
      </w:r>
      <w:r w:rsidRPr="008D7A13">
        <w:rPr>
          <w:sz w:val="28"/>
          <w:szCs w:val="28"/>
        </w:rPr>
        <w:tab/>
        <w:t>Т – титан</w:t>
      </w:r>
      <w:r w:rsidRPr="008D7A13">
        <w:rPr>
          <w:sz w:val="28"/>
          <w:szCs w:val="28"/>
        </w:rPr>
        <w:tab/>
        <w:t>Б – ниобий</w:t>
      </w:r>
      <w:r w:rsidRPr="008D7A13">
        <w:rPr>
          <w:sz w:val="28"/>
          <w:szCs w:val="28"/>
        </w:rPr>
        <w:tab/>
        <w:t>М – молибден Ф- ванадий</w:t>
      </w:r>
      <w:r w:rsidRPr="008D7A13">
        <w:rPr>
          <w:sz w:val="28"/>
          <w:szCs w:val="28"/>
        </w:rPr>
        <w:tab/>
      </w:r>
    </w:p>
    <w:p w:rsidR="009E21FF" w:rsidRPr="008D7A13" w:rsidRDefault="009E21FF" w:rsidP="009E21FF">
      <w:pPr>
        <w:pStyle w:val="21"/>
        <w:spacing w:line="240" w:lineRule="auto"/>
        <w:jc w:val="left"/>
        <w:rPr>
          <w:sz w:val="28"/>
          <w:szCs w:val="28"/>
        </w:rPr>
      </w:pPr>
      <w:r w:rsidRPr="008D7A13">
        <w:rPr>
          <w:sz w:val="28"/>
          <w:szCs w:val="28"/>
        </w:rPr>
        <w:t>В – вольфрам</w:t>
      </w:r>
      <w:r w:rsidRPr="008D7A13">
        <w:rPr>
          <w:sz w:val="28"/>
          <w:szCs w:val="28"/>
        </w:rPr>
        <w:tab/>
        <w:t>Н – никель</w:t>
      </w:r>
      <w:r w:rsidRPr="008D7A13">
        <w:rPr>
          <w:sz w:val="28"/>
          <w:szCs w:val="28"/>
        </w:rPr>
        <w:tab/>
        <w:t>Х – хром</w:t>
      </w:r>
      <w:r w:rsidRPr="008D7A13">
        <w:rPr>
          <w:sz w:val="28"/>
          <w:szCs w:val="28"/>
        </w:rPr>
        <w:tab/>
        <w:t xml:space="preserve">Г – марганец </w:t>
      </w:r>
    </w:p>
    <w:p w:rsidR="009E21FF" w:rsidRPr="008D7A13" w:rsidRDefault="009E21FF" w:rsidP="009E21FF">
      <w:pPr>
        <w:pStyle w:val="21"/>
        <w:spacing w:line="240" w:lineRule="auto"/>
        <w:jc w:val="left"/>
        <w:rPr>
          <w:sz w:val="28"/>
          <w:szCs w:val="28"/>
        </w:rPr>
      </w:pPr>
      <w:r w:rsidRPr="008D7A13">
        <w:rPr>
          <w:sz w:val="28"/>
          <w:szCs w:val="28"/>
        </w:rPr>
        <w:t>П – фосфор</w:t>
      </w:r>
      <w:r w:rsidRPr="008D7A13">
        <w:rPr>
          <w:sz w:val="28"/>
          <w:szCs w:val="28"/>
        </w:rPr>
        <w:tab/>
        <w:t>Ц – цирконий</w:t>
      </w:r>
      <w:r w:rsidRPr="008D7A13">
        <w:rPr>
          <w:sz w:val="28"/>
          <w:szCs w:val="28"/>
        </w:rPr>
        <w:tab/>
        <w:t>Д – медь</w:t>
      </w:r>
      <w:r w:rsidRPr="008D7A13">
        <w:rPr>
          <w:sz w:val="28"/>
          <w:szCs w:val="28"/>
        </w:rPr>
        <w:tab/>
        <w:t>Р – бор</w:t>
      </w:r>
      <w:r w:rsidRPr="008D7A13">
        <w:rPr>
          <w:sz w:val="28"/>
          <w:szCs w:val="28"/>
        </w:rPr>
        <w:tab/>
      </w:r>
      <w:r w:rsidRPr="008D7A13">
        <w:rPr>
          <w:sz w:val="28"/>
          <w:szCs w:val="28"/>
        </w:rPr>
        <w:tab/>
        <w:t>Ю – алюминий</w:t>
      </w:r>
    </w:p>
    <w:p w:rsidR="009E21FF" w:rsidRPr="008D7A13" w:rsidRDefault="009E21FF" w:rsidP="009E21FF">
      <w:pPr>
        <w:pStyle w:val="21"/>
        <w:spacing w:line="240" w:lineRule="auto"/>
        <w:jc w:val="left"/>
        <w:rPr>
          <w:sz w:val="28"/>
          <w:szCs w:val="28"/>
        </w:rPr>
      </w:pPr>
      <w:r w:rsidRPr="008D7A13">
        <w:rPr>
          <w:sz w:val="28"/>
          <w:szCs w:val="28"/>
        </w:rPr>
        <w:t>Е – селен</w:t>
      </w:r>
      <w:r w:rsidRPr="008D7A13">
        <w:rPr>
          <w:sz w:val="28"/>
          <w:szCs w:val="28"/>
        </w:rPr>
        <w:tab/>
        <w:t>С – кремний</w:t>
      </w:r>
      <w:r w:rsidRPr="008D7A13">
        <w:rPr>
          <w:sz w:val="28"/>
          <w:szCs w:val="28"/>
        </w:rPr>
        <w:tab/>
        <w:t>Ч – редкоземельные металлы</w:t>
      </w:r>
    </w:p>
    <w:p w:rsidR="009E21FF" w:rsidRPr="008D7A13" w:rsidRDefault="009E21FF" w:rsidP="009E21FF">
      <w:pPr>
        <w:pStyle w:val="21"/>
        <w:spacing w:line="240" w:lineRule="auto"/>
        <w:ind w:firstLine="640"/>
        <w:rPr>
          <w:sz w:val="28"/>
          <w:szCs w:val="28"/>
        </w:rPr>
      </w:pPr>
    </w:p>
    <w:p w:rsidR="009E21FF" w:rsidRPr="008D7A13" w:rsidRDefault="009E21FF" w:rsidP="009E21FF">
      <w:pPr>
        <w:pStyle w:val="21"/>
        <w:spacing w:line="240" w:lineRule="auto"/>
        <w:ind w:firstLine="640"/>
        <w:rPr>
          <w:sz w:val="28"/>
          <w:szCs w:val="28"/>
        </w:rPr>
      </w:pPr>
      <w:r w:rsidRPr="008D7A13">
        <w:rPr>
          <w:sz w:val="28"/>
          <w:szCs w:val="28"/>
        </w:rPr>
        <w:t xml:space="preserve">Если после буквы, обозначающей легирующий элемент, стоит цифра, то </w:t>
      </w:r>
      <w:r w:rsidRPr="008D7A13">
        <w:rPr>
          <w:sz w:val="28"/>
          <w:szCs w:val="28"/>
        </w:rPr>
        <w:lastRenderedPageBreak/>
        <w:t>она указывает содержание этого элемента в процентах. Если цифры нет, то сталь содержит 0,8-1,5% легирующего элемента, за исключением молибдена и ванадия (содержание которых в солях обычно до 0,2-0,3%), а также бора (в стали с буквой Р его должно быть не менее 0,0010%).</w:t>
      </w:r>
    </w:p>
    <w:p w:rsidR="009E21FF" w:rsidRPr="008D7A13" w:rsidRDefault="009E21FF" w:rsidP="009E21FF">
      <w:pPr>
        <w:pStyle w:val="21"/>
        <w:spacing w:line="240" w:lineRule="auto"/>
        <w:jc w:val="left"/>
        <w:rPr>
          <w:sz w:val="28"/>
          <w:szCs w:val="28"/>
        </w:rPr>
      </w:pPr>
      <w:r w:rsidRPr="008D7A13">
        <w:rPr>
          <w:sz w:val="28"/>
          <w:szCs w:val="28"/>
        </w:rPr>
        <w:t>Примеры:</w:t>
      </w:r>
    </w:p>
    <w:p w:rsidR="009E21FF" w:rsidRPr="008D7A13" w:rsidRDefault="009E21FF" w:rsidP="009E21FF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</w:rPr>
        <w:t xml:space="preserve">14Г2 – низко  легированная  качественная  сталь,  спокойная,  содержит приблизительно 14% углерода и до 2,0% марганца. </w:t>
      </w:r>
    </w:p>
    <w:p w:rsidR="009E21FF" w:rsidRPr="008D7A13" w:rsidRDefault="009E21FF" w:rsidP="009E21FF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</w:rPr>
        <w:t xml:space="preserve">03Х16Н15М3Б - высоко легированная качественная сталь, спокойная содержит 0,03% </w:t>
      </w:r>
      <w:r w:rsidRPr="008D7A13">
        <w:rPr>
          <w:sz w:val="28"/>
          <w:szCs w:val="28"/>
          <w:lang w:val="en-US"/>
        </w:rPr>
        <w:t>C</w:t>
      </w:r>
      <w:r w:rsidRPr="008D7A13">
        <w:rPr>
          <w:sz w:val="28"/>
          <w:szCs w:val="28"/>
        </w:rPr>
        <w:t xml:space="preserve">, 16,0% </w:t>
      </w:r>
      <w:r w:rsidRPr="008D7A13">
        <w:rPr>
          <w:sz w:val="28"/>
          <w:szCs w:val="28"/>
          <w:lang w:val="en-US"/>
        </w:rPr>
        <w:t>Cr</w:t>
      </w:r>
      <w:r w:rsidRPr="008D7A13">
        <w:rPr>
          <w:sz w:val="28"/>
          <w:szCs w:val="28"/>
        </w:rPr>
        <w:t xml:space="preserve">, 15,0% </w:t>
      </w:r>
      <w:r w:rsidRPr="008D7A13">
        <w:rPr>
          <w:sz w:val="28"/>
          <w:szCs w:val="28"/>
          <w:lang w:val="en-US"/>
        </w:rPr>
        <w:t>Ni</w:t>
      </w:r>
      <w:r w:rsidRPr="008D7A13">
        <w:rPr>
          <w:sz w:val="28"/>
          <w:szCs w:val="28"/>
        </w:rPr>
        <w:t xml:space="preserve">, до З,0% Мо, до 1,0% </w:t>
      </w:r>
      <w:r w:rsidRPr="008D7A13">
        <w:rPr>
          <w:sz w:val="28"/>
          <w:szCs w:val="28"/>
          <w:lang w:val="en-US"/>
        </w:rPr>
        <w:t>Nb</w:t>
      </w:r>
      <w:r w:rsidRPr="008D7A13">
        <w:rPr>
          <w:sz w:val="28"/>
          <w:szCs w:val="28"/>
        </w:rPr>
        <w:t>.</w:t>
      </w:r>
    </w:p>
    <w:p w:rsidR="009E21FF" w:rsidRPr="008D7A13" w:rsidRDefault="009E21FF" w:rsidP="009E21FF">
      <w:pPr>
        <w:pStyle w:val="21"/>
        <w:spacing w:line="240" w:lineRule="auto"/>
        <w:jc w:val="center"/>
        <w:rPr>
          <w:i/>
          <w:sz w:val="28"/>
          <w:szCs w:val="28"/>
          <w:u w:val="single"/>
        </w:rPr>
      </w:pPr>
      <w:r w:rsidRPr="008D7A13">
        <w:rPr>
          <w:i/>
          <w:sz w:val="28"/>
          <w:szCs w:val="28"/>
          <w:u w:val="single"/>
        </w:rPr>
        <w:t>Высококачественные и особовысококачественные стали.</w:t>
      </w:r>
    </w:p>
    <w:p w:rsidR="009E21FF" w:rsidRPr="008D7A13" w:rsidRDefault="009E21FF" w:rsidP="009E21FF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</w:rPr>
        <w:t xml:space="preserve">Маркируют, так же как и качественные, но в конце марки высококачественной стали ставят букву А, (эта буква в середине марочного обозначения указывает на наличие  азота,  специально  введённого  в  сталь),  а  после  марки особовысококачественной - через тире букву "Ш". </w:t>
      </w:r>
    </w:p>
    <w:p w:rsidR="009E21FF" w:rsidRPr="008D7A13" w:rsidRDefault="009E21FF" w:rsidP="009E21FF">
      <w:pPr>
        <w:pStyle w:val="21"/>
        <w:spacing w:line="240" w:lineRule="auto"/>
        <w:rPr>
          <w:sz w:val="28"/>
          <w:szCs w:val="28"/>
        </w:rPr>
      </w:pPr>
      <w:r w:rsidRPr="008D7A13">
        <w:rPr>
          <w:sz w:val="28"/>
          <w:szCs w:val="28"/>
        </w:rPr>
        <w:t>Например:</w:t>
      </w:r>
    </w:p>
    <w:p w:rsidR="009E21FF" w:rsidRPr="008D7A13" w:rsidRDefault="009E21FF" w:rsidP="009E21FF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</w:rPr>
        <w:t>У8А - углеродистая инструментальная высоко качественная сталь, содержащая 0,8% углерода;</w:t>
      </w:r>
    </w:p>
    <w:p w:rsidR="009E21FF" w:rsidRPr="008D7A13" w:rsidRDefault="009E21FF" w:rsidP="009E21FF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</w:rPr>
        <w:t>30ХГС-</w:t>
      </w:r>
      <w:r w:rsidRPr="008D7A13">
        <w:rPr>
          <w:sz w:val="28"/>
          <w:szCs w:val="28"/>
          <w:lang w:val="en-US"/>
        </w:rPr>
        <w:t>III</w:t>
      </w:r>
      <w:r w:rsidRPr="008D7A13">
        <w:rPr>
          <w:sz w:val="28"/>
          <w:szCs w:val="28"/>
        </w:rPr>
        <w:t xml:space="preserve"> – особовысококачественная среднелегированная сталь, содержащая 0,30% углерода и от 0,8 до 1,5% хрома, марганца и кремния каждого.</w:t>
      </w:r>
    </w:p>
    <w:p w:rsidR="009E21FF" w:rsidRPr="008D7A13" w:rsidRDefault="009E21FF" w:rsidP="009E21FF">
      <w:pPr>
        <w:pStyle w:val="21"/>
        <w:spacing w:line="240" w:lineRule="auto"/>
        <w:jc w:val="left"/>
        <w:rPr>
          <w:sz w:val="28"/>
          <w:szCs w:val="28"/>
        </w:rPr>
      </w:pPr>
      <w:r w:rsidRPr="008D7A13">
        <w:rPr>
          <w:sz w:val="28"/>
          <w:szCs w:val="28"/>
        </w:rPr>
        <w:t xml:space="preserve">Отдельные группы сталей обозначают несколько иначе. </w:t>
      </w:r>
    </w:p>
    <w:p w:rsidR="009E21FF" w:rsidRPr="008D7A13" w:rsidRDefault="009E21FF" w:rsidP="009E21FF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  <w:u w:val="single"/>
        </w:rPr>
        <w:t>Шарикоподшипниковые стали</w:t>
      </w:r>
      <w:r w:rsidRPr="008D7A13">
        <w:rPr>
          <w:sz w:val="28"/>
          <w:szCs w:val="28"/>
        </w:rPr>
        <w:t xml:space="preserve"> маркируют буквами "ШХ", после которых указывают содержание хрома в десятых долях процента:</w:t>
      </w:r>
    </w:p>
    <w:p w:rsidR="009E21FF" w:rsidRPr="008D7A13" w:rsidRDefault="009E21FF" w:rsidP="009E21FF">
      <w:pPr>
        <w:pStyle w:val="21"/>
        <w:spacing w:line="240" w:lineRule="auto"/>
        <w:ind w:firstLine="720"/>
        <w:jc w:val="left"/>
        <w:rPr>
          <w:sz w:val="28"/>
          <w:szCs w:val="28"/>
        </w:rPr>
      </w:pPr>
      <w:r w:rsidRPr="008D7A13">
        <w:rPr>
          <w:sz w:val="28"/>
          <w:szCs w:val="28"/>
        </w:rPr>
        <w:t>ШХ6 - шарикоподшипниковая сталь, содержащая 0,6% хрома;</w:t>
      </w:r>
    </w:p>
    <w:p w:rsidR="009E21FF" w:rsidRPr="008D7A13" w:rsidRDefault="009E21FF" w:rsidP="009E21FF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</w:rPr>
        <w:t>ШХ15ГС - шарикоподшипниковая сталь, содержащая 1,5% хрома и от 0,8 до 1,5% марганца и кремния.</w:t>
      </w:r>
    </w:p>
    <w:p w:rsidR="009E21FF" w:rsidRPr="008D7A13" w:rsidRDefault="009E21FF" w:rsidP="009E21FF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  <w:u w:val="single"/>
        </w:rPr>
        <w:t>Быстрорежущие стали</w:t>
      </w:r>
      <w:r w:rsidRPr="008D7A13">
        <w:rPr>
          <w:sz w:val="28"/>
          <w:szCs w:val="28"/>
        </w:rPr>
        <w:t xml:space="preserve"> (сложнолегированные) обозначают буквой "Р", следующая за ней цифра указывает на процентное содержание в ней вольфрама:</w:t>
      </w:r>
    </w:p>
    <w:p w:rsidR="009E21FF" w:rsidRPr="008D7A13" w:rsidRDefault="009E21FF" w:rsidP="009E21FF">
      <w:pPr>
        <w:pStyle w:val="21"/>
        <w:spacing w:line="240" w:lineRule="auto"/>
        <w:jc w:val="left"/>
        <w:rPr>
          <w:sz w:val="28"/>
          <w:szCs w:val="28"/>
        </w:rPr>
      </w:pPr>
      <w:r w:rsidRPr="008D7A13">
        <w:rPr>
          <w:sz w:val="28"/>
          <w:szCs w:val="28"/>
        </w:rPr>
        <w:t>Р18-быстрорежущая сталь, содержащая 18,0% вольфрама;</w:t>
      </w:r>
    </w:p>
    <w:p w:rsidR="009E21FF" w:rsidRPr="008D7A13" w:rsidRDefault="009E21FF" w:rsidP="009E21FF">
      <w:pPr>
        <w:pStyle w:val="21"/>
        <w:spacing w:line="240" w:lineRule="auto"/>
        <w:rPr>
          <w:sz w:val="28"/>
          <w:szCs w:val="28"/>
        </w:rPr>
      </w:pPr>
      <w:r w:rsidRPr="008D7A13">
        <w:rPr>
          <w:sz w:val="28"/>
          <w:szCs w:val="28"/>
        </w:rPr>
        <w:t>Р6М5К5-быстрорежущая сталь, содержащая 6,0% вольфрама 5,0% молибдена 5,0% кобольта.</w:t>
      </w:r>
    </w:p>
    <w:p w:rsidR="009E21FF" w:rsidRPr="008D7A13" w:rsidRDefault="009E21FF" w:rsidP="00D264B5">
      <w:pPr>
        <w:pStyle w:val="21"/>
        <w:spacing w:line="240" w:lineRule="auto"/>
        <w:rPr>
          <w:sz w:val="28"/>
          <w:szCs w:val="28"/>
        </w:rPr>
      </w:pPr>
      <w:r w:rsidRPr="008D7A13">
        <w:rPr>
          <w:sz w:val="28"/>
          <w:szCs w:val="28"/>
          <w:u w:val="single"/>
        </w:rPr>
        <w:t>Автоматные стали</w:t>
      </w:r>
      <w:r w:rsidRPr="008D7A13">
        <w:rPr>
          <w:sz w:val="28"/>
          <w:szCs w:val="28"/>
        </w:rPr>
        <w:t xml:space="preserve"> обозначают буквой "А" и цифрой, указывающей среднее содержание углерода в сотых долях процента:</w:t>
      </w:r>
    </w:p>
    <w:p w:rsidR="009E21FF" w:rsidRPr="008D7A13" w:rsidRDefault="009E21FF" w:rsidP="00D264B5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</w:rPr>
        <w:t>А12 - автоматная сталь, содержащая 0,12% углерода (все автоматные стали имеют повышенное содержание серы и фосфора);</w:t>
      </w:r>
    </w:p>
    <w:p w:rsidR="009E21FF" w:rsidRPr="008D7A13" w:rsidRDefault="009E21FF" w:rsidP="00D264B5">
      <w:pPr>
        <w:pStyle w:val="21"/>
        <w:spacing w:line="240" w:lineRule="auto"/>
        <w:ind w:firstLine="720"/>
        <w:rPr>
          <w:sz w:val="28"/>
          <w:szCs w:val="28"/>
          <w:lang w:val="kk-KZ"/>
        </w:rPr>
      </w:pPr>
      <w:r w:rsidRPr="008D7A13">
        <w:rPr>
          <w:sz w:val="28"/>
          <w:szCs w:val="28"/>
        </w:rPr>
        <w:t>А40Г - автоматная сталь с 0,40% углерода и повышенным до 1,5% содержанием марганца.</w:t>
      </w:r>
    </w:p>
    <w:p w:rsidR="000D72D5" w:rsidRPr="008D7A13" w:rsidRDefault="000D72D5" w:rsidP="00D264B5">
      <w:pPr>
        <w:pStyle w:val="21"/>
        <w:spacing w:line="240" w:lineRule="auto"/>
        <w:ind w:firstLine="720"/>
        <w:rPr>
          <w:sz w:val="28"/>
          <w:szCs w:val="28"/>
          <w:lang w:val="kk-KZ"/>
        </w:rPr>
      </w:pPr>
    </w:p>
    <w:p w:rsidR="009E21FF" w:rsidRPr="00D264B5" w:rsidRDefault="008445DC" w:rsidP="00D264B5">
      <w:pPr>
        <w:pStyle w:val="21"/>
        <w:spacing w:line="240" w:lineRule="auto"/>
        <w:jc w:val="left"/>
        <w:rPr>
          <w:sz w:val="28"/>
          <w:szCs w:val="28"/>
          <w:lang w:val="kk-KZ"/>
        </w:rPr>
      </w:pPr>
      <w:r w:rsidRPr="008D7A13">
        <w:rPr>
          <w:b/>
          <w:sz w:val="28"/>
          <w:szCs w:val="28"/>
          <w:lang w:val="kk-KZ"/>
        </w:rPr>
        <w:tab/>
      </w:r>
      <w:r w:rsidRPr="00D264B5">
        <w:rPr>
          <w:sz w:val="28"/>
          <w:szCs w:val="28"/>
          <w:lang w:val="kk-KZ"/>
        </w:rPr>
        <w:t>9</w:t>
      </w:r>
      <w:r w:rsidR="009E21FF" w:rsidRPr="00D264B5">
        <w:rPr>
          <w:sz w:val="28"/>
          <w:szCs w:val="28"/>
        </w:rPr>
        <w:t xml:space="preserve"> Классификация и маркировка чугунов.</w:t>
      </w:r>
    </w:p>
    <w:p w:rsidR="000D72D5" w:rsidRPr="008D7A13" w:rsidRDefault="000D72D5" w:rsidP="00D264B5">
      <w:pPr>
        <w:pStyle w:val="21"/>
        <w:spacing w:line="240" w:lineRule="auto"/>
        <w:jc w:val="center"/>
        <w:rPr>
          <w:b/>
          <w:sz w:val="28"/>
          <w:szCs w:val="28"/>
          <w:lang w:val="kk-KZ"/>
        </w:rPr>
      </w:pPr>
    </w:p>
    <w:p w:rsidR="009E21FF" w:rsidRPr="008D7A13" w:rsidRDefault="009E21FF" w:rsidP="00D264B5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</w:rPr>
        <w:t>Чугунами называют сплавы железа с углеродом, содержащие более 2,14% углерода. Они содержат те же примеси, что и сталь, но в большем количестве. В зависимости от состояния углерода в чугуне, различают:</w:t>
      </w:r>
    </w:p>
    <w:p w:rsidR="009E21FF" w:rsidRPr="008D7A13" w:rsidRDefault="009E21FF" w:rsidP="00D264B5">
      <w:pPr>
        <w:pStyle w:val="21"/>
        <w:spacing w:line="240" w:lineRule="auto"/>
        <w:ind w:firstLine="680"/>
        <w:rPr>
          <w:sz w:val="28"/>
          <w:szCs w:val="28"/>
        </w:rPr>
      </w:pPr>
      <w:r w:rsidRPr="008D7A13">
        <w:rPr>
          <w:sz w:val="28"/>
          <w:szCs w:val="28"/>
          <w:u w:val="single"/>
        </w:rPr>
        <w:lastRenderedPageBreak/>
        <w:t>Белый чугун,</w:t>
      </w:r>
      <w:r w:rsidRPr="008D7A13">
        <w:rPr>
          <w:sz w:val="28"/>
          <w:szCs w:val="28"/>
        </w:rPr>
        <w:t xml:space="preserve"> в котором весь углерод находится в связанном состоянии в виде карбида, и чугун, в котором углерод в значительной степени или полностью находится в свободном состоянии в виде графита, что определяет прочностные свойства сплава, чугуны подразделяют на:</w:t>
      </w:r>
    </w:p>
    <w:p w:rsidR="009E21FF" w:rsidRPr="008D7A13" w:rsidRDefault="009E21FF" w:rsidP="009E21FF">
      <w:pPr>
        <w:pStyle w:val="21"/>
        <w:spacing w:line="240" w:lineRule="auto"/>
        <w:rPr>
          <w:sz w:val="28"/>
          <w:szCs w:val="28"/>
        </w:rPr>
      </w:pPr>
      <w:r w:rsidRPr="008D7A13">
        <w:rPr>
          <w:sz w:val="28"/>
          <w:szCs w:val="28"/>
        </w:rPr>
        <w:t xml:space="preserve">1) </w:t>
      </w:r>
      <w:r w:rsidRPr="008D7A13">
        <w:rPr>
          <w:sz w:val="28"/>
          <w:szCs w:val="28"/>
          <w:u w:val="single"/>
        </w:rPr>
        <w:t>серые</w:t>
      </w:r>
      <w:r w:rsidRPr="008D7A13">
        <w:rPr>
          <w:sz w:val="28"/>
          <w:szCs w:val="28"/>
        </w:rPr>
        <w:t xml:space="preserve"> - пластинчатая или червеобразная форма графита;</w:t>
      </w:r>
    </w:p>
    <w:p w:rsidR="009E21FF" w:rsidRPr="008D7A13" w:rsidRDefault="009E21FF" w:rsidP="009E21FF">
      <w:pPr>
        <w:pStyle w:val="21"/>
        <w:spacing w:line="240" w:lineRule="auto"/>
        <w:rPr>
          <w:sz w:val="28"/>
          <w:szCs w:val="28"/>
        </w:rPr>
      </w:pPr>
      <w:r w:rsidRPr="008D7A13">
        <w:rPr>
          <w:sz w:val="28"/>
          <w:szCs w:val="28"/>
        </w:rPr>
        <w:t xml:space="preserve">2) </w:t>
      </w:r>
      <w:r w:rsidRPr="008D7A13">
        <w:rPr>
          <w:sz w:val="28"/>
          <w:szCs w:val="28"/>
          <w:u w:val="single"/>
        </w:rPr>
        <w:t>высокопрочные</w:t>
      </w:r>
      <w:r w:rsidRPr="008D7A13">
        <w:rPr>
          <w:sz w:val="28"/>
          <w:szCs w:val="28"/>
        </w:rPr>
        <w:t xml:space="preserve"> - шаровидный графит;</w:t>
      </w:r>
    </w:p>
    <w:p w:rsidR="009E21FF" w:rsidRPr="008D7A13" w:rsidRDefault="009E21FF" w:rsidP="009E21FF">
      <w:pPr>
        <w:pStyle w:val="21"/>
        <w:spacing w:line="240" w:lineRule="auto"/>
        <w:rPr>
          <w:sz w:val="28"/>
          <w:szCs w:val="28"/>
        </w:rPr>
      </w:pPr>
      <w:r w:rsidRPr="008D7A13">
        <w:rPr>
          <w:sz w:val="28"/>
          <w:szCs w:val="28"/>
        </w:rPr>
        <w:t xml:space="preserve">3) </w:t>
      </w:r>
      <w:r w:rsidRPr="008D7A13">
        <w:rPr>
          <w:sz w:val="28"/>
          <w:szCs w:val="28"/>
          <w:u w:val="single"/>
        </w:rPr>
        <w:t>ковкие</w:t>
      </w:r>
      <w:r w:rsidRPr="008D7A13">
        <w:rPr>
          <w:sz w:val="28"/>
          <w:szCs w:val="28"/>
        </w:rPr>
        <w:t xml:space="preserve"> - хлопьевидный графит. Чугуны маркируют двумя буквами и двумя цифрами, </w:t>
      </w:r>
      <w:r w:rsidR="00D264B5">
        <w:rPr>
          <w:sz w:val="28"/>
          <w:szCs w:val="28"/>
          <w:lang w:val="kk-KZ"/>
        </w:rPr>
        <w:t xml:space="preserve"> </w:t>
      </w:r>
      <w:r w:rsidRPr="008D7A13">
        <w:rPr>
          <w:sz w:val="28"/>
          <w:szCs w:val="28"/>
        </w:rPr>
        <w:t>соответствующими минимальному значению временного сопротивления δ</w:t>
      </w:r>
      <w:r w:rsidRPr="008D7A13">
        <w:rPr>
          <w:sz w:val="28"/>
          <w:szCs w:val="28"/>
          <w:vertAlign w:val="subscript"/>
        </w:rPr>
        <w:t>в</w:t>
      </w:r>
      <w:r w:rsidRPr="008D7A13">
        <w:rPr>
          <w:sz w:val="28"/>
          <w:szCs w:val="28"/>
        </w:rPr>
        <w:t xml:space="preserve"> при растяжении в МПа</w:t>
      </w:r>
      <w:r w:rsidRPr="008D7A13">
        <w:rPr>
          <w:sz w:val="28"/>
          <w:szCs w:val="28"/>
          <w:vertAlign w:val="superscript"/>
        </w:rPr>
        <w:t>-10</w:t>
      </w:r>
      <w:r w:rsidRPr="008D7A13">
        <w:rPr>
          <w:i/>
          <w:sz w:val="28"/>
          <w:szCs w:val="28"/>
        </w:rPr>
        <w:t>.</w:t>
      </w:r>
      <w:r w:rsidRPr="008D7A13">
        <w:rPr>
          <w:sz w:val="28"/>
          <w:szCs w:val="28"/>
        </w:rPr>
        <w:t xml:space="preserve"> Серый чугун обозначают буквами "СЧ" (ГОСТ 1412-85), высокопрочный - "ВЧ" (ГОСТ 7293-85), ковкий - "КЧ" (ГОСТ 1215-85).</w:t>
      </w:r>
    </w:p>
    <w:p w:rsidR="009E21FF" w:rsidRPr="008D7A13" w:rsidRDefault="009E21FF" w:rsidP="009E21FF">
      <w:pPr>
        <w:pStyle w:val="21"/>
        <w:spacing w:line="240" w:lineRule="auto"/>
        <w:ind w:firstLine="720"/>
        <w:jc w:val="left"/>
        <w:rPr>
          <w:sz w:val="28"/>
          <w:szCs w:val="28"/>
        </w:rPr>
      </w:pPr>
      <w:r w:rsidRPr="008D7A13">
        <w:rPr>
          <w:sz w:val="28"/>
          <w:szCs w:val="28"/>
        </w:rPr>
        <w:t>СЧ10 - серый чугун с пределом прочности при растяжении 100 МПа;</w:t>
      </w:r>
    </w:p>
    <w:p w:rsidR="009E21FF" w:rsidRPr="008D7A13" w:rsidRDefault="009E21FF" w:rsidP="009E21FF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</w:rPr>
        <w:t>ВЧ70 - высокопрочный чугун с сигма временным при растяжении 700 МПа;</w:t>
      </w:r>
    </w:p>
    <w:p w:rsidR="009E21FF" w:rsidRPr="008D7A13" w:rsidRDefault="009E21FF" w:rsidP="009E21FF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</w:rPr>
        <w:t>КЧ35 - ковкий чугун с δ</w:t>
      </w:r>
      <w:r w:rsidRPr="008D7A13">
        <w:rPr>
          <w:sz w:val="28"/>
          <w:szCs w:val="28"/>
          <w:vertAlign w:val="subscript"/>
        </w:rPr>
        <w:t>в</w:t>
      </w:r>
      <w:r w:rsidRPr="008D7A13">
        <w:rPr>
          <w:sz w:val="28"/>
          <w:szCs w:val="28"/>
        </w:rPr>
        <w:t xml:space="preserve"> растяжением примерно 350 МПа.</w:t>
      </w:r>
    </w:p>
    <w:p w:rsidR="009E21FF" w:rsidRPr="008D7A13" w:rsidRDefault="009E21FF" w:rsidP="009E21FF">
      <w:pPr>
        <w:pStyle w:val="21"/>
        <w:spacing w:line="240" w:lineRule="auto"/>
        <w:ind w:firstLine="720"/>
        <w:rPr>
          <w:sz w:val="28"/>
          <w:szCs w:val="28"/>
        </w:rPr>
      </w:pPr>
      <w:r w:rsidRPr="008D7A13">
        <w:rPr>
          <w:sz w:val="28"/>
          <w:szCs w:val="28"/>
        </w:rPr>
        <w:t>Для работы в узлах трения со смазкой применяют отливки из антифрикционного чугуна АЧС-1, АЧС-6, АЧВ-2, АЧК-2 и др., что расшифровывается следующим образом: АЧ - антифрикционный чугун:</w:t>
      </w:r>
    </w:p>
    <w:p w:rsidR="009E21FF" w:rsidRPr="008D7A13" w:rsidRDefault="009E21FF" w:rsidP="009E21FF">
      <w:pPr>
        <w:pStyle w:val="21"/>
        <w:spacing w:line="240" w:lineRule="auto"/>
        <w:rPr>
          <w:sz w:val="28"/>
          <w:szCs w:val="28"/>
        </w:rPr>
      </w:pPr>
      <w:r w:rsidRPr="008D7A13">
        <w:rPr>
          <w:sz w:val="28"/>
          <w:szCs w:val="28"/>
        </w:rPr>
        <w:t>С - серый, В - высокопрочный, К - ковкий. А цифры обозначают порядковый номер сплава согласно ГОСТу 1585-79.</w:t>
      </w:r>
    </w:p>
    <w:p w:rsidR="00DC08B6" w:rsidRPr="008D7A13" w:rsidRDefault="00DC08B6" w:rsidP="007027B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</w:p>
    <w:p w:rsidR="008445DC" w:rsidRPr="00D264B5" w:rsidRDefault="008445DC" w:rsidP="007027B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  <w:lang w:val="kk-KZ"/>
        </w:rPr>
      </w:pPr>
      <w:r w:rsidRPr="008D7A13">
        <w:rPr>
          <w:rFonts w:ascii="Times New Roman" w:eastAsia="TimesNewRoman" w:hAnsi="Times New Roman" w:cs="Times New Roman"/>
          <w:b/>
          <w:sz w:val="28"/>
          <w:szCs w:val="28"/>
          <w:lang w:val="kk-KZ"/>
        </w:rPr>
        <w:tab/>
      </w:r>
      <w:r w:rsidRPr="00D264B5">
        <w:rPr>
          <w:rFonts w:ascii="Times New Roman" w:eastAsia="TimesNewRoman" w:hAnsi="Times New Roman" w:cs="Times New Roman"/>
          <w:sz w:val="28"/>
          <w:szCs w:val="28"/>
          <w:lang w:val="kk-KZ"/>
        </w:rPr>
        <w:t xml:space="preserve">10  </w:t>
      </w:r>
      <w:r w:rsidR="007027B6" w:rsidRPr="00D264B5">
        <w:rPr>
          <w:rFonts w:ascii="Times New Roman" w:eastAsia="TimesNewRoman" w:hAnsi="Times New Roman" w:cs="Times New Roman"/>
          <w:sz w:val="28"/>
          <w:szCs w:val="28"/>
        </w:rPr>
        <w:t>Область применения железоуглеродистых сплавов</w:t>
      </w:r>
    </w:p>
    <w:p w:rsidR="008445DC" w:rsidRPr="00D264B5" w:rsidRDefault="008445DC" w:rsidP="007027B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  <w:lang w:val="kk-KZ"/>
        </w:rPr>
      </w:pPr>
    </w:p>
    <w:p w:rsidR="007027B6" w:rsidRPr="00D264B5" w:rsidRDefault="008445DC" w:rsidP="00D264B5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D264B5">
        <w:rPr>
          <w:rFonts w:ascii="Times New Roman" w:eastAsia="TimesNewRoman" w:hAnsi="Times New Roman" w:cs="Times New Roman"/>
          <w:sz w:val="28"/>
          <w:szCs w:val="28"/>
          <w:lang w:val="kk-KZ"/>
        </w:rPr>
        <w:tab/>
        <w:t xml:space="preserve">  </w:t>
      </w:r>
      <w:r w:rsidRPr="00D264B5">
        <w:rPr>
          <w:rFonts w:ascii="Times New Roman" w:eastAsia="TimesNewRoman" w:hAnsi="Times New Roman" w:cs="Times New Roman"/>
          <w:sz w:val="28"/>
          <w:szCs w:val="28"/>
        </w:rPr>
        <w:t xml:space="preserve">Область </w:t>
      </w:r>
      <w:r w:rsidR="00D264B5">
        <w:rPr>
          <w:rFonts w:ascii="Times New Roman" w:eastAsia="TimesNewRoman" w:hAnsi="Times New Roman" w:cs="Times New Roman"/>
          <w:sz w:val="28"/>
          <w:szCs w:val="28"/>
          <w:lang w:val="kk-KZ"/>
        </w:rPr>
        <w:t xml:space="preserve">  </w:t>
      </w:r>
      <w:r w:rsidRPr="00D264B5">
        <w:rPr>
          <w:rFonts w:ascii="Times New Roman" w:eastAsia="TimesNewRoman" w:hAnsi="Times New Roman" w:cs="Times New Roman"/>
          <w:sz w:val="28"/>
          <w:szCs w:val="28"/>
        </w:rPr>
        <w:t xml:space="preserve">применения </w:t>
      </w:r>
      <w:r w:rsidR="00D264B5">
        <w:rPr>
          <w:rFonts w:ascii="Times New Roman" w:eastAsia="TimesNewRoman" w:hAnsi="Times New Roman" w:cs="Times New Roman"/>
          <w:sz w:val="28"/>
          <w:szCs w:val="28"/>
          <w:lang w:val="kk-KZ"/>
        </w:rPr>
        <w:t xml:space="preserve"> </w:t>
      </w:r>
      <w:r w:rsidRPr="00D264B5">
        <w:rPr>
          <w:rFonts w:ascii="Times New Roman" w:eastAsia="TimesNewRoman" w:hAnsi="Times New Roman" w:cs="Times New Roman"/>
          <w:sz w:val="28"/>
          <w:szCs w:val="28"/>
        </w:rPr>
        <w:t xml:space="preserve">железоуглеродистых </w:t>
      </w:r>
      <w:r w:rsidR="00D264B5">
        <w:rPr>
          <w:rFonts w:ascii="Times New Roman" w:eastAsia="TimesNewRoman" w:hAnsi="Times New Roman" w:cs="Times New Roman"/>
          <w:sz w:val="28"/>
          <w:szCs w:val="28"/>
          <w:lang w:val="kk-KZ"/>
        </w:rPr>
        <w:t xml:space="preserve"> </w:t>
      </w:r>
      <w:r w:rsidRPr="00D264B5">
        <w:rPr>
          <w:rFonts w:ascii="Times New Roman" w:eastAsia="TimesNewRoman" w:hAnsi="Times New Roman" w:cs="Times New Roman"/>
          <w:sz w:val="28"/>
          <w:szCs w:val="28"/>
        </w:rPr>
        <w:t xml:space="preserve">сплавов </w:t>
      </w:r>
      <w:r w:rsidR="00D264B5">
        <w:rPr>
          <w:rFonts w:ascii="Times New Roman" w:eastAsia="TimesNewRoman" w:hAnsi="Times New Roman" w:cs="Times New Roman"/>
          <w:sz w:val="28"/>
          <w:szCs w:val="28"/>
          <w:lang w:val="kk-KZ"/>
        </w:rPr>
        <w:t xml:space="preserve">   </w:t>
      </w:r>
      <w:r w:rsidR="007027B6" w:rsidRPr="00D264B5">
        <w:rPr>
          <w:rFonts w:ascii="Times New Roman" w:eastAsia="TimesNewRoman" w:hAnsi="Times New Roman" w:cs="Times New Roman"/>
          <w:sz w:val="28"/>
          <w:szCs w:val="28"/>
        </w:rPr>
        <w:t>определяется</w:t>
      </w:r>
    </w:p>
    <w:p w:rsidR="007027B6" w:rsidRPr="008D7A13" w:rsidRDefault="007027B6" w:rsidP="00D264B5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8D7A13">
        <w:rPr>
          <w:rFonts w:ascii="Times New Roman" w:eastAsia="TimesNewRoman" w:hAnsi="Times New Roman" w:cs="Times New Roman"/>
          <w:sz w:val="28"/>
          <w:szCs w:val="28"/>
        </w:rPr>
        <w:t xml:space="preserve">структурой сплава, классификация сплавов </w:t>
      </w:r>
      <w:r w:rsidRPr="008D7A13">
        <w:rPr>
          <w:rFonts w:ascii="Times New Roman" w:eastAsia="TimesNewRoman" w:hAnsi="Times New Roman" w:cs="Times New Roman"/>
          <w:i/>
          <w:iCs/>
          <w:sz w:val="28"/>
          <w:szCs w:val="28"/>
        </w:rPr>
        <w:t>Fe-C</w:t>
      </w:r>
      <w:r w:rsidRPr="008D7A13">
        <w:rPr>
          <w:rFonts w:ascii="Times New Roman" w:eastAsia="TimesNewRoman" w:hAnsi="Times New Roman" w:cs="Times New Roman"/>
          <w:i/>
          <w:iCs/>
          <w:sz w:val="28"/>
          <w:szCs w:val="28"/>
          <w:lang w:val="kk-KZ"/>
        </w:rPr>
        <w:t xml:space="preserve"> </w:t>
      </w:r>
      <w:r w:rsidRPr="008D7A13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r w:rsidRPr="008D7A13">
        <w:rPr>
          <w:rFonts w:ascii="Times New Roman" w:eastAsia="TimesNewRoman" w:hAnsi="Times New Roman" w:cs="Times New Roman"/>
          <w:sz w:val="28"/>
          <w:szCs w:val="28"/>
        </w:rPr>
        <w:t>по структуре представлена</w:t>
      </w:r>
    </w:p>
    <w:p w:rsidR="007027B6" w:rsidRDefault="007027B6" w:rsidP="007027B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  <w:lang w:val="kk-KZ"/>
        </w:rPr>
      </w:pPr>
      <w:r w:rsidRPr="008D7A13">
        <w:rPr>
          <w:rFonts w:ascii="Times New Roman" w:eastAsia="TimesNewRoman" w:hAnsi="Times New Roman" w:cs="Times New Roman"/>
          <w:sz w:val="28"/>
          <w:szCs w:val="28"/>
        </w:rPr>
        <w:t>в таблице 8.</w:t>
      </w:r>
    </w:p>
    <w:p w:rsidR="007027B6" w:rsidRPr="008D7A13" w:rsidRDefault="007027B6" w:rsidP="007027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D7A13">
        <w:rPr>
          <w:rFonts w:ascii="Times New Roman" w:eastAsia="TimesNewRoman" w:hAnsi="Times New Roman" w:cs="Times New Roman"/>
          <w:sz w:val="28"/>
          <w:szCs w:val="28"/>
        </w:rPr>
        <w:t>Таблица 8 Структурная классификация железоуглеродистых сплавов</w:t>
      </w:r>
    </w:p>
    <w:tbl>
      <w:tblPr>
        <w:tblStyle w:val="ac"/>
        <w:tblW w:w="0" w:type="auto"/>
        <w:tblLook w:val="04A0"/>
      </w:tblPr>
      <w:tblGrid>
        <w:gridCol w:w="1384"/>
        <w:gridCol w:w="2280"/>
        <w:gridCol w:w="2823"/>
        <w:gridCol w:w="3084"/>
      </w:tblGrid>
      <w:tr w:rsidR="00876CA6" w:rsidRPr="008D7A13" w:rsidTr="004B7B59">
        <w:tc>
          <w:tcPr>
            <w:tcW w:w="1384" w:type="dxa"/>
          </w:tcPr>
          <w:p w:rsidR="00876CA6" w:rsidRPr="008D7A13" w:rsidRDefault="00876CA6" w:rsidP="00876CA6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Содерж.</w:t>
            </w:r>
          </w:p>
          <w:p w:rsidR="00876CA6" w:rsidRPr="008D7A13" w:rsidRDefault="00876CA6" w:rsidP="00876C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С,%</w:t>
            </w:r>
          </w:p>
        </w:tc>
        <w:tc>
          <w:tcPr>
            <w:tcW w:w="2280" w:type="dxa"/>
          </w:tcPr>
          <w:p w:rsidR="00876CA6" w:rsidRPr="008D7A13" w:rsidRDefault="00876CA6" w:rsidP="00876CA6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Название</w:t>
            </w:r>
          </w:p>
          <w:p w:rsidR="00876CA6" w:rsidRPr="008D7A13" w:rsidRDefault="00876CA6" w:rsidP="00876C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сплава</w:t>
            </w:r>
          </w:p>
        </w:tc>
        <w:tc>
          <w:tcPr>
            <w:tcW w:w="2823" w:type="dxa"/>
          </w:tcPr>
          <w:p w:rsidR="00876CA6" w:rsidRPr="008D7A13" w:rsidRDefault="00876CA6" w:rsidP="00876CA6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Структура при ком-</w:t>
            </w:r>
          </w:p>
          <w:p w:rsidR="00876CA6" w:rsidRPr="008D7A13" w:rsidRDefault="00876CA6" w:rsidP="00876C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натной температуре</w:t>
            </w:r>
          </w:p>
        </w:tc>
        <w:tc>
          <w:tcPr>
            <w:tcW w:w="3084" w:type="dxa"/>
          </w:tcPr>
          <w:p w:rsidR="00876CA6" w:rsidRPr="008D7A13" w:rsidRDefault="00876CA6" w:rsidP="00A561D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Применение сплавов</w:t>
            </w:r>
          </w:p>
        </w:tc>
      </w:tr>
      <w:tr w:rsidR="00876CA6" w:rsidRPr="008D7A13" w:rsidTr="004B7B59">
        <w:tc>
          <w:tcPr>
            <w:tcW w:w="1384" w:type="dxa"/>
          </w:tcPr>
          <w:p w:rsidR="00876CA6" w:rsidRPr="008D7A13" w:rsidRDefault="00876CA6" w:rsidP="00876C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hAnsi="Times New Roman" w:cs="Times New Roman"/>
                <w:sz w:val="28"/>
                <w:szCs w:val="28"/>
              </w:rPr>
              <w:t>0,006 –</w:t>
            </w:r>
          </w:p>
          <w:p w:rsidR="00876CA6" w:rsidRPr="008D7A13" w:rsidRDefault="00876CA6" w:rsidP="00876C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D7A13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2280" w:type="dxa"/>
          </w:tcPr>
          <w:p w:rsidR="00876CA6" w:rsidRPr="008D7A13" w:rsidRDefault="00876CA6" w:rsidP="004B7B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Техническое железо</w:t>
            </w:r>
          </w:p>
        </w:tc>
        <w:tc>
          <w:tcPr>
            <w:tcW w:w="2823" w:type="dxa"/>
          </w:tcPr>
          <w:p w:rsidR="00876CA6" w:rsidRPr="008D7A13" w:rsidRDefault="00876CA6" w:rsidP="00A561D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D7A13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Ф+ЦIII</w:t>
            </w:r>
          </w:p>
        </w:tc>
        <w:tc>
          <w:tcPr>
            <w:tcW w:w="3084" w:type="dxa"/>
          </w:tcPr>
          <w:p w:rsidR="00876CA6" w:rsidRPr="008D7A13" w:rsidRDefault="00876CA6" w:rsidP="00A561D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Сердечники трансформаторов</w:t>
            </w:r>
          </w:p>
        </w:tc>
      </w:tr>
      <w:tr w:rsidR="00876CA6" w:rsidRPr="008D7A13" w:rsidTr="004B7B59">
        <w:tc>
          <w:tcPr>
            <w:tcW w:w="1384" w:type="dxa"/>
          </w:tcPr>
          <w:p w:rsidR="00876CA6" w:rsidRPr="008D7A13" w:rsidRDefault="004B7B59" w:rsidP="00876C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hAnsi="Times New Roman" w:cs="Times New Roman"/>
                <w:sz w:val="28"/>
                <w:szCs w:val="28"/>
              </w:rPr>
              <w:t>0,02 – 0,8</w:t>
            </w:r>
          </w:p>
        </w:tc>
        <w:tc>
          <w:tcPr>
            <w:tcW w:w="2280" w:type="dxa"/>
          </w:tcPr>
          <w:p w:rsidR="004B7B59" w:rsidRPr="008D7A13" w:rsidRDefault="004B7B59" w:rsidP="004B7B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Доэвтектоидная</w:t>
            </w:r>
          </w:p>
          <w:p w:rsidR="00876CA6" w:rsidRPr="008D7A13" w:rsidRDefault="004B7B59" w:rsidP="004B7B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сталь</w:t>
            </w:r>
          </w:p>
        </w:tc>
        <w:tc>
          <w:tcPr>
            <w:tcW w:w="2823" w:type="dxa"/>
          </w:tcPr>
          <w:p w:rsidR="00876CA6" w:rsidRPr="008D7A13" w:rsidRDefault="004B7B59" w:rsidP="00A561D4">
            <w:pPr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</w:pPr>
            <w:r w:rsidRPr="008D7A13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Ф+П</w:t>
            </w:r>
          </w:p>
        </w:tc>
        <w:tc>
          <w:tcPr>
            <w:tcW w:w="3084" w:type="dxa"/>
          </w:tcPr>
          <w:p w:rsidR="00876CA6" w:rsidRPr="008D7A13" w:rsidRDefault="00876CA6" w:rsidP="00A561D4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Детали машин и конструкций</w:t>
            </w:r>
          </w:p>
        </w:tc>
      </w:tr>
      <w:tr w:rsidR="004B7B59" w:rsidRPr="008D7A13" w:rsidTr="004B7B59">
        <w:tc>
          <w:tcPr>
            <w:tcW w:w="1384" w:type="dxa"/>
          </w:tcPr>
          <w:p w:rsidR="004B7B59" w:rsidRPr="008D7A13" w:rsidRDefault="004B7B59" w:rsidP="00876C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2280" w:type="dxa"/>
          </w:tcPr>
          <w:p w:rsidR="004B7B59" w:rsidRPr="008D7A13" w:rsidRDefault="004B7B59" w:rsidP="004B7B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Эвтектоидная</w:t>
            </w:r>
          </w:p>
          <w:p w:rsidR="004B7B59" w:rsidRPr="008D7A13" w:rsidRDefault="004B7B59" w:rsidP="004B7B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сталь</w:t>
            </w:r>
          </w:p>
        </w:tc>
        <w:tc>
          <w:tcPr>
            <w:tcW w:w="2823" w:type="dxa"/>
          </w:tcPr>
          <w:p w:rsidR="004B7B59" w:rsidRPr="008D7A13" w:rsidRDefault="004B7B59" w:rsidP="00A561D4">
            <w:pPr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</w:pPr>
            <w:r w:rsidRPr="008D7A13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3084" w:type="dxa"/>
            <w:vMerge w:val="restart"/>
          </w:tcPr>
          <w:p w:rsidR="004B7B59" w:rsidRPr="008D7A13" w:rsidRDefault="004B7B59" w:rsidP="004B7B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Режущий и мерительный ин-</w:t>
            </w:r>
          </w:p>
          <w:p w:rsidR="004B7B59" w:rsidRPr="008D7A13" w:rsidRDefault="004B7B59" w:rsidP="004B7B59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струмент</w:t>
            </w:r>
          </w:p>
        </w:tc>
      </w:tr>
      <w:tr w:rsidR="004B7B59" w:rsidRPr="008D7A13" w:rsidTr="004B7B59">
        <w:trPr>
          <w:trHeight w:val="852"/>
        </w:trPr>
        <w:tc>
          <w:tcPr>
            <w:tcW w:w="1384" w:type="dxa"/>
          </w:tcPr>
          <w:p w:rsidR="004B7B59" w:rsidRPr="008D7A13" w:rsidRDefault="004B7B59" w:rsidP="00876C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hAnsi="Times New Roman" w:cs="Times New Roman"/>
                <w:sz w:val="28"/>
                <w:szCs w:val="28"/>
              </w:rPr>
              <w:t>0,8 – 2,14</w:t>
            </w:r>
          </w:p>
        </w:tc>
        <w:tc>
          <w:tcPr>
            <w:tcW w:w="2280" w:type="dxa"/>
          </w:tcPr>
          <w:p w:rsidR="004B7B59" w:rsidRPr="008D7A13" w:rsidRDefault="004B7B59" w:rsidP="004B7B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Заэвтектоидная</w:t>
            </w:r>
          </w:p>
          <w:p w:rsidR="004B7B59" w:rsidRPr="008D7A13" w:rsidRDefault="004B7B59" w:rsidP="004B7B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сталь</w:t>
            </w:r>
          </w:p>
        </w:tc>
        <w:tc>
          <w:tcPr>
            <w:tcW w:w="2823" w:type="dxa"/>
          </w:tcPr>
          <w:p w:rsidR="004B7B59" w:rsidRPr="008D7A13" w:rsidRDefault="004B7B59" w:rsidP="00A561D4">
            <w:pPr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</w:pPr>
            <w:r w:rsidRPr="008D7A13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П+ЦII</w:t>
            </w:r>
          </w:p>
        </w:tc>
        <w:tc>
          <w:tcPr>
            <w:tcW w:w="3084" w:type="dxa"/>
            <w:vMerge/>
          </w:tcPr>
          <w:p w:rsidR="004B7B59" w:rsidRPr="008D7A13" w:rsidRDefault="004B7B59" w:rsidP="00A561D4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</w:tc>
      </w:tr>
      <w:tr w:rsidR="004B7B59" w:rsidRPr="008D7A13" w:rsidTr="004B7B59">
        <w:tc>
          <w:tcPr>
            <w:tcW w:w="1384" w:type="dxa"/>
          </w:tcPr>
          <w:p w:rsidR="004B7B59" w:rsidRPr="008D7A13" w:rsidRDefault="004B7B59" w:rsidP="00876C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hAnsi="Times New Roman" w:cs="Times New Roman"/>
                <w:sz w:val="28"/>
                <w:szCs w:val="28"/>
              </w:rPr>
              <w:t>2,14 – 4,3</w:t>
            </w:r>
          </w:p>
        </w:tc>
        <w:tc>
          <w:tcPr>
            <w:tcW w:w="2280" w:type="dxa"/>
          </w:tcPr>
          <w:p w:rsidR="004B7B59" w:rsidRPr="008D7A13" w:rsidRDefault="004B7B59" w:rsidP="004B7B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Доэвтектический</w:t>
            </w:r>
          </w:p>
          <w:p w:rsidR="004B7B59" w:rsidRPr="008D7A13" w:rsidRDefault="004B7B59" w:rsidP="004B7B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чугун</w:t>
            </w:r>
          </w:p>
        </w:tc>
        <w:tc>
          <w:tcPr>
            <w:tcW w:w="2823" w:type="dxa"/>
            <w:vMerge w:val="restart"/>
          </w:tcPr>
          <w:p w:rsidR="004B7B59" w:rsidRPr="008D7A13" w:rsidRDefault="004B7B59" w:rsidP="004B7B59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</w:pPr>
            <w:r w:rsidRPr="008D7A1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Ферритная </w:t>
            </w:r>
            <w:r w:rsidRPr="008D7A13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8D7A13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Ф</w:t>
            </w:r>
            <w:r w:rsidRPr="008D7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  <w:r w:rsidRPr="008D7A13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Г</w:t>
            </w:r>
          </w:p>
          <w:p w:rsidR="004B7B59" w:rsidRPr="008D7A13" w:rsidRDefault="004B7B59" w:rsidP="004B7B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Ферритно</w:t>
            </w:r>
            <w:r w:rsidRPr="008D7A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перлитная</w:t>
            </w:r>
          </w:p>
          <w:p w:rsidR="004B7B59" w:rsidRPr="008D7A13" w:rsidRDefault="004B7B59" w:rsidP="004B7B59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</w:pPr>
            <w:r w:rsidRPr="008D7A13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Ф</w:t>
            </w:r>
            <w:r w:rsidRPr="008D7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  <w:r w:rsidRPr="008D7A13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П</w:t>
            </w:r>
            <w:r w:rsidRPr="008D7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  <w:r w:rsidRPr="008D7A13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Г</w:t>
            </w:r>
          </w:p>
          <w:p w:rsidR="004B7B59" w:rsidRPr="008D7A13" w:rsidRDefault="004B7B59" w:rsidP="004B7B59">
            <w:pPr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</w:pPr>
            <w:r w:rsidRPr="008D7A13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Перлитная </w:t>
            </w:r>
            <w:r w:rsidRPr="008D7A13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8D7A13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П</w:t>
            </w:r>
            <w:r w:rsidRPr="008D7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  <w:r w:rsidRPr="008D7A13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3084" w:type="dxa"/>
            <w:vMerge w:val="restart"/>
          </w:tcPr>
          <w:p w:rsidR="004B7B59" w:rsidRPr="008D7A13" w:rsidRDefault="004B7B59" w:rsidP="004B7B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Детали машин, получаемые</w:t>
            </w:r>
          </w:p>
          <w:p w:rsidR="004B7B59" w:rsidRPr="008D7A13" w:rsidRDefault="004B7B59" w:rsidP="004B7B59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л</w:t>
            </w: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итьем</w:t>
            </w:r>
          </w:p>
        </w:tc>
      </w:tr>
      <w:tr w:rsidR="004B7B59" w:rsidRPr="008D7A13" w:rsidTr="004B7B59">
        <w:tc>
          <w:tcPr>
            <w:tcW w:w="1384" w:type="dxa"/>
          </w:tcPr>
          <w:p w:rsidR="004B7B59" w:rsidRPr="008D7A13" w:rsidRDefault="004B7B59" w:rsidP="00876C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2280" w:type="dxa"/>
          </w:tcPr>
          <w:p w:rsidR="004B7B59" w:rsidRPr="008D7A13" w:rsidRDefault="004B7B59" w:rsidP="004B7B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Эвтектический</w:t>
            </w:r>
          </w:p>
          <w:p w:rsidR="004B7B59" w:rsidRPr="008D7A13" w:rsidRDefault="004B7B59" w:rsidP="004B7B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чугун</w:t>
            </w:r>
          </w:p>
        </w:tc>
        <w:tc>
          <w:tcPr>
            <w:tcW w:w="2823" w:type="dxa"/>
            <w:vMerge/>
          </w:tcPr>
          <w:p w:rsidR="004B7B59" w:rsidRPr="008D7A13" w:rsidRDefault="004B7B59" w:rsidP="004B7B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  <w:vMerge/>
          </w:tcPr>
          <w:p w:rsidR="004B7B59" w:rsidRPr="008D7A13" w:rsidRDefault="004B7B59" w:rsidP="004B7B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</w:tc>
      </w:tr>
      <w:tr w:rsidR="004B7B59" w:rsidRPr="008D7A13" w:rsidTr="004B7B59">
        <w:tc>
          <w:tcPr>
            <w:tcW w:w="1384" w:type="dxa"/>
          </w:tcPr>
          <w:p w:rsidR="004B7B59" w:rsidRPr="008D7A13" w:rsidRDefault="004B7B59" w:rsidP="00876C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hAnsi="Times New Roman" w:cs="Times New Roman"/>
                <w:sz w:val="28"/>
                <w:szCs w:val="28"/>
              </w:rPr>
              <w:t>4,3 – 6,67</w:t>
            </w:r>
          </w:p>
        </w:tc>
        <w:tc>
          <w:tcPr>
            <w:tcW w:w="2280" w:type="dxa"/>
          </w:tcPr>
          <w:p w:rsidR="004B7B59" w:rsidRPr="008D7A13" w:rsidRDefault="004B7B59" w:rsidP="004B7B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Заэвтектический</w:t>
            </w:r>
          </w:p>
          <w:p w:rsidR="004B7B59" w:rsidRPr="008D7A13" w:rsidRDefault="004B7B59" w:rsidP="004B7B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чугун</w:t>
            </w:r>
          </w:p>
        </w:tc>
        <w:tc>
          <w:tcPr>
            <w:tcW w:w="2823" w:type="dxa"/>
          </w:tcPr>
          <w:p w:rsidR="004B7B59" w:rsidRPr="008D7A13" w:rsidRDefault="004B7B59" w:rsidP="004B7B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Pr="008D7A13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П</w:t>
            </w:r>
            <w:r w:rsidRPr="008D7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  <w:r w:rsidRPr="008D7A13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Ц</w:t>
            </w:r>
            <w:r w:rsidRPr="008D7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)+</w:t>
            </w:r>
            <w:r w:rsidRPr="008D7A13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Ц</w:t>
            </w:r>
            <w:r w:rsidRPr="008D7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3084" w:type="dxa"/>
          </w:tcPr>
          <w:p w:rsidR="004B7B59" w:rsidRPr="008D7A13" w:rsidRDefault="004B7B59" w:rsidP="004B7B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Исследовательские сплавы</w:t>
            </w:r>
          </w:p>
        </w:tc>
      </w:tr>
    </w:tbl>
    <w:p w:rsidR="007507E5" w:rsidRPr="008D7A13" w:rsidRDefault="00E5238E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/>
          <w:bCs/>
          <w:sz w:val="28"/>
          <w:szCs w:val="28"/>
          <w:lang w:val="kk-KZ"/>
        </w:rPr>
      </w:pPr>
      <w:r w:rsidRPr="008D7A13">
        <w:rPr>
          <w:rFonts w:ascii="Times New Roman" w:eastAsia="TimesNewRoman,Bold" w:hAnsi="Times New Roman" w:cs="Times New Roman"/>
          <w:b/>
          <w:bCs/>
          <w:sz w:val="28"/>
          <w:szCs w:val="28"/>
          <w:lang w:val="kk-KZ"/>
        </w:rPr>
        <w:lastRenderedPageBreak/>
        <w:tab/>
      </w:r>
      <w:r w:rsidR="008445DC" w:rsidRPr="00D264B5">
        <w:rPr>
          <w:rFonts w:ascii="Times New Roman" w:eastAsia="TimesNewRoman,Bold" w:hAnsi="Times New Roman" w:cs="Times New Roman"/>
          <w:bCs/>
          <w:sz w:val="28"/>
          <w:szCs w:val="28"/>
          <w:lang w:val="kk-KZ"/>
        </w:rPr>
        <w:t xml:space="preserve">11  </w:t>
      </w:r>
      <w:r w:rsidR="005552F3" w:rsidRPr="00D264B5">
        <w:rPr>
          <w:rFonts w:ascii="Times New Roman" w:eastAsia="TimesNewRoman,Bold" w:hAnsi="Times New Roman" w:cs="Times New Roman"/>
          <w:bCs/>
          <w:sz w:val="28"/>
          <w:szCs w:val="28"/>
        </w:rPr>
        <w:t>Номенклатура сталей, чугунов и цветных сплавов</w:t>
      </w:r>
      <w:r w:rsidR="007507E5" w:rsidRPr="008D7A13">
        <w:rPr>
          <w:rFonts w:ascii="Times New Roman" w:eastAsia="TimesNewRoman,Bold" w:hAnsi="Times New Roman" w:cs="Times New Roman"/>
          <w:b/>
          <w:bCs/>
          <w:sz w:val="28"/>
          <w:szCs w:val="28"/>
          <w:lang w:val="kk-KZ"/>
        </w:rPr>
        <w:t>.</w:t>
      </w:r>
    </w:p>
    <w:p w:rsidR="008445DC" w:rsidRPr="008D7A13" w:rsidRDefault="008445DC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/>
          <w:bCs/>
          <w:sz w:val="28"/>
          <w:szCs w:val="28"/>
          <w:lang w:val="kk-KZ"/>
        </w:rPr>
      </w:pPr>
    </w:p>
    <w:p w:rsidR="005552F3" w:rsidRPr="008D7A13" w:rsidRDefault="005552F3" w:rsidP="007507E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,Bold" w:hAnsi="Times New Roman" w:cs="Times New Roman"/>
          <w:sz w:val="28"/>
          <w:szCs w:val="28"/>
          <w:lang w:val="kk-KZ"/>
        </w:rPr>
      </w:pPr>
      <w:r w:rsidRPr="008D7A13">
        <w:rPr>
          <w:rFonts w:ascii="Times New Roman" w:eastAsia="TimesNewRoman" w:hAnsi="Times New Roman" w:cs="Times New Roman"/>
          <w:sz w:val="28"/>
          <w:szCs w:val="28"/>
        </w:rPr>
        <w:t>Стали являются основным конструкционным материалом современ</w:t>
      </w:r>
      <w:r w:rsidR="00D264B5">
        <w:rPr>
          <w:rFonts w:ascii="Times New Roman" w:eastAsia="TimesNewRoman" w:hAnsi="Times New Roman" w:cs="Times New Roman"/>
          <w:sz w:val="28"/>
          <w:szCs w:val="28"/>
          <w:lang w:val="kk-KZ"/>
        </w:rPr>
        <w:t>-</w:t>
      </w:r>
      <w:r w:rsidRPr="008D7A13">
        <w:rPr>
          <w:rFonts w:ascii="Times New Roman" w:eastAsia="TimesNewRoman" w:hAnsi="Times New Roman" w:cs="Times New Roman"/>
          <w:sz w:val="28"/>
          <w:szCs w:val="28"/>
        </w:rPr>
        <w:t>ного машиностроения</w:t>
      </w:r>
      <w:r w:rsidRPr="008D7A13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7A13">
        <w:rPr>
          <w:rFonts w:ascii="Times New Roman" w:eastAsia="TimesNewRoman" w:hAnsi="Times New Roman" w:cs="Times New Roman"/>
          <w:sz w:val="28"/>
          <w:szCs w:val="28"/>
        </w:rPr>
        <w:t xml:space="preserve">В таблице </w:t>
      </w:r>
      <w:r w:rsidRPr="008D7A13">
        <w:rPr>
          <w:rFonts w:ascii="Times New Roman" w:eastAsia="TimesNewRoman,Bold" w:hAnsi="Times New Roman" w:cs="Times New Roman"/>
          <w:sz w:val="28"/>
          <w:szCs w:val="28"/>
        </w:rPr>
        <w:t xml:space="preserve">9 </w:t>
      </w:r>
      <w:r w:rsidRPr="008D7A13">
        <w:rPr>
          <w:rFonts w:ascii="Times New Roman" w:eastAsia="TimesNewRoman" w:hAnsi="Times New Roman" w:cs="Times New Roman"/>
          <w:sz w:val="28"/>
          <w:szCs w:val="28"/>
        </w:rPr>
        <w:t>представлена классификация сплавов</w:t>
      </w:r>
      <w:r w:rsidR="007507E5" w:rsidRPr="008D7A13">
        <w:rPr>
          <w:rFonts w:ascii="Times New Roman" w:eastAsia="TimesNewRoman" w:hAnsi="Times New Roman" w:cs="Times New Roman"/>
          <w:sz w:val="28"/>
          <w:szCs w:val="28"/>
          <w:lang w:val="kk-KZ"/>
        </w:rPr>
        <w:t xml:space="preserve">  </w:t>
      </w:r>
      <w:r w:rsidRPr="008D7A13">
        <w:rPr>
          <w:rFonts w:ascii="Times New Roman" w:eastAsia="TimesNewRoman" w:hAnsi="Times New Roman" w:cs="Times New Roman"/>
          <w:sz w:val="28"/>
          <w:szCs w:val="28"/>
        </w:rPr>
        <w:t>железа по составу</w:t>
      </w:r>
      <w:r w:rsidRPr="008D7A13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7A13">
        <w:rPr>
          <w:rFonts w:ascii="Times New Roman" w:eastAsia="TimesNewRoman" w:hAnsi="Times New Roman" w:cs="Times New Roman"/>
          <w:sz w:val="28"/>
          <w:szCs w:val="28"/>
        </w:rPr>
        <w:t>способу производства</w:t>
      </w:r>
      <w:r w:rsidRPr="008D7A13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7A13">
        <w:rPr>
          <w:rFonts w:ascii="Times New Roman" w:eastAsia="TimesNewRoman" w:hAnsi="Times New Roman" w:cs="Times New Roman"/>
          <w:sz w:val="28"/>
          <w:szCs w:val="28"/>
        </w:rPr>
        <w:t>качеству и назначению</w:t>
      </w:r>
      <w:r w:rsidRPr="008D7A13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7507E5" w:rsidRPr="008D7A13" w:rsidRDefault="007507E5" w:rsidP="007507E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,Bold" w:hAnsi="Times New Roman" w:cs="Times New Roman"/>
          <w:sz w:val="28"/>
          <w:szCs w:val="28"/>
          <w:lang w:val="kk-KZ"/>
        </w:rPr>
      </w:pPr>
    </w:p>
    <w:p w:rsidR="005552F3" w:rsidRPr="008D7A13" w:rsidRDefault="005552F3" w:rsidP="007507E5">
      <w:pPr>
        <w:rPr>
          <w:rFonts w:ascii="Times New Roman" w:eastAsia="TimesNewRoman" w:hAnsi="Times New Roman" w:cs="Times New Roman"/>
          <w:sz w:val="28"/>
          <w:szCs w:val="28"/>
          <w:lang w:val="kk-KZ"/>
        </w:rPr>
      </w:pPr>
      <w:r w:rsidRPr="008D7A13">
        <w:rPr>
          <w:rFonts w:ascii="Times New Roman" w:eastAsia="TimesNewRoman" w:hAnsi="Times New Roman" w:cs="Times New Roman"/>
          <w:sz w:val="28"/>
          <w:szCs w:val="28"/>
        </w:rPr>
        <w:t xml:space="preserve">Таблица </w:t>
      </w:r>
      <w:r w:rsidRPr="008D7A13">
        <w:rPr>
          <w:rFonts w:ascii="Times New Roman" w:eastAsia="TimesNewRoman,Bold" w:hAnsi="Times New Roman" w:cs="Times New Roman"/>
          <w:sz w:val="28"/>
          <w:szCs w:val="28"/>
        </w:rPr>
        <w:t xml:space="preserve">9 </w:t>
      </w:r>
      <w:r w:rsidRPr="008D7A13">
        <w:rPr>
          <w:rFonts w:ascii="Times New Roman" w:eastAsia="TimesNewRoman" w:hAnsi="Times New Roman" w:cs="Times New Roman"/>
          <w:sz w:val="28"/>
          <w:szCs w:val="28"/>
        </w:rPr>
        <w:t>Классификационная таблица сплавов железа</w:t>
      </w:r>
    </w:p>
    <w:tbl>
      <w:tblPr>
        <w:tblStyle w:val="ac"/>
        <w:tblW w:w="0" w:type="auto"/>
        <w:tblLook w:val="04A0"/>
      </w:tblPr>
      <w:tblGrid>
        <w:gridCol w:w="3132"/>
        <w:gridCol w:w="3345"/>
        <w:gridCol w:w="3094"/>
      </w:tblGrid>
      <w:tr w:rsidR="005552F3" w:rsidRPr="008D7A13" w:rsidTr="00161027">
        <w:tc>
          <w:tcPr>
            <w:tcW w:w="3190" w:type="dxa"/>
          </w:tcPr>
          <w:p w:rsidR="005552F3" w:rsidRPr="008D7A13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Количественный</w:t>
            </w:r>
          </w:p>
          <w:p w:rsidR="005552F3" w:rsidRPr="008D7A13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признак</w:t>
            </w:r>
          </w:p>
        </w:tc>
        <w:tc>
          <w:tcPr>
            <w:tcW w:w="3190" w:type="dxa"/>
          </w:tcPr>
          <w:p w:rsidR="005552F3" w:rsidRPr="008D7A13" w:rsidRDefault="005552F3" w:rsidP="007507E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Название сплавов в соответствии</w:t>
            </w:r>
          </w:p>
          <w:p w:rsidR="005552F3" w:rsidRPr="008D7A13" w:rsidRDefault="005552F3" w:rsidP="007507E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с классификационным признаком</w:t>
            </w:r>
          </w:p>
        </w:tc>
        <w:tc>
          <w:tcPr>
            <w:tcW w:w="3191" w:type="dxa"/>
          </w:tcPr>
          <w:p w:rsidR="005552F3" w:rsidRPr="008D7A13" w:rsidRDefault="005552F3" w:rsidP="007507E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Отражение в</w:t>
            </w:r>
          </w:p>
          <w:p w:rsidR="005552F3" w:rsidRPr="008D7A13" w:rsidRDefault="005552F3" w:rsidP="007507E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D7A13">
              <w:rPr>
                <w:rFonts w:ascii="Times New Roman" w:eastAsia="TimesNewRoman" w:hAnsi="Times New Roman" w:cs="Times New Roman"/>
                <w:sz w:val="28"/>
                <w:szCs w:val="28"/>
              </w:rPr>
              <w:t>маркировке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7507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,Italic" w:hAnsi="Times New Roman" w:cs="Times New Roman"/>
                <w:i/>
                <w:iCs/>
                <w:sz w:val="28"/>
                <w:szCs w:val="28"/>
              </w:rPr>
              <w:t>Содержание</w:t>
            </w:r>
            <w:r w:rsidR="007507E5" w:rsidRPr="007507E5">
              <w:rPr>
                <w:rFonts w:ascii="Times New Roman" w:eastAsia="TimesNewRoman,Italic" w:hAnsi="Times New Roman" w:cs="Times New Roman"/>
                <w:i/>
                <w:iCs/>
                <w:sz w:val="28"/>
                <w:szCs w:val="28"/>
                <w:lang w:val="kk-KZ"/>
              </w:rPr>
              <w:t xml:space="preserve">   </w:t>
            </w:r>
            <w:r w:rsidRPr="007507E5">
              <w:rPr>
                <w:rFonts w:ascii="Times New Roman" w:eastAsia="TimesNewRoman,BoldItalic" w:hAnsi="Times New Roman" w:cs="Times New Roman"/>
                <w:b/>
                <w:bCs/>
                <w:i/>
                <w:iCs/>
                <w:sz w:val="28"/>
                <w:szCs w:val="28"/>
              </w:rPr>
              <w:t>л</w:t>
            </w:r>
            <w:r w:rsidRPr="007507E5">
              <w:rPr>
                <w:rFonts w:ascii="Times New Roman" w:eastAsia="TimesNewRoman,Italic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. </w:t>
            </w:r>
            <w:r w:rsidRPr="007507E5">
              <w:rPr>
                <w:rFonts w:ascii="Times New Roman" w:eastAsia="TimesNewRoman,BoldItalic" w:hAnsi="Times New Roman" w:cs="Times New Roman"/>
                <w:b/>
                <w:bCs/>
                <w:i/>
                <w:iCs/>
                <w:sz w:val="28"/>
                <w:szCs w:val="28"/>
              </w:rPr>
              <w:t>э</w:t>
            </w:r>
            <w:r w:rsidRPr="007507E5">
              <w:rPr>
                <w:rFonts w:ascii="Times New Roman" w:eastAsia="TimesNewRoman,Italic" w:hAnsi="Times New Roman" w:cs="Times New Roman"/>
                <w:b/>
                <w:bCs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,Italic" w:hAnsi="Times New Roman" w:cs="Times New Roman"/>
                <w:i/>
                <w:iCs/>
                <w:sz w:val="28"/>
                <w:szCs w:val="28"/>
              </w:rPr>
              <w:t>Химический состав</w:t>
            </w:r>
          </w:p>
        </w:tc>
        <w:tc>
          <w:tcPr>
            <w:tcW w:w="3191" w:type="dxa"/>
            <w:vMerge w:val="restart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7507E5">
              <w:rPr>
                <w:rFonts w:ascii="Times New Roman" w:eastAsia="TimesNewRoman,Bold" w:hAnsi="Times New Roman" w:cs="Times New Roman"/>
                <w:bCs/>
                <w:sz w:val="28"/>
                <w:szCs w:val="28"/>
              </w:rPr>
              <w:t>Л</w:t>
            </w:r>
            <w:r w:rsidRPr="007507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7507E5">
              <w:rPr>
                <w:rFonts w:ascii="Times New Roman" w:eastAsia="TimesNewRoman,Bold" w:hAnsi="Times New Roman" w:cs="Times New Roman"/>
                <w:bCs/>
                <w:sz w:val="28"/>
                <w:szCs w:val="28"/>
              </w:rPr>
              <w:t>э</w:t>
            </w:r>
            <w:r w:rsidRPr="007507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обозна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чаются буквами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07E5">
              <w:rPr>
                <w:rFonts w:ascii="Times New Roman" w:eastAsia="TimesNewRoman,Bold" w:hAnsi="Times New Roman" w:cs="Times New Roman"/>
                <w:bCs/>
                <w:sz w:val="28"/>
                <w:szCs w:val="28"/>
              </w:rPr>
              <w:t>русского ал</w:t>
            </w:r>
            <w:r w:rsidRPr="007507E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,Bold" w:hAnsi="Times New Roman" w:cs="Times New Roman"/>
                <w:bCs/>
                <w:sz w:val="28"/>
                <w:szCs w:val="28"/>
              </w:rPr>
              <w:t>фавита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Cs/>
                <w:sz w:val="28"/>
                <w:szCs w:val="28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7507E5">
              <w:rPr>
                <w:rFonts w:ascii="Times New Roman" w:eastAsia="TimesNewRoman,Bold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,Bold" w:hAnsi="Times New Roman" w:cs="Times New Roman"/>
                <w:bCs/>
                <w:sz w:val="28"/>
                <w:szCs w:val="28"/>
              </w:rPr>
              <w:t>л</w:t>
            </w:r>
            <w:r w:rsidRPr="007507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7507E5">
              <w:rPr>
                <w:rFonts w:ascii="Times New Roman" w:eastAsia="TimesNewRoman,Bold" w:hAnsi="Times New Roman" w:cs="Times New Roman"/>
                <w:bCs/>
                <w:sz w:val="28"/>
                <w:szCs w:val="28"/>
              </w:rPr>
              <w:t>э</w:t>
            </w:r>
            <w:r w:rsidRPr="007507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после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Cs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буквы </w:t>
            </w:r>
            <w:r w:rsidRPr="007507E5">
              <w:rPr>
                <w:rFonts w:ascii="Times New Roman" w:eastAsia="TimesNewRoman,Bold" w:hAnsi="Times New Roman" w:cs="Times New Roman"/>
                <w:bCs/>
                <w:sz w:val="28"/>
                <w:szCs w:val="28"/>
              </w:rPr>
              <w:t>в целых</w:t>
            </w:r>
          </w:p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,Bold" w:hAnsi="Times New Roman" w:cs="Times New Roman"/>
                <w:bCs/>
                <w:sz w:val="28"/>
                <w:szCs w:val="28"/>
              </w:rPr>
              <w:t>процентах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,Italic" w:hAnsi="Times New Roman" w:cs="Times New Roman"/>
                <w:i/>
                <w:iCs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Σ л.э=0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углеродистая сталь</w:t>
            </w:r>
          </w:p>
        </w:tc>
        <w:tc>
          <w:tcPr>
            <w:tcW w:w="3191" w:type="dxa"/>
            <w:vMerge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,Italic" w:hAnsi="Times New Roman" w:cs="Times New Roman"/>
                <w:i/>
                <w:iCs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Σ л.э&lt;2,5%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низколегированная сталь</w:t>
            </w:r>
          </w:p>
        </w:tc>
        <w:tc>
          <w:tcPr>
            <w:tcW w:w="3191" w:type="dxa"/>
            <w:vMerge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,Italic" w:hAnsi="Times New Roman" w:cs="Times New Roman"/>
                <w:i/>
                <w:iCs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Σ л.э=2,5-10%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среднелегированная сталь</w:t>
            </w:r>
          </w:p>
        </w:tc>
        <w:tc>
          <w:tcPr>
            <w:tcW w:w="3191" w:type="dxa"/>
            <w:vMerge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,Italic" w:hAnsi="Times New Roman" w:cs="Times New Roman"/>
                <w:i/>
                <w:iCs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Σ л.э=10-50% 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Высоколегированная сталь</w:t>
            </w:r>
          </w:p>
        </w:tc>
        <w:tc>
          <w:tcPr>
            <w:tcW w:w="3191" w:type="dxa"/>
            <w:vMerge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,Italic" w:hAnsi="Times New Roman" w:cs="Times New Roman"/>
                <w:i/>
                <w:iCs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Σ л.э&gt;50%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легированный сплав на железоникелевой</w:t>
            </w:r>
          </w:p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или никелевой основе</w:t>
            </w:r>
          </w:p>
        </w:tc>
        <w:tc>
          <w:tcPr>
            <w:tcW w:w="3191" w:type="dxa"/>
            <w:vMerge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7507E5">
            <w:pPr>
              <w:autoSpaceDE w:val="0"/>
              <w:autoSpaceDN w:val="0"/>
              <w:adjustRightInd w:val="0"/>
              <w:rPr>
                <w:rFonts w:ascii="Times New Roman" w:eastAsia="TimesNewRoman,Italic" w:hAnsi="Times New Roman" w:cs="Times New Roman"/>
                <w:i/>
                <w:iCs/>
                <w:sz w:val="28"/>
                <w:szCs w:val="28"/>
              </w:rPr>
            </w:pPr>
            <w:r w:rsidRPr="007507E5">
              <w:rPr>
                <w:rFonts w:ascii="Times New Roman" w:eastAsia="TimesNewRoman,Italic" w:hAnsi="Times New Roman" w:cs="Times New Roman"/>
                <w:i/>
                <w:iCs/>
                <w:sz w:val="28"/>
                <w:szCs w:val="28"/>
              </w:rPr>
              <w:t>Содержание</w:t>
            </w:r>
            <w:r w:rsidR="007507E5">
              <w:rPr>
                <w:rFonts w:ascii="Times New Roman" w:eastAsia="TimesNewRoman,Italic" w:hAnsi="Times New Roman" w:cs="Times New Roman"/>
                <w:i/>
                <w:iCs/>
                <w:sz w:val="28"/>
                <w:szCs w:val="28"/>
                <w:lang w:val="kk-KZ"/>
              </w:rPr>
              <w:t xml:space="preserve">   </w:t>
            </w:r>
            <w:r w:rsidRPr="007507E5">
              <w:rPr>
                <w:rFonts w:ascii="Times New Roman" w:eastAsia="TimesNewRoman,Italic" w:hAnsi="Times New Roman" w:cs="Times New Roman"/>
                <w:i/>
                <w:iCs/>
                <w:sz w:val="28"/>
                <w:szCs w:val="28"/>
              </w:rPr>
              <w:t>кремния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,Italic" w:hAnsi="Times New Roman" w:cs="Times New Roman"/>
                <w:i/>
                <w:iCs/>
                <w:sz w:val="28"/>
                <w:szCs w:val="28"/>
              </w:rPr>
              <w:t>Способ производства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,Italic" w:hAnsi="Times New Roman" w:cs="Times New Roman"/>
                <w:i/>
                <w:iCs/>
                <w:sz w:val="28"/>
                <w:szCs w:val="28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Si&lt;0,1%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сталь кипящая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Si=0,1-0,17%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сталь полуспокойная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Si=0,15-0,35%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сталь спокойная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7507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,Italic" w:hAnsi="Times New Roman" w:cs="Times New Roman"/>
                <w:i/>
                <w:iCs/>
                <w:sz w:val="28"/>
                <w:szCs w:val="28"/>
              </w:rPr>
              <w:t>Содержание</w:t>
            </w:r>
            <w:r w:rsidR="007507E5">
              <w:rPr>
                <w:rFonts w:ascii="Times New Roman" w:eastAsia="TimesNewRoman,Italic" w:hAnsi="Times New Roman" w:cs="Times New Roman"/>
                <w:i/>
                <w:iCs/>
                <w:sz w:val="28"/>
                <w:szCs w:val="28"/>
                <w:lang w:val="kk-KZ"/>
              </w:rPr>
              <w:t xml:space="preserve">   </w:t>
            </w:r>
            <w:r w:rsidR="007507E5">
              <w:rPr>
                <w:rFonts w:ascii="Times New Roman" w:eastAsia="TimesNewRoman,Italic" w:hAnsi="Times New Roman" w:cs="Times New Roman"/>
                <w:i/>
                <w:iCs/>
                <w:sz w:val="28"/>
                <w:szCs w:val="28"/>
              </w:rPr>
              <w:t>серы и фосфо</w:t>
            </w:r>
            <w:r w:rsidRPr="007507E5">
              <w:rPr>
                <w:rFonts w:ascii="Times New Roman" w:eastAsia="TimesNewRoman,Italic" w:hAnsi="Times New Roman" w:cs="Times New Roman"/>
                <w:i/>
                <w:iCs/>
                <w:sz w:val="28"/>
                <w:szCs w:val="28"/>
              </w:rPr>
              <w:t>ра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,Italic" w:hAnsi="Times New Roman" w:cs="Times New Roman"/>
                <w:i/>
                <w:iCs/>
                <w:sz w:val="28"/>
                <w:szCs w:val="28"/>
              </w:rPr>
              <w:t>Качество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S=0,055-0,06 %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P=0,05-0,07 %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сталь обыкновенного качества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S = 0,035%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P = 0,035 %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сталь качественная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S = 0,025%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P = 0,025 %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сталь высококачественная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А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S = 0,015%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P = 0,015 %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сталь особовысококачественная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Ш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7507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,Italic" w:hAnsi="Times New Roman" w:cs="Times New Roman"/>
                <w:i/>
                <w:iCs/>
                <w:sz w:val="28"/>
                <w:szCs w:val="28"/>
              </w:rPr>
              <w:t>Содержание</w:t>
            </w:r>
            <w:r w:rsidR="007507E5">
              <w:rPr>
                <w:rFonts w:ascii="Times New Roman" w:eastAsia="TimesNewRoman,Italic" w:hAnsi="Times New Roman" w:cs="Times New Roman"/>
                <w:i/>
                <w:iCs/>
                <w:sz w:val="28"/>
                <w:szCs w:val="28"/>
                <w:lang w:val="kk-KZ"/>
              </w:rPr>
              <w:t xml:space="preserve">   </w:t>
            </w:r>
            <w:r w:rsidRPr="007507E5">
              <w:rPr>
                <w:rFonts w:ascii="Times New Roman" w:eastAsia="TimesNewRoman,Italic" w:hAnsi="Times New Roman" w:cs="Times New Roman"/>
                <w:i/>
                <w:iCs/>
                <w:sz w:val="28"/>
                <w:szCs w:val="28"/>
              </w:rPr>
              <w:t>углерода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,Italic" w:hAnsi="Times New Roman" w:cs="Times New Roman"/>
                <w:i/>
                <w:iCs/>
                <w:sz w:val="28"/>
                <w:szCs w:val="28"/>
              </w:rPr>
              <w:t>Назначение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С&lt;0,2%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строительная - сталь для сварных</w:t>
            </w:r>
            <w:r w:rsid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конструкций,</w:t>
            </w:r>
          </w:p>
          <w:p w:rsidR="005552F3" w:rsidRPr="007507E5" w:rsidRDefault="005552F3" w:rsidP="007507E5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машиностроительная </w:t>
            </w:r>
            <w:r w:rsid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–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цементуемая</w:t>
            </w:r>
            <w:r w:rsid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сталь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0,3&lt;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&lt;0,5%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сталь для силовых деталей машин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(улучшаемая)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0,5&lt;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&lt;0,7%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сталь для упругих элементов машин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(рессорно-пружинная сталь)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0,7&lt;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&lt;2,5%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сталь для режущего, мерительного и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деформирующего инструмента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(инструментальная сталь)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2,5&lt;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&lt;4,0%</w:t>
            </w:r>
          </w:p>
        </w:tc>
        <w:tc>
          <w:tcPr>
            <w:tcW w:w="3190" w:type="dxa"/>
          </w:tcPr>
          <w:p w:rsidR="005552F3" w:rsidRPr="007507E5" w:rsidRDefault="005552F3" w:rsidP="007507E5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ч</w:t>
            </w:r>
            <w:r w:rsid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угун – литой или наплавочный ма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те</w:t>
            </w:r>
            <w:r w:rsid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риал для работы в условиях абра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зивного изнашивания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</w:tbl>
    <w:p w:rsidR="00E5238E" w:rsidRDefault="00E5238E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  <w:lang w:val="kk-KZ"/>
        </w:rPr>
      </w:pPr>
    </w:p>
    <w:p w:rsidR="005552F3" w:rsidRPr="005E5AAD" w:rsidRDefault="005552F3" w:rsidP="00E52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5E5AAD">
        <w:rPr>
          <w:rFonts w:ascii="Times New Roman" w:eastAsia="TimesNewRoman" w:hAnsi="Times New Roman" w:cs="Times New Roman"/>
          <w:sz w:val="28"/>
          <w:szCs w:val="28"/>
        </w:rPr>
        <w:t xml:space="preserve">Следует иметь ввиду, что </w:t>
      </w:r>
      <w:r w:rsidRPr="005E5AAD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для углеродистой</w:t>
      </w:r>
      <w:r w:rsidRPr="005E5AAD">
        <w:rPr>
          <w:rFonts w:ascii="Times New Roman" w:eastAsia="TimesNew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5E5AAD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низко</w:t>
      </w:r>
      <w:r w:rsidRPr="005E5AAD">
        <w:rPr>
          <w:rFonts w:ascii="Times New Roman" w:eastAsia="TimesNewRoman" w:hAnsi="Times New Roman" w:cs="Times New Roman"/>
          <w:b/>
          <w:bCs/>
          <w:i/>
          <w:iCs/>
          <w:sz w:val="28"/>
          <w:szCs w:val="28"/>
        </w:rPr>
        <w:t>-</w:t>
      </w:r>
      <w:r w:rsidR="00E5238E">
        <w:rPr>
          <w:rFonts w:ascii="Times New Roman" w:eastAsia="TimesNewRoman" w:hAnsi="Times New Roman" w:cs="Times New Roman"/>
          <w:b/>
          <w:bCs/>
          <w:i/>
          <w:iCs/>
          <w:sz w:val="28"/>
          <w:szCs w:val="28"/>
          <w:lang w:val="kk-KZ"/>
        </w:rPr>
        <w:t xml:space="preserve">  </w:t>
      </w:r>
      <w:r w:rsidRPr="005E5AAD">
        <w:rPr>
          <w:rFonts w:ascii="Times New Roman" w:eastAsia="TimesNew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5E5AAD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и</w:t>
      </w:r>
      <w:r w:rsidR="00E5238E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  <w:lang w:val="kk-KZ"/>
        </w:rPr>
        <w:t xml:space="preserve"> </w:t>
      </w:r>
      <w:r w:rsidRPr="005E5AAD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 xml:space="preserve"> среднелегированной сталей область применения однозначно определяется содержанием в них углерода</w:t>
      </w:r>
      <w:r w:rsidRPr="005E5AAD">
        <w:rPr>
          <w:rFonts w:ascii="Times New Roman" w:eastAsia="TimesNew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Pr="005E5AAD">
        <w:rPr>
          <w:rFonts w:ascii="Times New Roman" w:eastAsia="TimesNewRoman" w:hAnsi="Times New Roman" w:cs="Times New Roman"/>
          <w:sz w:val="28"/>
          <w:szCs w:val="28"/>
        </w:rPr>
        <w:t>Для высоколегированной стали область применения</w:t>
      </w:r>
      <w:r w:rsidR="00E5238E">
        <w:rPr>
          <w:rFonts w:ascii="Times New Roman" w:eastAsia="TimesNewRoman" w:hAnsi="Times New Roman" w:cs="Times New Roman"/>
          <w:sz w:val="28"/>
          <w:szCs w:val="28"/>
          <w:lang w:val="kk-KZ"/>
        </w:rPr>
        <w:t xml:space="preserve">  </w:t>
      </w:r>
      <w:r w:rsidRPr="005E5AAD">
        <w:rPr>
          <w:rFonts w:ascii="Times New Roman" w:eastAsia="TimesNewRoman" w:hAnsi="Times New Roman" w:cs="Times New Roman"/>
          <w:sz w:val="28"/>
          <w:szCs w:val="28"/>
        </w:rPr>
        <w:t>помимо содержания углерода определ</w:t>
      </w:r>
      <w:r w:rsidR="00E5238E">
        <w:rPr>
          <w:rFonts w:ascii="Times New Roman" w:eastAsia="TimesNewRoman" w:hAnsi="Times New Roman" w:cs="Times New Roman"/>
          <w:sz w:val="28"/>
          <w:szCs w:val="28"/>
        </w:rPr>
        <w:t>яется количеством основных леги</w:t>
      </w:r>
      <w:r w:rsidRPr="005E5AAD">
        <w:rPr>
          <w:rFonts w:ascii="Times New Roman" w:eastAsia="TimesNewRoman" w:hAnsi="Times New Roman" w:cs="Times New Roman"/>
          <w:sz w:val="28"/>
          <w:szCs w:val="28"/>
        </w:rPr>
        <w:t xml:space="preserve">рующих элементов. Например, при содержании в стали </w:t>
      </w:r>
      <w:r w:rsidRPr="005E5AAD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Cr&gt;13% </w:t>
      </w:r>
      <w:r w:rsidR="00E5238E">
        <w:rPr>
          <w:rFonts w:ascii="Times New Roman" w:eastAsia="TimesNewRoman" w:hAnsi="Times New Roman" w:cs="Times New Roman"/>
          <w:sz w:val="28"/>
          <w:szCs w:val="28"/>
        </w:rPr>
        <w:t>сталь отно</w:t>
      </w:r>
      <w:r w:rsidRPr="005E5AAD">
        <w:rPr>
          <w:rFonts w:ascii="Times New Roman" w:eastAsia="TimesNewRoman" w:hAnsi="Times New Roman" w:cs="Times New Roman"/>
          <w:sz w:val="28"/>
          <w:szCs w:val="28"/>
        </w:rPr>
        <w:t xml:space="preserve">сится к группе коррозионностойких, </w:t>
      </w:r>
      <w:r w:rsidRPr="005E5AAD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W&gt;6% </w:t>
      </w:r>
      <w:r w:rsidRPr="005E5AAD">
        <w:rPr>
          <w:rFonts w:ascii="Times New Roman" w:eastAsia="TimesNewRoman" w:hAnsi="Times New Roman" w:cs="Times New Roman"/>
          <w:sz w:val="28"/>
          <w:szCs w:val="28"/>
        </w:rPr>
        <w:t>сталь обладает красност</w:t>
      </w:r>
      <w:r w:rsidR="00E5238E">
        <w:rPr>
          <w:rFonts w:ascii="Times New Roman" w:eastAsia="TimesNewRoman" w:hAnsi="Times New Roman" w:cs="Times New Roman"/>
          <w:sz w:val="28"/>
          <w:szCs w:val="28"/>
        </w:rPr>
        <w:t>ойко</w:t>
      </w:r>
      <w:r w:rsidRPr="005E5AAD">
        <w:rPr>
          <w:rFonts w:ascii="Times New Roman" w:eastAsia="TimesNewRoman" w:hAnsi="Times New Roman" w:cs="Times New Roman"/>
          <w:sz w:val="28"/>
          <w:szCs w:val="28"/>
        </w:rPr>
        <w:t>стью и т.д.</w:t>
      </w:r>
    </w:p>
    <w:p w:rsidR="005552F3" w:rsidRPr="005E5AAD" w:rsidRDefault="005552F3" w:rsidP="00E52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5E5AAD">
        <w:rPr>
          <w:rFonts w:ascii="Times New Roman" w:eastAsia="TimesNewRoman" w:hAnsi="Times New Roman" w:cs="Times New Roman"/>
          <w:sz w:val="28"/>
          <w:szCs w:val="28"/>
        </w:rPr>
        <w:t xml:space="preserve">В России технические сплавы имеют </w:t>
      </w:r>
      <w:r w:rsidRPr="005E5AAD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буквенно</w:t>
      </w:r>
      <w:r w:rsidRPr="005E5AAD">
        <w:rPr>
          <w:rFonts w:ascii="Times New Roman" w:eastAsia="TimesNewRoman" w:hAnsi="Times New Roman" w:cs="Times New Roman"/>
          <w:b/>
          <w:bCs/>
          <w:i/>
          <w:iCs/>
          <w:sz w:val="28"/>
          <w:szCs w:val="28"/>
        </w:rPr>
        <w:t>-</w:t>
      </w:r>
      <w:r w:rsidRPr="005E5AAD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цифровую маркировку</w:t>
      </w:r>
      <w:r w:rsidRPr="005E5AAD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. </w:t>
      </w:r>
      <w:r w:rsidRPr="005E5AAD">
        <w:rPr>
          <w:rFonts w:ascii="Times New Roman" w:eastAsia="TimesNewRoman" w:hAnsi="Times New Roman" w:cs="Times New Roman"/>
          <w:sz w:val="28"/>
          <w:szCs w:val="28"/>
        </w:rPr>
        <w:t>В основу маркировки могут быть положены следующие принципы:</w:t>
      </w:r>
    </w:p>
    <w:p w:rsidR="005552F3" w:rsidRPr="005E5AAD" w:rsidRDefault="005552F3" w:rsidP="00E5238E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5E5AAD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 xml:space="preserve">химический состав </w:t>
      </w:r>
      <w:r w:rsidRPr="005E5AAD">
        <w:rPr>
          <w:rFonts w:ascii="Times New Roman" w:eastAsia="TimesNewRoman" w:hAnsi="Times New Roman" w:cs="Times New Roman"/>
          <w:sz w:val="28"/>
          <w:szCs w:val="28"/>
        </w:rPr>
        <w:t>сплава (основной принцип маркировки сталей и</w:t>
      </w:r>
    </w:p>
    <w:p w:rsidR="005552F3" w:rsidRPr="005E5AAD" w:rsidRDefault="005552F3" w:rsidP="00E5238E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5E5AAD">
        <w:rPr>
          <w:rFonts w:ascii="Times New Roman" w:eastAsia="TimesNewRoman" w:hAnsi="Times New Roman" w:cs="Times New Roman"/>
          <w:sz w:val="28"/>
          <w:szCs w:val="28"/>
        </w:rPr>
        <w:t>ряда цветных сплавов);</w:t>
      </w:r>
    </w:p>
    <w:p w:rsidR="005552F3" w:rsidRPr="005E5AAD" w:rsidRDefault="005552F3" w:rsidP="00E5238E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5E5AAD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 xml:space="preserve">механические свойства </w:t>
      </w:r>
      <w:r w:rsidRPr="005E5AAD">
        <w:rPr>
          <w:rFonts w:ascii="Times New Roman" w:eastAsia="TimesNewRoman" w:hAnsi="Times New Roman" w:cs="Times New Roman"/>
          <w:sz w:val="28"/>
          <w:szCs w:val="28"/>
        </w:rPr>
        <w:t>сплава (принцип маркировки чугунов и ряда</w:t>
      </w:r>
    </w:p>
    <w:p w:rsidR="005552F3" w:rsidRPr="005E5AAD" w:rsidRDefault="005552F3" w:rsidP="00E5238E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5E5AAD">
        <w:rPr>
          <w:rFonts w:ascii="Times New Roman" w:eastAsia="TimesNewRoman" w:hAnsi="Times New Roman" w:cs="Times New Roman"/>
          <w:sz w:val="28"/>
          <w:szCs w:val="28"/>
        </w:rPr>
        <w:t>других сплавов);</w:t>
      </w:r>
    </w:p>
    <w:p w:rsidR="005552F3" w:rsidRPr="005E5AAD" w:rsidRDefault="005552F3" w:rsidP="00E5238E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val="kk-KZ"/>
        </w:rPr>
      </w:pPr>
      <w:r w:rsidRPr="005E5AAD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 xml:space="preserve">эксплуатационные свойства </w:t>
      </w:r>
      <w:r w:rsidRPr="005E5AAD">
        <w:rPr>
          <w:rFonts w:ascii="Times New Roman" w:eastAsia="TimesNewRoman" w:hAnsi="Times New Roman" w:cs="Times New Roman"/>
          <w:sz w:val="28"/>
          <w:szCs w:val="28"/>
        </w:rPr>
        <w:t>сплава (принцип маркировки электротехнических сталей);</w:t>
      </w:r>
    </w:p>
    <w:p w:rsidR="005552F3" w:rsidRPr="005E5AAD" w:rsidRDefault="005552F3" w:rsidP="00E5238E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5E5AAD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градация по маркам </w:t>
      </w:r>
      <w:r w:rsidRPr="005E5AAD">
        <w:rPr>
          <w:rFonts w:ascii="Times New Roman" w:eastAsia="TimesNewRoman" w:hAnsi="Times New Roman" w:cs="Times New Roman"/>
          <w:sz w:val="28"/>
          <w:szCs w:val="28"/>
        </w:rPr>
        <w:t>(принцип маркировки сталей обыкновенного ка-</w:t>
      </w:r>
    </w:p>
    <w:p w:rsidR="005552F3" w:rsidRPr="005E5AAD" w:rsidRDefault="005552F3" w:rsidP="00E5238E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5E5AAD">
        <w:rPr>
          <w:rFonts w:ascii="Times New Roman" w:eastAsia="TimesNewRoman" w:hAnsi="Times New Roman" w:cs="Times New Roman"/>
          <w:sz w:val="28"/>
          <w:szCs w:val="28"/>
        </w:rPr>
        <w:t>чества и ряда других сплавов)</w:t>
      </w:r>
    </w:p>
    <w:p w:rsidR="005552F3" w:rsidRPr="005E5AAD" w:rsidRDefault="00E5238E" w:rsidP="00E5238E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  <w:lang w:val="kk-KZ"/>
        </w:rPr>
        <w:t xml:space="preserve">  </w:t>
      </w:r>
      <w:r w:rsidR="005552F3" w:rsidRPr="005E5AAD">
        <w:rPr>
          <w:rFonts w:ascii="Times New Roman" w:eastAsia="TimesNewRoman" w:hAnsi="Times New Roman" w:cs="Times New Roman"/>
          <w:sz w:val="28"/>
          <w:szCs w:val="28"/>
        </w:rPr>
        <w:t>другие принципы.</w:t>
      </w:r>
    </w:p>
    <w:p w:rsidR="005552F3" w:rsidRPr="005E5AAD" w:rsidRDefault="00E5238E" w:rsidP="00E52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  <w:lang w:val="kk-KZ"/>
        </w:rPr>
        <w:tab/>
      </w:r>
      <w:r w:rsidR="005552F3" w:rsidRPr="005E5AAD">
        <w:rPr>
          <w:rFonts w:ascii="Times New Roman" w:eastAsia="TimesNewRoman" w:hAnsi="Times New Roman" w:cs="Times New Roman"/>
          <w:sz w:val="28"/>
          <w:szCs w:val="28"/>
        </w:rPr>
        <w:t xml:space="preserve">При маркировке легированных сплавов </w:t>
      </w:r>
      <w:r w:rsidR="005552F3" w:rsidRPr="005E5AAD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 xml:space="preserve">легирующие элементы </w:t>
      </w:r>
      <w:r>
        <w:rPr>
          <w:rFonts w:ascii="Times New Roman" w:eastAsia="TimesNewRoman" w:hAnsi="Times New Roman" w:cs="Times New Roman"/>
          <w:sz w:val="28"/>
          <w:szCs w:val="28"/>
        </w:rPr>
        <w:t>ус</w:t>
      </w:r>
      <w:r w:rsidR="005552F3" w:rsidRPr="005E5AAD">
        <w:rPr>
          <w:rFonts w:ascii="Times New Roman" w:eastAsia="TimesNewRoman" w:hAnsi="Times New Roman" w:cs="Times New Roman"/>
          <w:sz w:val="28"/>
          <w:szCs w:val="28"/>
        </w:rPr>
        <w:t xml:space="preserve">ловно обозначаются </w:t>
      </w:r>
      <w:r w:rsidR="005552F3" w:rsidRPr="005E5AAD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 xml:space="preserve">буквами </w:t>
      </w:r>
      <w:r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  <w:lang w:val="kk-KZ"/>
        </w:rPr>
        <w:t xml:space="preserve"> </w:t>
      </w:r>
      <w:r w:rsidR="005552F3" w:rsidRPr="005E5AAD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 xml:space="preserve">русского алфавита </w:t>
      </w:r>
      <w:r w:rsidR="005552F3" w:rsidRPr="005E5AAD">
        <w:rPr>
          <w:rFonts w:ascii="Times New Roman" w:eastAsia="TimesNewRoman" w:hAnsi="Times New Roman" w:cs="Times New Roman"/>
          <w:sz w:val="28"/>
          <w:szCs w:val="28"/>
        </w:rPr>
        <w:t>(таблица 10), количество</w:t>
      </w:r>
    </w:p>
    <w:p w:rsidR="005552F3" w:rsidRPr="00E5238E" w:rsidRDefault="005552F3" w:rsidP="00E5238E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NewRoman" w:cs="TimesNewRoman"/>
          <w:sz w:val="20"/>
          <w:szCs w:val="20"/>
          <w:lang w:val="kk-KZ"/>
        </w:rPr>
      </w:pPr>
      <w:r w:rsidRPr="005E5AAD">
        <w:rPr>
          <w:rFonts w:ascii="Times New Roman" w:eastAsia="TimesNewRoman" w:hAnsi="Times New Roman" w:cs="Times New Roman"/>
          <w:sz w:val="28"/>
          <w:szCs w:val="28"/>
        </w:rPr>
        <w:t xml:space="preserve">легирующего элемента обозначается </w:t>
      </w:r>
      <w:r w:rsidRPr="005E5AAD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 xml:space="preserve">числом </w:t>
      </w:r>
      <w:r w:rsidRPr="005E5AAD">
        <w:rPr>
          <w:rFonts w:ascii="Times New Roman" w:eastAsia="TimesNewRoman" w:hAnsi="Times New Roman" w:cs="Times New Roman"/>
          <w:sz w:val="28"/>
          <w:szCs w:val="28"/>
        </w:rPr>
        <w:t xml:space="preserve">чаще всего </w:t>
      </w:r>
      <w:r w:rsidRPr="005E5AAD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 xml:space="preserve">в целых процентах, которое указывается сразу за соответствующей буквой (стали, </w:t>
      </w:r>
      <w:r w:rsidR="00E5238E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  <w:lang w:val="kk-KZ"/>
        </w:rPr>
        <w:t>л</w:t>
      </w:r>
      <w:r w:rsidRPr="005E5AAD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итейные латуни и бронзы) или числа, характеризующие количество легирующих</w:t>
      </w:r>
      <w:r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  <w:lang w:val="kk-KZ"/>
        </w:rPr>
        <w:t xml:space="preserve"> </w:t>
      </w:r>
      <w:r w:rsidRPr="005E5AAD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элементов в сплаве, группируются отдельно (деформируемые латуни и</w:t>
      </w:r>
      <w:r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  <w:lang w:val="kk-KZ"/>
        </w:rPr>
        <w:t xml:space="preserve"> </w:t>
      </w:r>
      <w:r w:rsidRPr="005E5AAD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бронзы). Схемы маркировки технических сплавов представлены в таблицах</w:t>
      </w:r>
      <w:r w:rsidR="00E5238E">
        <w:rPr>
          <w:rFonts w:ascii="Times New Roman" w:eastAsia="TimesNewRoman,BoldItalic" w:hAnsi="Times New Roman" w:cs="Times New Roman"/>
          <w:b/>
          <w:bCs/>
          <w:i/>
          <w:iCs/>
          <w:sz w:val="20"/>
          <w:szCs w:val="20"/>
          <w:lang w:val="kk-KZ"/>
        </w:rPr>
        <w:t xml:space="preserve">  </w:t>
      </w:r>
      <w:r w:rsidR="00E5238E" w:rsidRPr="00E5238E">
        <w:rPr>
          <w:rFonts w:ascii="Times New Roman" w:eastAsia="TimesNewRoman,BoldItalic" w:hAnsi="Times New Roman" w:cs="Times New Roman"/>
          <w:bCs/>
          <w:iCs/>
          <w:sz w:val="28"/>
          <w:szCs w:val="28"/>
          <w:lang w:val="kk-KZ"/>
        </w:rPr>
        <w:t>11,12</w:t>
      </w:r>
      <w:r w:rsidR="00E5238E">
        <w:rPr>
          <w:rFonts w:ascii="Times New Roman" w:eastAsia="TimesNewRoman,BoldItalic" w:hAnsi="Times New Roman" w:cs="Times New Roman"/>
          <w:b/>
          <w:bCs/>
          <w:i/>
          <w:iCs/>
          <w:sz w:val="20"/>
          <w:szCs w:val="20"/>
          <w:lang w:val="kk-KZ"/>
        </w:rPr>
        <w:t>.</w:t>
      </w:r>
    </w:p>
    <w:p w:rsidR="005552F3" w:rsidRDefault="005552F3" w:rsidP="00E52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264B5" w:rsidRDefault="00D264B5" w:rsidP="00E52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264B5" w:rsidRDefault="00D264B5" w:rsidP="00E52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264B5" w:rsidRDefault="00D264B5" w:rsidP="00E52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5552F3" w:rsidRPr="007507E5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  <w:lang w:val="kk-KZ"/>
        </w:rPr>
      </w:pPr>
      <w:r w:rsidRPr="007507E5">
        <w:rPr>
          <w:rFonts w:ascii="Times New Roman" w:eastAsia="TimesNewRoman" w:hAnsi="Times New Roman" w:cs="Times New Roman"/>
          <w:sz w:val="28"/>
          <w:szCs w:val="28"/>
        </w:rPr>
        <w:lastRenderedPageBreak/>
        <w:t>Таблица 10</w:t>
      </w:r>
      <w:r w:rsidR="007507E5">
        <w:rPr>
          <w:rFonts w:ascii="Times New Roman" w:eastAsia="TimesNewRoman" w:hAnsi="Times New Roman" w:cs="Times New Roman"/>
          <w:sz w:val="28"/>
          <w:szCs w:val="28"/>
          <w:lang w:val="kk-KZ"/>
        </w:rPr>
        <w:t>.</w:t>
      </w:r>
      <w:r w:rsidRPr="007507E5">
        <w:rPr>
          <w:rFonts w:ascii="Times New Roman" w:eastAsia="TimesNewRoman" w:hAnsi="Times New Roman" w:cs="Times New Roman"/>
          <w:sz w:val="28"/>
          <w:szCs w:val="28"/>
        </w:rPr>
        <w:t xml:space="preserve"> Условное обозначение легирующих элементов в маркировке технических сплавов</w:t>
      </w:r>
    </w:p>
    <w:tbl>
      <w:tblPr>
        <w:tblStyle w:val="ac"/>
        <w:tblW w:w="0" w:type="auto"/>
        <w:tblLook w:val="04A0"/>
      </w:tblPr>
      <w:tblGrid>
        <w:gridCol w:w="3190"/>
        <w:gridCol w:w="3190"/>
        <w:gridCol w:w="3191"/>
      </w:tblGrid>
      <w:tr w:rsidR="005552F3" w:rsidRPr="007507E5" w:rsidTr="00161027">
        <w:tc>
          <w:tcPr>
            <w:tcW w:w="3190" w:type="dxa"/>
            <w:vMerge w:val="restart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Элемент (хим. символ)</w:t>
            </w:r>
          </w:p>
        </w:tc>
        <w:tc>
          <w:tcPr>
            <w:tcW w:w="6381" w:type="dxa"/>
            <w:gridSpan w:val="2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Буква </w:t>
            </w: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русского алфавита</w:t>
            </w:r>
          </w:p>
        </w:tc>
      </w:tr>
      <w:tr w:rsidR="005552F3" w:rsidRPr="007507E5" w:rsidTr="00161027">
        <w:tc>
          <w:tcPr>
            <w:tcW w:w="3190" w:type="dxa"/>
            <w:vMerge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Стали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Цветные сплавы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Азот (N)</w:t>
            </w:r>
          </w:p>
        </w:tc>
        <w:tc>
          <w:tcPr>
            <w:tcW w:w="3190" w:type="dxa"/>
          </w:tcPr>
          <w:p w:rsidR="005552F3" w:rsidRPr="007507E5" w:rsidRDefault="005552F3" w:rsidP="007507E5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(в середине марки)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Алюминий (Al)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Ю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основа</w:t>
            </w: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  <w:vertAlign w:val="superscript"/>
              </w:rPr>
              <w:t>1</w:t>
            </w: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, А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Бериллий (Be)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Б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Бор (B)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Р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-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Ванадий (V)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Ф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Вам 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Вольфрам (W)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В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-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Железо (Fe)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Основа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Ж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Кадмий (Cd)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Кд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Кобальт (Co)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К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К (Ко)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Кремний (Si)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С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К (Кр)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Магний (Mg)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Мг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Марганец (Mn)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Г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Мц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Медь (Cu)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Д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основа</w:t>
            </w: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  <w:vertAlign w:val="superscript"/>
              </w:rPr>
              <w:t>3</w:t>
            </w: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, М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Молибден (Mo)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Н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-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Никель (Ni)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М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Н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Ниобий (Nb)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Б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Нб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Олово (Sn)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основа</w:t>
            </w: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  <w:vertAlign w:val="superscript"/>
              </w:rPr>
              <w:t>4</w:t>
            </w: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, О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Свинец (Pb)</w:t>
            </w:r>
          </w:p>
        </w:tc>
        <w:tc>
          <w:tcPr>
            <w:tcW w:w="3190" w:type="dxa"/>
          </w:tcPr>
          <w:p w:rsidR="005552F3" w:rsidRPr="007507E5" w:rsidRDefault="005552F3" w:rsidP="007507E5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</w:t>
            </w:r>
            <w:r w:rsid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   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(автоматн. сталь)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основа</w:t>
            </w: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  <w:vertAlign w:val="superscript"/>
              </w:rPr>
              <w:t>5</w:t>
            </w: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, С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Селен (Se)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Е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Сурьма (Sb)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Су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Серебро (Ag)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Ср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Титан (Ti)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Т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Ти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Фосфор (P)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П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Ф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Хром (Cr)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Х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Х (Хр)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Цинк (Zn)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основа</w:t>
            </w: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  <w:vertAlign w:val="superscript"/>
              </w:rPr>
              <w:t>6</w:t>
            </w: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, Ц</w:t>
            </w:r>
          </w:p>
        </w:tc>
      </w:tr>
      <w:tr w:rsidR="005552F3" w:rsidRPr="007507E5" w:rsidTr="00161027"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Цирконий (Zr)</w:t>
            </w:r>
          </w:p>
        </w:tc>
        <w:tc>
          <w:tcPr>
            <w:tcW w:w="319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Ц</w:t>
            </w:r>
          </w:p>
        </w:tc>
        <w:tc>
          <w:tcPr>
            <w:tcW w:w="3191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ЦЭВ</w:t>
            </w:r>
          </w:p>
        </w:tc>
      </w:tr>
      <w:tr w:rsidR="005552F3" w:rsidRPr="007507E5" w:rsidTr="00161027">
        <w:tc>
          <w:tcPr>
            <w:tcW w:w="9571" w:type="dxa"/>
            <w:gridSpan w:val="3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Примечания: </w:t>
            </w: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жирным шрифтом 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вы</w:t>
            </w:r>
            <w:r w:rsidR="00E5238E"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делены часто употребляемые леги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рующие элементы. </w:t>
            </w:r>
            <w:r w:rsidRPr="007507E5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Основа сплавов 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1–алюминиевые конструкционные</w:t>
            </w:r>
            <w:r w:rsidR="00E5238E"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сплавы, подшипниковые сплавы; 2–стали и чугуны; 3–бронзы, латуни;</w:t>
            </w:r>
          </w:p>
          <w:p w:rsidR="005552F3" w:rsidRPr="007507E5" w:rsidRDefault="005552F3" w:rsidP="00E5238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4–оловянные баббиты; припои ПОС, ПОЦ; 5–свинцовые баббиты; 6-</w:t>
            </w:r>
            <w:r w:rsidR="00E5238E"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латуни, подшипниковые сплавы.</w:t>
            </w:r>
          </w:p>
        </w:tc>
      </w:tr>
    </w:tbl>
    <w:p w:rsidR="005552F3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0"/>
          <w:szCs w:val="20"/>
          <w:lang w:val="kk-KZ"/>
        </w:rPr>
      </w:pPr>
    </w:p>
    <w:p w:rsidR="005552F3" w:rsidRPr="00E5238E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  <w:lang w:val="kk-KZ"/>
        </w:rPr>
      </w:pPr>
      <w:r w:rsidRPr="00E5238E">
        <w:rPr>
          <w:rFonts w:ascii="Times New Roman" w:eastAsia="TimesNewRoman" w:hAnsi="Times New Roman" w:cs="Times New Roman"/>
          <w:sz w:val="28"/>
          <w:szCs w:val="28"/>
        </w:rPr>
        <w:t>Таблица 11 Маркировка деформируемых сплавов</w:t>
      </w:r>
    </w:p>
    <w:tbl>
      <w:tblPr>
        <w:tblStyle w:val="ac"/>
        <w:tblW w:w="0" w:type="auto"/>
        <w:tblInd w:w="-34" w:type="dxa"/>
        <w:tblLook w:val="04A0"/>
      </w:tblPr>
      <w:tblGrid>
        <w:gridCol w:w="2938"/>
        <w:gridCol w:w="1157"/>
        <w:gridCol w:w="3323"/>
        <w:gridCol w:w="2187"/>
      </w:tblGrid>
      <w:tr w:rsidR="005552F3" w:rsidRPr="007507E5" w:rsidTr="007507E5">
        <w:tc>
          <w:tcPr>
            <w:tcW w:w="314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Группа сплавов</w:t>
            </w:r>
          </w:p>
        </w:tc>
        <w:tc>
          <w:tcPr>
            <w:tcW w:w="1244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ГОСТ</w:t>
            </w:r>
          </w:p>
        </w:tc>
        <w:tc>
          <w:tcPr>
            <w:tcW w:w="2879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Схема маркировки</w:t>
            </w:r>
          </w:p>
        </w:tc>
        <w:tc>
          <w:tcPr>
            <w:tcW w:w="2335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Примеры</w:t>
            </w:r>
          </w:p>
        </w:tc>
      </w:tr>
      <w:tr w:rsidR="005552F3" w:rsidRPr="007507E5" w:rsidTr="007507E5">
        <w:tc>
          <w:tcPr>
            <w:tcW w:w="314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Сталь обыкновен-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ного качества</w:t>
            </w:r>
          </w:p>
        </w:tc>
        <w:tc>
          <w:tcPr>
            <w:tcW w:w="1244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  <w:tc>
          <w:tcPr>
            <w:tcW w:w="2879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Ст+№марки+раскисление</w:t>
            </w:r>
          </w:p>
        </w:tc>
        <w:tc>
          <w:tcPr>
            <w:tcW w:w="2335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Ст3кп,Ст3сп,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Ст3пс</w:t>
            </w:r>
          </w:p>
        </w:tc>
      </w:tr>
      <w:tr w:rsidR="005552F3" w:rsidRPr="007507E5" w:rsidTr="007507E5">
        <w:tc>
          <w:tcPr>
            <w:tcW w:w="314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Сталь строительная</w:t>
            </w:r>
          </w:p>
        </w:tc>
        <w:tc>
          <w:tcPr>
            <w:tcW w:w="1244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27772</w:t>
            </w:r>
          </w:p>
        </w:tc>
        <w:tc>
          <w:tcPr>
            <w:tcW w:w="2879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С+σтМПа</w:t>
            </w:r>
          </w:p>
        </w:tc>
        <w:tc>
          <w:tcPr>
            <w:tcW w:w="2335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С285</w:t>
            </w:r>
          </w:p>
        </w:tc>
      </w:tr>
      <w:tr w:rsidR="005552F3" w:rsidRPr="007507E5" w:rsidTr="007507E5">
        <w:tc>
          <w:tcPr>
            <w:tcW w:w="314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Сталь качественная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конструкционная</w:t>
            </w:r>
          </w:p>
        </w:tc>
        <w:tc>
          <w:tcPr>
            <w:tcW w:w="1244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1050</w:t>
            </w:r>
          </w:p>
        </w:tc>
        <w:tc>
          <w:tcPr>
            <w:tcW w:w="2879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С×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100+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раскисление</w:t>
            </w:r>
          </w:p>
        </w:tc>
        <w:tc>
          <w:tcPr>
            <w:tcW w:w="2335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08, 08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кп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пс</w:t>
            </w:r>
          </w:p>
        </w:tc>
      </w:tr>
      <w:tr w:rsidR="005552F3" w:rsidRPr="007507E5" w:rsidTr="007507E5">
        <w:tc>
          <w:tcPr>
            <w:tcW w:w="314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Сталь легированная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>конструкционная</w:t>
            </w:r>
          </w:p>
        </w:tc>
        <w:tc>
          <w:tcPr>
            <w:tcW w:w="1244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4543</w:t>
            </w:r>
          </w:p>
        </w:tc>
        <w:tc>
          <w:tcPr>
            <w:tcW w:w="2879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С×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100+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ЛЭ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+%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ЛЭ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>категория качества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ЛЭ 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легирующие эл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ты</w:t>
            </w:r>
          </w:p>
        </w:tc>
        <w:tc>
          <w:tcPr>
            <w:tcW w:w="2335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ХГС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ХГСА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ХГС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Ш</w:t>
            </w:r>
          </w:p>
        </w:tc>
      </w:tr>
      <w:tr w:rsidR="005552F3" w:rsidRPr="007507E5" w:rsidTr="007507E5">
        <w:tc>
          <w:tcPr>
            <w:tcW w:w="314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>Сталь нелегирован-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ная инструменталь-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ная</w:t>
            </w:r>
          </w:p>
        </w:tc>
        <w:tc>
          <w:tcPr>
            <w:tcW w:w="1244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1435</w:t>
            </w:r>
          </w:p>
        </w:tc>
        <w:tc>
          <w:tcPr>
            <w:tcW w:w="2879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У+%С×10+ категория качества</w:t>
            </w:r>
          </w:p>
        </w:tc>
        <w:tc>
          <w:tcPr>
            <w:tcW w:w="2335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У7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У7А</w:t>
            </w:r>
          </w:p>
        </w:tc>
      </w:tr>
      <w:tr w:rsidR="005552F3" w:rsidRPr="007507E5" w:rsidTr="007507E5">
        <w:tc>
          <w:tcPr>
            <w:tcW w:w="3147" w:type="dxa"/>
            <w:vMerge w:val="restart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Сталь легированная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инструментальная</w:t>
            </w:r>
          </w:p>
        </w:tc>
        <w:tc>
          <w:tcPr>
            <w:tcW w:w="1244" w:type="dxa"/>
            <w:vMerge w:val="restart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5950</w:t>
            </w:r>
          </w:p>
        </w:tc>
        <w:tc>
          <w:tcPr>
            <w:tcW w:w="2879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С×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10+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ЛЭ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+%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ЛЭ</w:t>
            </w:r>
          </w:p>
        </w:tc>
        <w:tc>
          <w:tcPr>
            <w:tcW w:w="2335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ХФ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, 13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Х</w:t>
            </w:r>
          </w:p>
        </w:tc>
      </w:tr>
      <w:tr w:rsidR="005552F3" w:rsidRPr="007507E5" w:rsidTr="007507E5">
        <w:tc>
          <w:tcPr>
            <w:tcW w:w="3147" w:type="dxa"/>
            <w:vMerge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vMerge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2879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ЛЭ+%ЛЭ</w:t>
            </w:r>
          </w:p>
        </w:tc>
        <w:tc>
          <w:tcPr>
            <w:tcW w:w="2335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ХВГ</w:t>
            </w:r>
          </w:p>
        </w:tc>
      </w:tr>
      <w:tr w:rsidR="005552F3" w:rsidRPr="007507E5" w:rsidTr="007507E5">
        <w:tc>
          <w:tcPr>
            <w:tcW w:w="314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Сталь высоколеги-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рованная</w:t>
            </w:r>
          </w:p>
        </w:tc>
        <w:tc>
          <w:tcPr>
            <w:tcW w:w="1244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5632</w:t>
            </w:r>
          </w:p>
        </w:tc>
        <w:tc>
          <w:tcPr>
            <w:tcW w:w="2879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С×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100+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ЛЭ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+%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ЛЭ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2335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Х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Н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Т</w:t>
            </w:r>
          </w:p>
        </w:tc>
      </w:tr>
      <w:tr w:rsidR="005552F3" w:rsidRPr="007507E5" w:rsidTr="007507E5">
        <w:tc>
          <w:tcPr>
            <w:tcW w:w="314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Сплав на Fe-Ni основе</w:t>
            </w:r>
          </w:p>
        </w:tc>
        <w:tc>
          <w:tcPr>
            <w:tcW w:w="1244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5632</w:t>
            </w:r>
          </w:p>
        </w:tc>
        <w:tc>
          <w:tcPr>
            <w:tcW w:w="2879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ХН+%Ni+ЛЭ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Ni&lt;50%</w:t>
            </w:r>
          </w:p>
        </w:tc>
        <w:tc>
          <w:tcPr>
            <w:tcW w:w="2335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ХН35ВТ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  <w:tr w:rsidR="005552F3" w:rsidRPr="007507E5" w:rsidTr="007507E5">
        <w:tc>
          <w:tcPr>
            <w:tcW w:w="314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Сплав на Ni основе</w:t>
            </w:r>
          </w:p>
        </w:tc>
        <w:tc>
          <w:tcPr>
            <w:tcW w:w="1244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5632</w:t>
            </w:r>
          </w:p>
        </w:tc>
        <w:tc>
          <w:tcPr>
            <w:tcW w:w="2879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Н+%Ni+ЛЭ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ХН+%Ni+ЛЭ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Ni&gt;50%</w:t>
            </w:r>
          </w:p>
        </w:tc>
        <w:tc>
          <w:tcPr>
            <w:tcW w:w="2335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Н70МВФ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ХН65МВ</w:t>
            </w:r>
          </w:p>
        </w:tc>
      </w:tr>
      <w:tr w:rsidR="005552F3" w:rsidRPr="007507E5" w:rsidTr="007507E5">
        <w:tc>
          <w:tcPr>
            <w:tcW w:w="314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Сталь подшипниковая</w:t>
            </w:r>
          </w:p>
        </w:tc>
        <w:tc>
          <w:tcPr>
            <w:tcW w:w="1244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801</w:t>
            </w:r>
          </w:p>
        </w:tc>
        <w:tc>
          <w:tcPr>
            <w:tcW w:w="2879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ШХ+%Cr×10</w:t>
            </w:r>
          </w:p>
        </w:tc>
        <w:tc>
          <w:tcPr>
            <w:tcW w:w="2335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ШХ15</w:t>
            </w:r>
          </w:p>
        </w:tc>
      </w:tr>
      <w:tr w:rsidR="005552F3" w:rsidRPr="007507E5" w:rsidTr="007507E5">
        <w:tc>
          <w:tcPr>
            <w:tcW w:w="314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Сталь быстрорежущая</w:t>
            </w:r>
          </w:p>
        </w:tc>
        <w:tc>
          <w:tcPr>
            <w:tcW w:w="1244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19265</w:t>
            </w:r>
          </w:p>
        </w:tc>
        <w:tc>
          <w:tcPr>
            <w:tcW w:w="2879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Р+%W+ЛЭ+%ЛЭ</w:t>
            </w:r>
          </w:p>
        </w:tc>
        <w:tc>
          <w:tcPr>
            <w:tcW w:w="2335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Р18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Р6М5</w:t>
            </w:r>
          </w:p>
        </w:tc>
      </w:tr>
      <w:tr w:rsidR="005552F3" w:rsidRPr="007507E5" w:rsidTr="007507E5">
        <w:tc>
          <w:tcPr>
            <w:tcW w:w="3147" w:type="dxa"/>
            <w:vMerge w:val="restart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Алюминиевые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сплавы</w:t>
            </w:r>
          </w:p>
        </w:tc>
        <w:tc>
          <w:tcPr>
            <w:tcW w:w="1244" w:type="dxa"/>
            <w:vMerge w:val="restart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4784</w:t>
            </w:r>
          </w:p>
        </w:tc>
        <w:tc>
          <w:tcPr>
            <w:tcW w:w="2879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Элементный состав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Al-Mn и др.</w:t>
            </w:r>
          </w:p>
        </w:tc>
        <w:tc>
          <w:tcPr>
            <w:tcW w:w="2335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АМц</w:t>
            </w:r>
          </w:p>
        </w:tc>
      </w:tr>
      <w:tr w:rsidR="005552F3" w:rsidRPr="007507E5" w:rsidTr="007507E5">
        <w:tc>
          <w:tcPr>
            <w:tcW w:w="3147" w:type="dxa"/>
            <w:vMerge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vMerge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2879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Название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Высокопрочный и др</w:t>
            </w:r>
          </w:p>
        </w:tc>
        <w:tc>
          <w:tcPr>
            <w:tcW w:w="2335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В95</w:t>
            </w:r>
          </w:p>
        </w:tc>
      </w:tr>
      <w:tr w:rsidR="005552F3" w:rsidRPr="007507E5" w:rsidTr="007507E5">
        <w:tc>
          <w:tcPr>
            <w:tcW w:w="3147" w:type="dxa"/>
            <w:vMerge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vMerge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2879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Название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Дуралюмин и др</w:t>
            </w:r>
          </w:p>
        </w:tc>
        <w:tc>
          <w:tcPr>
            <w:tcW w:w="2335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Д16</w:t>
            </w:r>
          </w:p>
        </w:tc>
      </w:tr>
      <w:tr w:rsidR="005552F3" w:rsidRPr="007507E5" w:rsidTr="007507E5">
        <w:tc>
          <w:tcPr>
            <w:tcW w:w="3147" w:type="dxa"/>
            <w:vMerge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vMerge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2879" w:type="dxa"/>
          </w:tcPr>
          <w:p w:rsidR="00E94F6A" w:rsidRDefault="005552F3" w:rsidP="00E94F6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Название организации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разработчика</w:t>
            </w:r>
            <w:r w:rsidR="00E94F6A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5552F3" w:rsidRPr="007507E5" w:rsidRDefault="005552F3" w:rsidP="00E94F6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ВИАМ и др.</w:t>
            </w:r>
          </w:p>
        </w:tc>
        <w:tc>
          <w:tcPr>
            <w:tcW w:w="2335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ВАД</w:t>
            </w:r>
          </w:p>
        </w:tc>
      </w:tr>
      <w:tr w:rsidR="005552F3" w:rsidRPr="007507E5" w:rsidTr="007507E5">
        <w:tc>
          <w:tcPr>
            <w:tcW w:w="314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Латунь</w:t>
            </w:r>
          </w:p>
        </w:tc>
        <w:tc>
          <w:tcPr>
            <w:tcW w:w="1244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15527</w:t>
            </w:r>
          </w:p>
        </w:tc>
        <w:tc>
          <w:tcPr>
            <w:tcW w:w="2879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Л+ЛЭ+%Cu+%ЛЭ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Zn - остальное</w:t>
            </w:r>
          </w:p>
        </w:tc>
        <w:tc>
          <w:tcPr>
            <w:tcW w:w="2335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ЛЖМц59-1-1</w:t>
            </w:r>
          </w:p>
        </w:tc>
      </w:tr>
      <w:tr w:rsidR="005552F3" w:rsidRPr="007507E5" w:rsidTr="007507E5">
        <w:tc>
          <w:tcPr>
            <w:tcW w:w="314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Бронза оловянная</w:t>
            </w:r>
          </w:p>
        </w:tc>
        <w:tc>
          <w:tcPr>
            <w:tcW w:w="1244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5017</w:t>
            </w:r>
          </w:p>
        </w:tc>
        <w:tc>
          <w:tcPr>
            <w:tcW w:w="2879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Бр+ЛЭ+%ЛЭ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Cu – остальное</w:t>
            </w:r>
          </w:p>
        </w:tc>
        <w:tc>
          <w:tcPr>
            <w:tcW w:w="2335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БрОФ2-0,25</w:t>
            </w:r>
          </w:p>
        </w:tc>
      </w:tr>
      <w:tr w:rsidR="005552F3" w:rsidRPr="007507E5" w:rsidTr="007507E5">
        <w:tc>
          <w:tcPr>
            <w:tcW w:w="314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Бронза безоловян-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Ная</w:t>
            </w:r>
          </w:p>
        </w:tc>
        <w:tc>
          <w:tcPr>
            <w:tcW w:w="1244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18175</w:t>
            </w:r>
          </w:p>
        </w:tc>
        <w:tc>
          <w:tcPr>
            <w:tcW w:w="2879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Бр+ЛЭ+%ЛЭ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Cu – остальное</w:t>
            </w:r>
          </w:p>
        </w:tc>
        <w:tc>
          <w:tcPr>
            <w:tcW w:w="2335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БрАЖН10-4-4</w:t>
            </w:r>
          </w:p>
        </w:tc>
      </w:tr>
      <w:tr w:rsidR="005552F3" w:rsidRPr="007507E5" w:rsidTr="007507E5">
        <w:tc>
          <w:tcPr>
            <w:tcW w:w="314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Медно-никелевые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сплавы</w:t>
            </w:r>
          </w:p>
        </w:tc>
        <w:tc>
          <w:tcPr>
            <w:tcW w:w="1244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2879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МН+ЛЭ+%Ni+%ЛЭ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Cu – остальное</w:t>
            </w:r>
          </w:p>
        </w:tc>
        <w:tc>
          <w:tcPr>
            <w:tcW w:w="2335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МНЖ5-1</w:t>
            </w:r>
          </w:p>
        </w:tc>
      </w:tr>
      <w:tr w:rsidR="005552F3" w:rsidRPr="007507E5" w:rsidTr="007507E5">
        <w:tc>
          <w:tcPr>
            <w:tcW w:w="314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Титановые сплавы</w:t>
            </w:r>
          </w:p>
        </w:tc>
        <w:tc>
          <w:tcPr>
            <w:tcW w:w="1244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19807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27265</w:t>
            </w:r>
          </w:p>
        </w:tc>
        <w:tc>
          <w:tcPr>
            <w:tcW w:w="2879" w:type="dxa"/>
          </w:tcPr>
          <w:p w:rsidR="005552F3" w:rsidRPr="007507E5" w:rsidRDefault="00E94F6A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Название организации разра</w:t>
            </w:r>
            <w:r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б</w:t>
            </w:r>
            <w:r w:rsidR="005552F3"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отчика</w:t>
            </w:r>
            <w:r w:rsidR="005552F3"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552F3"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ВТ – «ВИАМ титан»</w:t>
            </w:r>
            <w:r w:rsidR="005552F3" w:rsidRPr="007507E5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   </w:t>
            </w:r>
            <w:r w:rsidR="005552F3"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ОТ – «Опытный титан»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ПТ – «Прометей титан»</w:t>
            </w:r>
          </w:p>
        </w:tc>
        <w:tc>
          <w:tcPr>
            <w:tcW w:w="2335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ВТ1-00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ОТ4-1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ПТ-7Мсв</w:t>
            </w:r>
          </w:p>
        </w:tc>
      </w:tr>
    </w:tbl>
    <w:p w:rsidR="005552F3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264B5" w:rsidRDefault="00D264B5" w:rsidP="005552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264B5" w:rsidRDefault="00D264B5" w:rsidP="005552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264B5" w:rsidRDefault="00D264B5" w:rsidP="005552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264B5" w:rsidRDefault="00D264B5" w:rsidP="005552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5552F3" w:rsidRPr="00E5238E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  <w:lang w:val="kk-KZ"/>
        </w:rPr>
      </w:pPr>
      <w:r w:rsidRPr="00E5238E">
        <w:rPr>
          <w:rFonts w:ascii="Times New Roman" w:eastAsia="TimesNewRoman" w:hAnsi="Times New Roman" w:cs="Times New Roman"/>
          <w:sz w:val="28"/>
          <w:szCs w:val="28"/>
        </w:rPr>
        <w:lastRenderedPageBreak/>
        <w:t>Таблица 12 Маркировка литейных сплавов</w:t>
      </w:r>
    </w:p>
    <w:tbl>
      <w:tblPr>
        <w:tblStyle w:val="ac"/>
        <w:tblW w:w="0" w:type="auto"/>
        <w:tblLook w:val="04A0"/>
      </w:tblPr>
      <w:tblGrid>
        <w:gridCol w:w="3736"/>
        <w:gridCol w:w="938"/>
        <w:gridCol w:w="2968"/>
        <w:gridCol w:w="1929"/>
      </w:tblGrid>
      <w:tr w:rsidR="005552F3" w:rsidRPr="007507E5" w:rsidTr="00161027">
        <w:tc>
          <w:tcPr>
            <w:tcW w:w="3866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Группа сплавов</w:t>
            </w:r>
          </w:p>
        </w:tc>
        <w:tc>
          <w:tcPr>
            <w:tcW w:w="920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ГОСТ</w:t>
            </w:r>
          </w:p>
        </w:tc>
        <w:tc>
          <w:tcPr>
            <w:tcW w:w="297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Схема маркировки</w:t>
            </w:r>
          </w:p>
        </w:tc>
        <w:tc>
          <w:tcPr>
            <w:tcW w:w="1808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Примеры</w:t>
            </w:r>
          </w:p>
        </w:tc>
      </w:tr>
      <w:tr w:rsidR="005552F3" w:rsidRPr="007507E5" w:rsidTr="00161027">
        <w:tc>
          <w:tcPr>
            <w:tcW w:w="3866" w:type="dxa"/>
            <w:vMerge w:val="restart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Сталь</w:t>
            </w:r>
          </w:p>
        </w:tc>
        <w:tc>
          <w:tcPr>
            <w:tcW w:w="920" w:type="dxa"/>
            <w:vMerge w:val="restart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977</w:t>
            </w:r>
          </w:p>
        </w:tc>
        <w:tc>
          <w:tcPr>
            <w:tcW w:w="297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С×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100+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808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Л</w:t>
            </w:r>
          </w:p>
        </w:tc>
      </w:tr>
      <w:tr w:rsidR="005552F3" w:rsidRPr="007507E5" w:rsidTr="00161027">
        <w:tc>
          <w:tcPr>
            <w:tcW w:w="3866" w:type="dxa"/>
            <w:vMerge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С×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100+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ЛЭ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+%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ЛЭ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808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Х</w:t>
            </w: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Л</w:t>
            </w:r>
          </w:p>
        </w:tc>
      </w:tr>
      <w:tr w:rsidR="005552F3" w:rsidRPr="007507E5" w:rsidTr="00161027">
        <w:tc>
          <w:tcPr>
            <w:tcW w:w="3866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Серый чугун</w:t>
            </w:r>
          </w:p>
        </w:tc>
        <w:tc>
          <w:tcPr>
            <w:tcW w:w="92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1412</w:t>
            </w:r>
          </w:p>
        </w:tc>
        <w:tc>
          <w:tcPr>
            <w:tcW w:w="297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СЧ+σВкгс/мм2</w:t>
            </w:r>
          </w:p>
        </w:tc>
        <w:tc>
          <w:tcPr>
            <w:tcW w:w="1808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СЧ15</w:t>
            </w:r>
          </w:p>
        </w:tc>
      </w:tr>
      <w:tr w:rsidR="005552F3" w:rsidRPr="007507E5" w:rsidTr="00161027">
        <w:tc>
          <w:tcPr>
            <w:tcW w:w="3866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Высокопрочный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чугун</w:t>
            </w:r>
          </w:p>
        </w:tc>
        <w:tc>
          <w:tcPr>
            <w:tcW w:w="92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7293</w:t>
            </w:r>
          </w:p>
        </w:tc>
        <w:tc>
          <w:tcPr>
            <w:tcW w:w="297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ВЧ+ σВкгс/мм2</w:t>
            </w:r>
          </w:p>
        </w:tc>
        <w:tc>
          <w:tcPr>
            <w:tcW w:w="1808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ВЧ40</w:t>
            </w:r>
          </w:p>
        </w:tc>
      </w:tr>
      <w:tr w:rsidR="005552F3" w:rsidRPr="007507E5" w:rsidTr="00161027">
        <w:tc>
          <w:tcPr>
            <w:tcW w:w="3866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Ковкий чугун</w:t>
            </w:r>
          </w:p>
        </w:tc>
        <w:tc>
          <w:tcPr>
            <w:tcW w:w="92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1215</w:t>
            </w:r>
          </w:p>
        </w:tc>
        <w:tc>
          <w:tcPr>
            <w:tcW w:w="297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КЧ+ σВкгс/мм2+δ%</w:t>
            </w:r>
          </w:p>
        </w:tc>
        <w:tc>
          <w:tcPr>
            <w:tcW w:w="1808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КЧ30-6</w:t>
            </w:r>
          </w:p>
        </w:tc>
      </w:tr>
      <w:tr w:rsidR="005552F3" w:rsidRPr="007507E5" w:rsidTr="00161027">
        <w:tc>
          <w:tcPr>
            <w:tcW w:w="3866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Алюминиевые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сплавы</w:t>
            </w:r>
          </w:p>
        </w:tc>
        <w:tc>
          <w:tcPr>
            <w:tcW w:w="92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1583</w:t>
            </w:r>
          </w:p>
        </w:tc>
        <w:tc>
          <w:tcPr>
            <w:tcW w:w="297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А+ЛЭ+%ЛЭ</w:t>
            </w:r>
          </w:p>
        </w:tc>
        <w:tc>
          <w:tcPr>
            <w:tcW w:w="1808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АК12</w:t>
            </w:r>
          </w:p>
        </w:tc>
      </w:tr>
      <w:tr w:rsidR="005552F3" w:rsidRPr="007507E5" w:rsidTr="00161027">
        <w:tc>
          <w:tcPr>
            <w:tcW w:w="3866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Латунь</w:t>
            </w:r>
          </w:p>
        </w:tc>
        <w:tc>
          <w:tcPr>
            <w:tcW w:w="92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17711</w:t>
            </w:r>
          </w:p>
        </w:tc>
        <w:tc>
          <w:tcPr>
            <w:tcW w:w="2977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ЛЦ+%Zn+ЛЭ+%ЛЭ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Cu – остальное</w:t>
            </w:r>
          </w:p>
        </w:tc>
        <w:tc>
          <w:tcPr>
            <w:tcW w:w="1808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ЛЦ30А3</w:t>
            </w:r>
          </w:p>
        </w:tc>
      </w:tr>
      <w:tr w:rsidR="005552F3" w:rsidRPr="007507E5" w:rsidTr="00161027">
        <w:tc>
          <w:tcPr>
            <w:tcW w:w="3866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Бронза оловянная</w:t>
            </w:r>
          </w:p>
        </w:tc>
        <w:tc>
          <w:tcPr>
            <w:tcW w:w="92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613</w:t>
            </w:r>
          </w:p>
        </w:tc>
        <w:tc>
          <w:tcPr>
            <w:tcW w:w="2977" w:type="dxa"/>
            <w:vMerge w:val="restart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Бр+ЛЭ+%ЛЭ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Cu – остальное</w:t>
            </w:r>
          </w:p>
        </w:tc>
        <w:tc>
          <w:tcPr>
            <w:tcW w:w="1808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БрО10Ф1</w:t>
            </w:r>
          </w:p>
        </w:tc>
      </w:tr>
      <w:tr w:rsidR="005552F3" w:rsidRPr="007507E5" w:rsidTr="00161027">
        <w:tc>
          <w:tcPr>
            <w:tcW w:w="3866" w:type="dxa"/>
          </w:tcPr>
          <w:p w:rsidR="005552F3" w:rsidRPr="007507E5" w:rsidRDefault="005552F3" w:rsidP="00E5238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Бронза безоловянная</w:t>
            </w:r>
          </w:p>
        </w:tc>
        <w:tc>
          <w:tcPr>
            <w:tcW w:w="920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hAnsi="Times New Roman" w:cs="Times New Roman"/>
                <w:sz w:val="28"/>
                <w:szCs w:val="28"/>
              </w:rPr>
              <w:t>493</w:t>
            </w:r>
          </w:p>
        </w:tc>
        <w:tc>
          <w:tcPr>
            <w:tcW w:w="2977" w:type="dxa"/>
            <w:vMerge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1808" w:type="dxa"/>
          </w:tcPr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БрА10Ж3Мц2</w:t>
            </w:r>
          </w:p>
          <w:p w:rsidR="005552F3" w:rsidRPr="007507E5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07E5">
              <w:rPr>
                <w:rFonts w:ascii="Times New Roman" w:eastAsia="TimesNewRoman" w:hAnsi="Times New Roman" w:cs="Times New Roman"/>
                <w:sz w:val="28"/>
                <w:szCs w:val="28"/>
              </w:rPr>
              <w:t>БрА10Ж4Н4Л</w:t>
            </w:r>
          </w:p>
        </w:tc>
      </w:tr>
    </w:tbl>
    <w:p w:rsidR="005552F3" w:rsidRPr="003271F3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5552F3" w:rsidRPr="002333D8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2333D8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 xml:space="preserve">Деформируемые сплавы </w:t>
      </w:r>
      <w:r w:rsidRPr="002333D8">
        <w:rPr>
          <w:rFonts w:ascii="Times New Roman" w:eastAsia="TimesNewRoman,BoldItalic" w:hAnsi="Times New Roman" w:cs="Times New Roman"/>
          <w:sz w:val="28"/>
          <w:szCs w:val="28"/>
        </w:rPr>
        <w:t>(</w:t>
      </w:r>
      <w:r w:rsidRPr="002333D8">
        <w:rPr>
          <w:rFonts w:ascii="Times New Roman" w:eastAsia="TimesNewRoman" w:hAnsi="Times New Roman" w:cs="Times New Roman"/>
          <w:sz w:val="28"/>
          <w:szCs w:val="28"/>
        </w:rPr>
        <w:t xml:space="preserve">таблица </w:t>
      </w:r>
      <w:r w:rsidRPr="002333D8">
        <w:rPr>
          <w:rFonts w:ascii="Times New Roman" w:eastAsia="TimesNewRoman,BoldItalic" w:hAnsi="Times New Roman" w:cs="Times New Roman"/>
          <w:sz w:val="28"/>
          <w:szCs w:val="28"/>
        </w:rPr>
        <w:t xml:space="preserve">11) </w:t>
      </w:r>
      <w:r w:rsidRPr="002333D8">
        <w:rPr>
          <w:rFonts w:ascii="Times New Roman" w:eastAsia="TimesNewRoman" w:hAnsi="Times New Roman" w:cs="Times New Roman"/>
          <w:sz w:val="28"/>
          <w:szCs w:val="28"/>
        </w:rPr>
        <w:t>используются для изготовления</w:t>
      </w:r>
    </w:p>
    <w:p w:rsidR="005552F3" w:rsidRPr="002333D8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2333D8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 xml:space="preserve">металлических полуфабрикатов </w:t>
      </w:r>
      <w:r w:rsidRPr="002333D8">
        <w:rPr>
          <w:rFonts w:ascii="Times New Roman" w:eastAsia="TimesNewRoman,BoldItalic" w:hAnsi="Times New Roman" w:cs="Times New Roman"/>
          <w:sz w:val="28"/>
          <w:szCs w:val="28"/>
        </w:rPr>
        <w:t>(</w:t>
      </w:r>
      <w:r w:rsidRPr="002333D8">
        <w:rPr>
          <w:rFonts w:ascii="Times New Roman" w:eastAsia="TimesNewRoman" w:hAnsi="Times New Roman" w:cs="Times New Roman"/>
          <w:sz w:val="28"/>
          <w:szCs w:val="28"/>
        </w:rPr>
        <w:t>листы</w:t>
      </w:r>
      <w:r w:rsidRPr="002333D8">
        <w:rPr>
          <w:rFonts w:ascii="Times New Roman" w:eastAsia="TimesNewRoman,BoldItalic" w:hAnsi="Times New Roman" w:cs="Times New Roman"/>
          <w:sz w:val="28"/>
          <w:szCs w:val="28"/>
        </w:rPr>
        <w:t xml:space="preserve">, </w:t>
      </w:r>
      <w:r w:rsidRPr="002333D8">
        <w:rPr>
          <w:rFonts w:ascii="Times New Roman" w:eastAsia="TimesNewRoman" w:hAnsi="Times New Roman" w:cs="Times New Roman"/>
          <w:sz w:val="28"/>
          <w:szCs w:val="28"/>
        </w:rPr>
        <w:t>трубы</w:t>
      </w:r>
      <w:r w:rsidRPr="002333D8">
        <w:rPr>
          <w:rFonts w:ascii="Times New Roman" w:eastAsia="TimesNewRoman,BoldItalic" w:hAnsi="Times New Roman" w:cs="Times New Roman"/>
          <w:sz w:val="28"/>
          <w:szCs w:val="28"/>
        </w:rPr>
        <w:t xml:space="preserve">, </w:t>
      </w:r>
      <w:r w:rsidRPr="002333D8">
        <w:rPr>
          <w:rFonts w:ascii="Times New Roman" w:eastAsia="TimesNewRoman" w:hAnsi="Times New Roman" w:cs="Times New Roman"/>
          <w:sz w:val="28"/>
          <w:szCs w:val="28"/>
        </w:rPr>
        <w:t>сортовой и фасонный</w:t>
      </w:r>
    </w:p>
    <w:p w:rsidR="005552F3" w:rsidRPr="002333D8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</w:pPr>
      <w:r w:rsidRPr="002333D8">
        <w:rPr>
          <w:rFonts w:ascii="Times New Roman" w:eastAsia="TimesNewRoman" w:hAnsi="Times New Roman" w:cs="Times New Roman"/>
          <w:sz w:val="28"/>
          <w:szCs w:val="28"/>
        </w:rPr>
        <w:t>прокат</w:t>
      </w:r>
      <w:r w:rsidRPr="002333D8">
        <w:rPr>
          <w:rFonts w:ascii="Times New Roman" w:eastAsia="TimesNewRoman,BoldItalic" w:hAnsi="Times New Roman" w:cs="Times New Roman"/>
          <w:sz w:val="28"/>
          <w:szCs w:val="28"/>
        </w:rPr>
        <w:t xml:space="preserve">, </w:t>
      </w:r>
      <w:r w:rsidRPr="002333D8">
        <w:rPr>
          <w:rFonts w:ascii="Times New Roman" w:eastAsia="TimesNewRoman" w:hAnsi="Times New Roman" w:cs="Times New Roman"/>
          <w:sz w:val="28"/>
          <w:szCs w:val="28"/>
        </w:rPr>
        <w:t>поковки</w:t>
      </w:r>
      <w:r w:rsidRPr="002333D8">
        <w:rPr>
          <w:rFonts w:ascii="Times New Roman" w:eastAsia="TimesNewRoman,BoldItalic" w:hAnsi="Times New Roman" w:cs="Times New Roman"/>
          <w:sz w:val="28"/>
          <w:szCs w:val="28"/>
        </w:rPr>
        <w:t xml:space="preserve">). </w:t>
      </w:r>
      <w:r w:rsidRPr="002333D8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 xml:space="preserve">Литейные сплавы </w:t>
      </w:r>
      <w:r w:rsidRPr="002333D8">
        <w:rPr>
          <w:rFonts w:ascii="Times New Roman" w:eastAsia="TimesNewRoman,BoldItalic" w:hAnsi="Times New Roman" w:cs="Times New Roman"/>
          <w:sz w:val="28"/>
          <w:szCs w:val="28"/>
        </w:rPr>
        <w:t>(</w:t>
      </w:r>
      <w:r w:rsidRPr="002333D8">
        <w:rPr>
          <w:rFonts w:ascii="Times New Roman" w:eastAsia="TimesNewRoman" w:hAnsi="Times New Roman" w:cs="Times New Roman"/>
          <w:sz w:val="28"/>
          <w:szCs w:val="28"/>
        </w:rPr>
        <w:t xml:space="preserve">таблица </w:t>
      </w:r>
      <w:r w:rsidRPr="002333D8">
        <w:rPr>
          <w:rFonts w:ascii="Times New Roman" w:eastAsia="TimesNewRoman,BoldItalic" w:hAnsi="Times New Roman" w:cs="Times New Roman"/>
          <w:sz w:val="28"/>
          <w:szCs w:val="28"/>
        </w:rPr>
        <w:t xml:space="preserve">12) </w:t>
      </w:r>
      <w:r w:rsidRPr="002333D8">
        <w:rPr>
          <w:rFonts w:ascii="Times New Roman" w:eastAsia="TimesNewRoman" w:hAnsi="Times New Roman" w:cs="Times New Roman"/>
          <w:sz w:val="28"/>
          <w:szCs w:val="28"/>
        </w:rPr>
        <w:t xml:space="preserve">применяются для получения </w:t>
      </w:r>
      <w:r w:rsidRPr="002333D8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отливок.</w:t>
      </w:r>
    </w:p>
    <w:p w:rsidR="005552F3" w:rsidRPr="002333D8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2333D8">
        <w:rPr>
          <w:rFonts w:ascii="Times New Roman" w:eastAsia="TimesNewRoman" w:hAnsi="Times New Roman" w:cs="Times New Roman"/>
          <w:sz w:val="28"/>
          <w:szCs w:val="28"/>
        </w:rPr>
        <w:t xml:space="preserve">К </w:t>
      </w:r>
      <w:r w:rsidRPr="002333D8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 xml:space="preserve">специальным сплавам </w:t>
      </w:r>
      <w:r w:rsidRPr="002333D8">
        <w:rPr>
          <w:rFonts w:ascii="Times New Roman" w:eastAsia="TimesNewRoman" w:hAnsi="Times New Roman" w:cs="Times New Roman"/>
          <w:sz w:val="28"/>
          <w:szCs w:val="28"/>
        </w:rPr>
        <w:t>относятся сплавы узкоспециализированного</w:t>
      </w:r>
    </w:p>
    <w:p w:rsidR="005552F3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Italic" w:hAnsi="Times New Roman" w:cs="Times New Roman"/>
          <w:sz w:val="28"/>
          <w:szCs w:val="28"/>
          <w:lang w:val="kk-KZ"/>
        </w:rPr>
      </w:pPr>
      <w:r w:rsidRPr="002333D8">
        <w:rPr>
          <w:rFonts w:ascii="Times New Roman" w:eastAsia="TimesNewRoman" w:hAnsi="Times New Roman" w:cs="Times New Roman"/>
          <w:sz w:val="28"/>
          <w:szCs w:val="28"/>
        </w:rPr>
        <w:t>применения</w:t>
      </w:r>
      <w:r w:rsidRPr="002333D8">
        <w:rPr>
          <w:rFonts w:ascii="Times New Roman" w:eastAsia="TimesNewRoman,BoldItalic" w:hAnsi="Times New Roman" w:cs="Times New Roman"/>
          <w:sz w:val="28"/>
          <w:szCs w:val="28"/>
        </w:rPr>
        <w:t xml:space="preserve">: </w:t>
      </w:r>
      <w:r w:rsidRPr="002333D8">
        <w:rPr>
          <w:rFonts w:ascii="Times New Roman" w:eastAsia="TimesNewRoman" w:hAnsi="Times New Roman" w:cs="Times New Roman"/>
          <w:sz w:val="28"/>
          <w:szCs w:val="28"/>
        </w:rPr>
        <w:t>подшипниковые</w:t>
      </w:r>
      <w:r w:rsidRPr="002333D8">
        <w:rPr>
          <w:rFonts w:ascii="Times New Roman" w:eastAsia="TimesNewRoman,BoldItalic" w:hAnsi="Times New Roman" w:cs="Times New Roman"/>
          <w:sz w:val="28"/>
          <w:szCs w:val="28"/>
        </w:rPr>
        <w:t xml:space="preserve">, </w:t>
      </w:r>
      <w:r w:rsidRPr="002333D8">
        <w:rPr>
          <w:rFonts w:ascii="Times New Roman" w:eastAsia="TimesNewRoman" w:hAnsi="Times New Roman" w:cs="Times New Roman"/>
          <w:sz w:val="28"/>
          <w:szCs w:val="28"/>
        </w:rPr>
        <w:t>для нагревательных элементов и др</w:t>
      </w:r>
      <w:r w:rsidRPr="002333D8">
        <w:rPr>
          <w:rFonts w:ascii="Times New Roman" w:eastAsia="TimesNewRoman,BoldItalic" w:hAnsi="Times New Roman" w:cs="Times New Roman"/>
          <w:sz w:val="28"/>
          <w:szCs w:val="28"/>
        </w:rPr>
        <w:t>. (</w:t>
      </w:r>
      <w:r w:rsidRPr="002333D8">
        <w:rPr>
          <w:rFonts w:ascii="Times New Roman" w:eastAsia="TimesNewRoman" w:hAnsi="Times New Roman" w:cs="Times New Roman"/>
          <w:sz w:val="28"/>
          <w:szCs w:val="28"/>
        </w:rPr>
        <w:t>таблица</w:t>
      </w:r>
      <w:r w:rsidRPr="002333D8">
        <w:rPr>
          <w:rFonts w:ascii="Times New Roman" w:eastAsia="TimesNewRoman,BoldItalic" w:hAnsi="Times New Roman" w:cs="Times New Roman"/>
          <w:sz w:val="28"/>
          <w:szCs w:val="28"/>
        </w:rPr>
        <w:t>13).</w:t>
      </w:r>
    </w:p>
    <w:p w:rsidR="0076628C" w:rsidRDefault="0076628C" w:rsidP="005552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AD1D80" w:rsidRPr="0076628C" w:rsidRDefault="00AD1D80" w:rsidP="005552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5552F3" w:rsidRPr="00E5238E" w:rsidRDefault="005552F3" w:rsidP="0076628C">
      <w:pPr>
        <w:rPr>
          <w:rFonts w:ascii="Times New Roman" w:eastAsia="TimesNewRoman" w:hAnsi="Times New Roman" w:cs="Times New Roman"/>
          <w:sz w:val="28"/>
          <w:szCs w:val="28"/>
          <w:lang w:val="kk-KZ"/>
        </w:rPr>
      </w:pPr>
      <w:r w:rsidRPr="00E5238E">
        <w:rPr>
          <w:rFonts w:ascii="Times New Roman" w:eastAsia="TimesNewRoman" w:hAnsi="Times New Roman" w:cs="Times New Roman"/>
          <w:sz w:val="28"/>
          <w:szCs w:val="28"/>
        </w:rPr>
        <w:t>Таблица 13</w:t>
      </w:r>
      <w:r w:rsidR="0076628C">
        <w:rPr>
          <w:rFonts w:ascii="Times New Roman" w:eastAsia="TimesNewRoman" w:hAnsi="Times New Roman" w:cs="Times New Roman"/>
          <w:sz w:val="28"/>
          <w:szCs w:val="28"/>
          <w:lang w:val="kk-KZ"/>
        </w:rPr>
        <w:t>.</w:t>
      </w:r>
      <w:r w:rsidRPr="00E5238E">
        <w:rPr>
          <w:rFonts w:ascii="Times New Roman" w:eastAsia="TimesNewRoman" w:hAnsi="Times New Roman" w:cs="Times New Roman"/>
          <w:sz w:val="28"/>
          <w:szCs w:val="28"/>
        </w:rPr>
        <w:t xml:space="preserve"> Специальные сплавы</w:t>
      </w:r>
    </w:p>
    <w:tbl>
      <w:tblPr>
        <w:tblStyle w:val="ac"/>
        <w:tblW w:w="0" w:type="auto"/>
        <w:tblLook w:val="04A0"/>
      </w:tblPr>
      <w:tblGrid>
        <w:gridCol w:w="3510"/>
        <w:gridCol w:w="2127"/>
        <w:gridCol w:w="3934"/>
      </w:tblGrid>
      <w:tr w:rsidR="005552F3" w:rsidRPr="0076628C" w:rsidTr="0076628C">
        <w:tc>
          <w:tcPr>
            <w:tcW w:w="3510" w:type="dxa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2127" w:type="dxa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Примеры маркировки</w:t>
            </w:r>
          </w:p>
        </w:tc>
        <w:tc>
          <w:tcPr>
            <w:tcW w:w="3934" w:type="dxa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Применение</w:t>
            </w:r>
          </w:p>
        </w:tc>
      </w:tr>
      <w:tr w:rsidR="005552F3" w:rsidRPr="0076628C" w:rsidTr="0076628C">
        <w:tc>
          <w:tcPr>
            <w:tcW w:w="3510" w:type="dxa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Твердые сплавы</w:t>
            </w:r>
          </w:p>
        </w:tc>
        <w:tc>
          <w:tcPr>
            <w:tcW w:w="2127" w:type="dxa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ВК3, Т15К6, ВК8</w:t>
            </w:r>
          </w:p>
        </w:tc>
        <w:tc>
          <w:tcPr>
            <w:tcW w:w="3934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Армирование режущего</w:t>
            </w:r>
          </w:p>
          <w:p w:rsidR="005552F3" w:rsidRPr="0076628C" w:rsidRDefault="0076628C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и</w:t>
            </w:r>
            <w:r w:rsidR="005552F3"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нструмента</w:t>
            </w:r>
          </w:p>
        </w:tc>
      </w:tr>
      <w:tr w:rsidR="005552F3" w:rsidRPr="0076628C" w:rsidTr="0076628C">
        <w:tc>
          <w:tcPr>
            <w:tcW w:w="3510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Электротехнические</w:t>
            </w:r>
          </w:p>
          <w:p w:rsidR="005552F3" w:rsidRPr="0076628C" w:rsidRDefault="0076628C" w:rsidP="0076628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медно-никелевые спла</w:t>
            </w:r>
            <w:r w:rsidR="005552F3"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вы (реостатные)</w:t>
            </w:r>
          </w:p>
        </w:tc>
        <w:tc>
          <w:tcPr>
            <w:tcW w:w="2127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МНМц43-0,5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МНМц40-1,5</w:t>
            </w:r>
          </w:p>
          <w:p w:rsidR="005552F3" w:rsidRPr="0076628C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МНМц3-12</w:t>
            </w:r>
          </w:p>
        </w:tc>
        <w:tc>
          <w:tcPr>
            <w:tcW w:w="3934" w:type="dxa"/>
          </w:tcPr>
          <w:p w:rsidR="005552F3" w:rsidRPr="0076628C" w:rsidRDefault="0076628C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Образцовые сопротивле</w:t>
            </w:r>
            <w:r w:rsidR="005552F3"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ния</w:t>
            </w:r>
          </w:p>
        </w:tc>
      </w:tr>
      <w:tr w:rsidR="005552F3" w:rsidRPr="0076628C" w:rsidTr="0076628C">
        <w:tc>
          <w:tcPr>
            <w:tcW w:w="3510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Конструкционные</w:t>
            </w:r>
          </w:p>
          <w:p w:rsidR="005552F3" w:rsidRPr="0076628C" w:rsidRDefault="0076628C" w:rsidP="0076628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медно-никелевые спла</w:t>
            </w:r>
            <w:r w:rsidR="005552F3"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вы</w:t>
            </w:r>
          </w:p>
        </w:tc>
        <w:tc>
          <w:tcPr>
            <w:tcW w:w="2127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МН19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МНЦ15-20</w:t>
            </w:r>
          </w:p>
          <w:p w:rsidR="005552F3" w:rsidRPr="0076628C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МНА13-3</w:t>
            </w:r>
          </w:p>
        </w:tc>
        <w:tc>
          <w:tcPr>
            <w:tcW w:w="3934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Коррозионностойкие детали оборудования</w:t>
            </w:r>
          </w:p>
        </w:tc>
      </w:tr>
      <w:tr w:rsidR="005552F3" w:rsidRPr="0076628C" w:rsidTr="0076628C">
        <w:tc>
          <w:tcPr>
            <w:tcW w:w="3510" w:type="dxa"/>
          </w:tcPr>
          <w:p w:rsidR="005552F3" w:rsidRPr="0076628C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Контактные материалы</w:t>
            </w:r>
          </w:p>
        </w:tc>
        <w:tc>
          <w:tcPr>
            <w:tcW w:w="2127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МГ3, МГ5</w:t>
            </w:r>
          </w:p>
          <w:p w:rsidR="005552F3" w:rsidRPr="0076628C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СГ3, СГ5</w:t>
            </w:r>
          </w:p>
        </w:tc>
        <w:tc>
          <w:tcPr>
            <w:tcW w:w="3934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Для изготовления скользящих контактов</w:t>
            </w:r>
          </w:p>
        </w:tc>
      </w:tr>
      <w:tr w:rsidR="005552F3" w:rsidRPr="0076628C" w:rsidTr="0076628C">
        <w:tc>
          <w:tcPr>
            <w:tcW w:w="3510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Жаростойкие сплавы с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высоким </w:t>
            </w:r>
            <w:r w:rsidR="0076628C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удельным</w:t>
            </w:r>
          </w:p>
          <w:p w:rsidR="005552F3" w:rsidRPr="0076628C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сопротивлением</w:t>
            </w:r>
          </w:p>
        </w:tc>
        <w:tc>
          <w:tcPr>
            <w:tcW w:w="2127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Х13Ю4, Х20Н80,</w:t>
            </w:r>
          </w:p>
          <w:p w:rsidR="005552F3" w:rsidRPr="0076628C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Х15Н60</w:t>
            </w:r>
          </w:p>
        </w:tc>
        <w:tc>
          <w:tcPr>
            <w:tcW w:w="3934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Нагревательные элементы</w:t>
            </w:r>
          </w:p>
        </w:tc>
      </w:tr>
      <w:tr w:rsidR="005552F3" w:rsidRPr="0076628C" w:rsidTr="0076628C">
        <w:tc>
          <w:tcPr>
            <w:tcW w:w="3510" w:type="dxa"/>
          </w:tcPr>
          <w:p w:rsidR="005552F3" w:rsidRPr="0076628C" w:rsidRDefault="0076628C" w:rsidP="0076628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Магнитотвердые мате</w:t>
            </w:r>
            <w:r w:rsidR="005552F3"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риалы (стали)</w:t>
            </w:r>
          </w:p>
        </w:tc>
        <w:tc>
          <w:tcPr>
            <w:tcW w:w="2127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ЕХ, ЕХ3, ЕХ5К5</w:t>
            </w:r>
          </w:p>
        </w:tc>
        <w:tc>
          <w:tcPr>
            <w:tcW w:w="3934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Постоянные магниты</w:t>
            </w:r>
          </w:p>
        </w:tc>
      </w:tr>
      <w:tr w:rsidR="005552F3" w:rsidRPr="0076628C" w:rsidTr="0076628C">
        <w:tc>
          <w:tcPr>
            <w:tcW w:w="3510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>Электротехническая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сталь</w:t>
            </w:r>
          </w:p>
        </w:tc>
        <w:tc>
          <w:tcPr>
            <w:tcW w:w="2127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3311, 3411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Э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ЭА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Э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11*)</w:t>
            </w:r>
          </w:p>
        </w:tc>
        <w:tc>
          <w:tcPr>
            <w:tcW w:w="3934" w:type="dxa"/>
          </w:tcPr>
          <w:p w:rsidR="005552F3" w:rsidRPr="0076628C" w:rsidRDefault="0076628C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Сердечники трансформа</w:t>
            </w:r>
            <w:r w:rsidR="005552F3"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торов</w:t>
            </w:r>
          </w:p>
        </w:tc>
      </w:tr>
      <w:tr w:rsidR="005552F3" w:rsidRPr="0076628C" w:rsidTr="0076628C">
        <w:tc>
          <w:tcPr>
            <w:tcW w:w="3510" w:type="dxa"/>
          </w:tcPr>
          <w:p w:rsidR="005552F3" w:rsidRPr="0076628C" w:rsidRDefault="0076628C" w:rsidP="0076628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Магнитомягкие мате</w:t>
            </w:r>
            <w:r w:rsidR="005552F3"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риалы</w:t>
            </w:r>
          </w:p>
        </w:tc>
        <w:tc>
          <w:tcPr>
            <w:tcW w:w="2127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Н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, 45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НК</w:t>
            </w:r>
          </w:p>
        </w:tc>
        <w:tc>
          <w:tcPr>
            <w:tcW w:w="3934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Радиотехнические детали</w:t>
            </w:r>
          </w:p>
        </w:tc>
      </w:tr>
      <w:tr w:rsidR="005552F3" w:rsidRPr="0076628C" w:rsidTr="0076628C">
        <w:tc>
          <w:tcPr>
            <w:tcW w:w="3510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Инвары</w:t>
            </w:r>
          </w:p>
        </w:tc>
        <w:tc>
          <w:tcPr>
            <w:tcW w:w="2127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Н36, Н48, Н31К6</w:t>
            </w:r>
          </w:p>
        </w:tc>
        <w:tc>
          <w:tcPr>
            <w:tcW w:w="3934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Детали приборов с низким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коэффициентом линейного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расширения</w:t>
            </w:r>
          </w:p>
        </w:tc>
      </w:tr>
      <w:tr w:rsidR="005552F3" w:rsidRPr="0076628C" w:rsidTr="0076628C">
        <w:tc>
          <w:tcPr>
            <w:tcW w:w="3510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Элинвар</w:t>
            </w:r>
          </w:p>
        </w:tc>
        <w:tc>
          <w:tcPr>
            <w:tcW w:w="2127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Н35ХМВ</w:t>
            </w:r>
          </w:p>
        </w:tc>
        <w:tc>
          <w:tcPr>
            <w:tcW w:w="3934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Детали приборов с низким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температурным коэффициентом модуля упругости</w:t>
            </w:r>
          </w:p>
        </w:tc>
      </w:tr>
      <w:tr w:rsidR="005552F3" w:rsidRPr="0076628C" w:rsidTr="0076628C">
        <w:tc>
          <w:tcPr>
            <w:tcW w:w="3510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Баббиты</w:t>
            </w:r>
          </w:p>
        </w:tc>
        <w:tc>
          <w:tcPr>
            <w:tcW w:w="2127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Б88, Б16, БН, БКА</w:t>
            </w:r>
          </w:p>
        </w:tc>
        <w:tc>
          <w:tcPr>
            <w:tcW w:w="3934" w:type="dxa"/>
            <w:vMerge w:val="restart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Антифрикционный слой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вкладышей подшипников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скольжения</w:t>
            </w:r>
          </w:p>
        </w:tc>
      </w:tr>
      <w:tr w:rsidR="005552F3" w:rsidRPr="0076628C" w:rsidTr="0076628C">
        <w:tc>
          <w:tcPr>
            <w:tcW w:w="3510" w:type="dxa"/>
          </w:tcPr>
          <w:p w:rsidR="005552F3" w:rsidRPr="0076628C" w:rsidRDefault="0076628C" w:rsidP="0076628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Алюминиевые под</w:t>
            </w:r>
            <w:r w:rsidR="005552F3"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шипниковые сплавы</w:t>
            </w:r>
          </w:p>
        </w:tc>
        <w:tc>
          <w:tcPr>
            <w:tcW w:w="2127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АСМ; АН-2,5; АО9-1</w:t>
            </w:r>
          </w:p>
        </w:tc>
        <w:tc>
          <w:tcPr>
            <w:tcW w:w="3934" w:type="dxa"/>
            <w:vMerge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</w:tc>
      </w:tr>
      <w:tr w:rsidR="005552F3" w:rsidRPr="0076628C" w:rsidTr="0076628C">
        <w:tc>
          <w:tcPr>
            <w:tcW w:w="3510" w:type="dxa"/>
          </w:tcPr>
          <w:p w:rsidR="005552F3" w:rsidRPr="0076628C" w:rsidRDefault="0076628C" w:rsidP="0076628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Цинковые подшипни</w:t>
            </w:r>
            <w:r w:rsidR="005552F3"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ковые сплавы</w:t>
            </w:r>
          </w:p>
        </w:tc>
        <w:tc>
          <w:tcPr>
            <w:tcW w:w="2127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ЦАМ9-1,5; ЦАМ10-5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+</w:t>
            </w:r>
          </w:p>
        </w:tc>
        <w:tc>
          <w:tcPr>
            <w:tcW w:w="3934" w:type="dxa"/>
            <w:vMerge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</w:tc>
      </w:tr>
      <w:tr w:rsidR="005552F3" w:rsidRPr="0076628C" w:rsidTr="0076628C">
        <w:tc>
          <w:tcPr>
            <w:tcW w:w="3510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Антифрикционные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чугуны</w:t>
            </w:r>
          </w:p>
        </w:tc>
        <w:tc>
          <w:tcPr>
            <w:tcW w:w="2127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АЧС-1, АЧК-1, АЧВ-1</w:t>
            </w:r>
          </w:p>
        </w:tc>
        <w:tc>
          <w:tcPr>
            <w:tcW w:w="3934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Вкладыши подшипников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скольжения</w:t>
            </w:r>
          </w:p>
        </w:tc>
      </w:tr>
      <w:tr w:rsidR="005552F3" w:rsidRPr="0076628C" w:rsidTr="0076628C">
        <w:tc>
          <w:tcPr>
            <w:tcW w:w="3510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Железографитовые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Материалы</w:t>
            </w:r>
          </w:p>
        </w:tc>
        <w:tc>
          <w:tcPr>
            <w:tcW w:w="2127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ЖГр-3-Д-3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ЖГр-1-20пф</w:t>
            </w:r>
          </w:p>
        </w:tc>
        <w:tc>
          <w:tcPr>
            <w:tcW w:w="3934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Втулки подшипников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скольжения</w:t>
            </w:r>
          </w:p>
        </w:tc>
      </w:tr>
      <w:tr w:rsidR="005552F3" w:rsidRPr="0076628C" w:rsidTr="0076628C">
        <w:tc>
          <w:tcPr>
            <w:tcW w:w="3510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Припои</w:t>
            </w:r>
          </w:p>
        </w:tc>
        <w:tc>
          <w:tcPr>
            <w:tcW w:w="2127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ПОС-61, ПОЦ-60,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ПМЦ-36, ПСр-1,5</w:t>
            </w:r>
          </w:p>
        </w:tc>
        <w:tc>
          <w:tcPr>
            <w:tcW w:w="3934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Паяные соединения</w:t>
            </w:r>
          </w:p>
        </w:tc>
      </w:tr>
      <w:tr w:rsidR="005552F3" w:rsidRPr="0076628C" w:rsidTr="00161027">
        <w:tc>
          <w:tcPr>
            <w:tcW w:w="9571" w:type="dxa"/>
            <w:gridSpan w:val="3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Примечание: * - устаревшее обозначение электротехнической стали</w:t>
            </w:r>
          </w:p>
        </w:tc>
      </w:tr>
    </w:tbl>
    <w:p w:rsidR="00D264B5" w:rsidRDefault="00D264B5" w:rsidP="00D2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Cs/>
          <w:sz w:val="28"/>
          <w:szCs w:val="28"/>
          <w:lang w:val="kk-KZ"/>
        </w:rPr>
      </w:pPr>
    </w:p>
    <w:p w:rsidR="005552F3" w:rsidRPr="0076628C" w:rsidRDefault="00D264B5" w:rsidP="00D2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D264B5">
        <w:rPr>
          <w:rFonts w:ascii="Times New Roman" w:eastAsia="TimesNewRoman,Bold" w:hAnsi="Times New Roman" w:cs="Times New Roman"/>
          <w:bCs/>
          <w:sz w:val="28"/>
          <w:szCs w:val="28"/>
          <w:lang w:val="kk-KZ"/>
        </w:rPr>
        <w:t>В третьем</w:t>
      </w:r>
      <w:r w:rsidR="0076628C" w:rsidRPr="00D264B5">
        <w:rPr>
          <w:rFonts w:ascii="Times New Roman" w:eastAsia="TimesNewRoman,Bold" w:hAnsi="Times New Roman" w:cs="Times New Roman"/>
          <w:bCs/>
          <w:sz w:val="28"/>
          <w:szCs w:val="28"/>
          <w:lang w:val="kk-KZ"/>
        </w:rPr>
        <w:t xml:space="preserve"> </w:t>
      </w:r>
      <w:r w:rsidR="0076628C" w:rsidRPr="00D264B5">
        <w:rPr>
          <w:rFonts w:ascii="Times New Roman" w:eastAsia="TimesNewRoman,Bold" w:hAnsi="Times New Roman" w:cs="Times New Roman"/>
          <w:bCs/>
          <w:sz w:val="28"/>
          <w:szCs w:val="28"/>
        </w:rPr>
        <w:t xml:space="preserve"> </w:t>
      </w:r>
      <w:r w:rsidR="0076628C" w:rsidRPr="00D264B5">
        <w:rPr>
          <w:rFonts w:ascii="Times New Roman" w:eastAsia="TimesNewRoman,Bold" w:hAnsi="Times New Roman" w:cs="Times New Roman"/>
          <w:bCs/>
          <w:sz w:val="28"/>
          <w:szCs w:val="28"/>
          <w:lang w:val="kk-KZ"/>
        </w:rPr>
        <w:t>задании</w:t>
      </w:r>
      <w:r w:rsidR="0076628C" w:rsidRPr="00D264B5">
        <w:rPr>
          <w:rFonts w:ascii="Times New Roman" w:eastAsia="TimesNewRoman,Bold" w:hAnsi="Times New Roman" w:cs="Times New Roman"/>
          <w:bCs/>
          <w:sz w:val="28"/>
          <w:szCs w:val="28"/>
        </w:rPr>
        <w:t xml:space="preserve"> </w:t>
      </w:r>
      <w:r w:rsidR="0076628C" w:rsidRPr="00D264B5">
        <w:rPr>
          <w:rFonts w:ascii="Times New Roman" w:eastAsia="TimesNewRoman,Bold" w:hAnsi="Times New Roman" w:cs="Times New Roman"/>
          <w:bCs/>
          <w:sz w:val="28"/>
          <w:szCs w:val="28"/>
          <w:lang w:val="kk-KZ"/>
        </w:rPr>
        <w:t xml:space="preserve">  по заданной  марке  стали </w:t>
      </w:r>
      <w:r w:rsidR="005552F3" w:rsidRPr="00D264B5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76628C" w:rsidRPr="00D264B5">
        <w:rPr>
          <w:rFonts w:ascii="Times New Roman" w:eastAsia="TimesNewRoman" w:hAnsi="Times New Roman" w:cs="Times New Roman"/>
          <w:sz w:val="28"/>
          <w:szCs w:val="28"/>
          <w:lang w:val="kk-KZ"/>
        </w:rPr>
        <w:t xml:space="preserve">  необходимо</w:t>
      </w:r>
      <w:r w:rsidR="0076628C">
        <w:rPr>
          <w:rFonts w:ascii="Times New Roman" w:eastAsia="TimesNewRoman" w:hAnsi="Times New Roman" w:cs="Times New Roman"/>
          <w:color w:val="FF0000"/>
          <w:sz w:val="28"/>
          <w:szCs w:val="28"/>
          <w:lang w:val="kk-KZ"/>
        </w:rPr>
        <w:t xml:space="preserve"> </w:t>
      </w:r>
      <w:r w:rsidR="005552F3" w:rsidRPr="0076628C">
        <w:rPr>
          <w:rFonts w:ascii="Times New Roman" w:eastAsia="TimesNewRoman" w:hAnsi="Times New Roman" w:cs="Times New Roman"/>
          <w:sz w:val="28"/>
          <w:szCs w:val="28"/>
        </w:rPr>
        <w:t>охарактеризо</w:t>
      </w:r>
      <w:r>
        <w:rPr>
          <w:rFonts w:ascii="Times New Roman" w:eastAsia="TimesNewRoman" w:hAnsi="Times New Roman" w:cs="Times New Roman"/>
          <w:sz w:val="28"/>
          <w:szCs w:val="28"/>
          <w:lang w:val="kk-KZ"/>
        </w:rPr>
        <w:t>-</w:t>
      </w:r>
      <w:r w:rsidR="005552F3" w:rsidRPr="0076628C">
        <w:rPr>
          <w:rFonts w:ascii="Times New Roman" w:eastAsia="TimesNewRoman" w:hAnsi="Times New Roman" w:cs="Times New Roman"/>
          <w:sz w:val="28"/>
          <w:szCs w:val="28"/>
        </w:rPr>
        <w:t>вать область их применения</w:t>
      </w:r>
      <w:r w:rsidR="005552F3" w:rsidRPr="0076628C">
        <w:rPr>
          <w:rFonts w:ascii="Times New Roman" w:eastAsia="TimesNewRoman,Bold" w:hAnsi="Times New Roman" w:cs="Times New Roman"/>
          <w:sz w:val="28"/>
          <w:szCs w:val="28"/>
        </w:rPr>
        <w:t>.</w:t>
      </w:r>
      <w:r w:rsidR="0076628C" w:rsidRPr="0076628C">
        <w:rPr>
          <w:rFonts w:ascii="Times New Roman" w:eastAsia="TimesNewRoman,Bold" w:hAnsi="Times New Roman" w:cs="Times New Roman"/>
          <w:sz w:val="28"/>
          <w:szCs w:val="28"/>
          <w:lang w:val="kk-KZ"/>
        </w:rPr>
        <w:t xml:space="preserve"> </w:t>
      </w:r>
      <w:r w:rsidR="005552F3" w:rsidRPr="0076628C">
        <w:rPr>
          <w:rFonts w:ascii="Times New Roman" w:eastAsia="TimesNewRoman" w:hAnsi="Times New Roman" w:cs="Times New Roman"/>
          <w:sz w:val="28"/>
          <w:szCs w:val="28"/>
        </w:rPr>
        <w:t>При расшифровке марок стали необходимо вос</w:t>
      </w:r>
      <w:r>
        <w:rPr>
          <w:rFonts w:ascii="Times New Roman" w:eastAsia="TimesNewRoman" w:hAnsi="Times New Roman" w:cs="Times New Roman"/>
          <w:sz w:val="28"/>
          <w:szCs w:val="28"/>
          <w:lang w:val="kk-KZ"/>
        </w:rPr>
        <w:t>-</w:t>
      </w:r>
      <w:r w:rsidR="005552F3" w:rsidRPr="0076628C">
        <w:rPr>
          <w:rFonts w:ascii="Times New Roman" w:eastAsia="TimesNewRoman" w:hAnsi="Times New Roman" w:cs="Times New Roman"/>
          <w:sz w:val="28"/>
          <w:szCs w:val="28"/>
        </w:rPr>
        <w:t>пользоваться схемами</w:t>
      </w:r>
      <w:r w:rsidR="0076628C" w:rsidRPr="0076628C">
        <w:rPr>
          <w:rFonts w:ascii="Times New Roman" w:eastAsia="TimesNewRoman" w:hAnsi="Times New Roman" w:cs="Times New Roman"/>
          <w:sz w:val="28"/>
          <w:szCs w:val="28"/>
          <w:lang w:val="kk-KZ"/>
        </w:rPr>
        <w:t xml:space="preserve">  </w:t>
      </w:r>
      <w:r w:rsidR="005552F3" w:rsidRPr="0076628C">
        <w:rPr>
          <w:rFonts w:ascii="Times New Roman" w:eastAsia="TimesNewRoman" w:hAnsi="Times New Roman" w:cs="Times New Roman"/>
          <w:sz w:val="28"/>
          <w:szCs w:val="28"/>
        </w:rPr>
        <w:t>маркировок сталей</w:t>
      </w:r>
      <w:r w:rsidR="005552F3" w:rsidRPr="0076628C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="005552F3" w:rsidRPr="0076628C">
        <w:rPr>
          <w:rFonts w:ascii="Times New Roman" w:eastAsia="TimesNewRoman" w:hAnsi="Times New Roman" w:cs="Times New Roman"/>
          <w:sz w:val="28"/>
          <w:szCs w:val="28"/>
        </w:rPr>
        <w:t xml:space="preserve">представленными в таблицах </w:t>
      </w:r>
      <w:r w:rsidR="005552F3" w:rsidRPr="0076628C">
        <w:rPr>
          <w:rFonts w:ascii="Times New Roman" w:eastAsia="TimesNewRoman,Bold" w:hAnsi="Times New Roman" w:cs="Times New Roman"/>
          <w:sz w:val="28"/>
          <w:szCs w:val="28"/>
        </w:rPr>
        <w:t>11,12.</w:t>
      </w:r>
    </w:p>
    <w:p w:rsidR="005552F3" w:rsidRPr="0076628C" w:rsidRDefault="005552F3" w:rsidP="00D2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76628C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 xml:space="preserve">Эксплуатационные свойства </w:t>
      </w:r>
      <w:r w:rsidRPr="0076628C">
        <w:rPr>
          <w:rFonts w:ascii="Times New Roman" w:eastAsia="TimesNewRoman,Bold" w:hAnsi="Times New Roman" w:cs="Times New Roman"/>
          <w:sz w:val="28"/>
          <w:szCs w:val="28"/>
        </w:rPr>
        <w:t xml:space="preserve">– </w:t>
      </w:r>
      <w:r w:rsidRPr="0076628C">
        <w:rPr>
          <w:rFonts w:ascii="Times New Roman" w:eastAsia="TimesNewRoman" w:hAnsi="Times New Roman" w:cs="Times New Roman"/>
          <w:sz w:val="28"/>
          <w:szCs w:val="28"/>
        </w:rPr>
        <w:t>свойства стали</w:t>
      </w:r>
      <w:r w:rsidRPr="0076628C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76628C">
        <w:rPr>
          <w:rFonts w:ascii="Times New Roman" w:eastAsia="TimesNewRoman" w:hAnsi="Times New Roman" w:cs="Times New Roman"/>
          <w:sz w:val="28"/>
          <w:szCs w:val="28"/>
        </w:rPr>
        <w:t>которые определяют</w:t>
      </w:r>
    </w:p>
    <w:p w:rsidR="005552F3" w:rsidRPr="0076628C" w:rsidRDefault="005552F3" w:rsidP="00D2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  <w:lang w:val="kk-KZ"/>
        </w:rPr>
      </w:pPr>
      <w:r w:rsidRPr="0076628C">
        <w:rPr>
          <w:rFonts w:ascii="Times New Roman" w:eastAsia="TimesNewRoman" w:hAnsi="Times New Roman" w:cs="Times New Roman"/>
          <w:sz w:val="28"/>
          <w:szCs w:val="28"/>
        </w:rPr>
        <w:t>ее применение при эксплуатации</w:t>
      </w:r>
      <w:r w:rsidRPr="0076628C">
        <w:rPr>
          <w:rFonts w:ascii="Times New Roman" w:eastAsia="TimesNewRoman,Bold" w:hAnsi="Times New Roman" w:cs="Times New Roman"/>
          <w:sz w:val="28"/>
          <w:szCs w:val="28"/>
        </w:rPr>
        <w:t>.</w:t>
      </w:r>
      <w:r w:rsidR="0076628C" w:rsidRPr="0076628C">
        <w:rPr>
          <w:rFonts w:ascii="Times New Roman" w:eastAsia="TimesNewRoman,Bold" w:hAnsi="Times New Roman" w:cs="Times New Roman"/>
          <w:sz w:val="28"/>
          <w:szCs w:val="28"/>
          <w:lang w:val="kk-KZ"/>
        </w:rPr>
        <w:t xml:space="preserve"> </w:t>
      </w:r>
      <w:r w:rsidRPr="0076628C">
        <w:rPr>
          <w:rFonts w:ascii="Times New Roman" w:eastAsia="TimesNewRoman" w:hAnsi="Times New Roman" w:cs="Times New Roman"/>
          <w:sz w:val="28"/>
          <w:szCs w:val="28"/>
        </w:rPr>
        <w:t>Основные эксплуатационные и технологические свойства</w:t>
      </w:r>
      <w:r w:rsidRPr="0076628C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76628C">
        <w:rPr>
          <w:rFonts w:ascii="Times New Roman" w:eastAsia="TimesNewRoman" w:hAnsi="Times New Roman" w:cs="Times New Roman"/>
          <w:sz w:val="28"/>
          <w:szCs w:val="28"/>
        </w:rPr>
        <w:t xml:space="preserve">а также область применения некоторых сталей представлены в таблице </w:t>
      </w:r>
      <w:r w:rsidRPr="0076628C">
        <w:rPr>
          <w:rFonts w:ascii="Times New Roman" w:eastAsia="TimesNewRoman,Bold" w:hAnsi="Times New Roman" w:cs="Times New Roman"/>
          <w:sz w:val="28"/>
          <w:szCs w:val="28"/>
        </w:rPr>
        <w:t>14</w:t>
      </w:r>
    </w:p>
    <w:p w:rsidR="0076628C" w:rsidRPr="0076628C" w:rsidRDefault="0076628C" w:rsidP="00D264B5">
      <w:pPr>
        <w:tabs>
          <w:tab w:val="left" w:pos="285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  <w:lang w:val="kk-KZ"/>
        </w:rPr>
      </w:pPr>
    </w:p>
    <w:p w:rsidR="005552F3" w:rsidRPr="0076628C" w:rsidRDefault="005552F3" w:rsidP="0076628C">
      <w:pPr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76628C">
        <w:rPr>
          <w:rFonts w:ascii="Times New Roman" w:eastAsia="TimesNewRoman" w:hAnsi="Times New Roman" w:cs="Times New Roman"/>
          <w:sz w:val="28"/>
          <w:szCs w:val="28"/>
        </w:rPr>
        <w:t>Таблица 14 Основные свойства и применение сталей</w:t>
      </w:r>
    </w:p>
    <w:tbl>
      <w:tblPr>
        <w:tblStyle w:val="ac"/>
        <w:tblW w:w="0" w:type="auto"/>
        <w:tblLayout w:type="fixed"/>
        <w:tblLook w:val="04A0"/>
      </w:tblPr>
      <w:tblGrid>
        <w:gridCol w:w="2181"/>
        <w:gridCol w:w="1471"/>
        <w:gridCol w:w="2980"/>
        <w:gridCol w:w="2939"/>
      </w:tblGrid>
      <w:tr w:rsidR="005552F3" w:rsidRPr="0076628C" w:rsidTr="00E44CE2">
        <w:tc>
          <w:tcPr>
            <w:tcW w:w="2181" w:type="dxa"/>
            <w:vMerge w:val="restart"/>
          </w:tcPr>
          <w:p w:rsidR="005552F3" w:rsidRPr="0076628C" w:rsidRDefault="005552F3" w:rsidP="0076628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Марка стали</w:t>
            </w:r>
          </w:p>
        </w:tc>
        <w:tc>
          <w:tcPr>
            <w:tcW w:w="4451" w:type="dxa"/>
            <w:gridSpan w:val="2"/>
          </w:tcPr>
          <w:p w:rsidR="005552F3" w:rsidRPr="0076628C" w:rsidRDefault="005552F3" w:rsidP="0076628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Основные свойства</w:t>
            </w:r>
          </w:p>
        </w:tc>
        <w:tc>
          <w:tcPr>
            <w:tcW w:w="2939" w:type="dxa"/>
            <w:vMerge w:val="restart"/>
          </w:tcPr>
          <w:p w:rsidR="005552F3" w:rsidRPr="0076628C" w:rsidRDefault="005552F3" w:rsidP="0076628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Область применения</w:t>
            </w:r>
          </w:p>
        </w:tc>
      </w:tr>
      <w:tr w:rsidR="005552F3" w:rsidRPr="0076628C" w:rsidTr="00E44CE2">
        <w:tc>
          <w:tcPr>
            <w:tcW w:w="2181" w:type="dxa"/>
            <w:vMerge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71" w:type="dxa"/>
          </w:tcPr>
          <w:p w:rsidR="005552F3" w:rsidRPr="0076628C" w:rsidRDefault="005552F3" w:rsidP="001610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Эксплуатация </w:t>
            </w:r>
          </w:p>
        </w:tc>
        <w:tc>
          <w:tcPr>
            <w:tcW w:w="2980" w:type="dxa"/>
          </w:tcPr>
          <w:p w:rsidR="005552F3" w:rsidRPr="0076628C" w:rsidRDefault="005552F3" w:rsidP="001610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939" w:type="dxa"/>
            <w:vMerge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2516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Ст3,Ст4,Ст3Г,</w:t>
            </w:r>
          </w:p>
        </w:tc>
        <w:tc>
          <w:tcPr>
            <w:tcW w:w="1471" w:type="dxa"/>
            <w:vMerge w:val="restart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6628C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П</w:t>
            </w:r>
          </w:p>
        </w:tc>
        <w:tc>
          <w:tcPr>
            <w:tcW w:w="2980" w:type="dxa"/>
            <w:vMerge w:val="restart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Свариваемость</w:t>
            </w:r>
          </w:p>
        </w:tc>
        <w:tc>
          <w:tcPr>
            <w:tcW w:w="2939" w:type="dxa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Сварные конструкции</w:t>
            </w: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Ст5</w:t>
            </w:r>
          </w:p>
        </w:tc>
        <w:tc>
          <w:tcPr>
            <w:tcW w:w="1471" w:type="dxa"/>
            <w:vMerge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980" w:type="dxa"/>
            <w:vMerge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939" w:type="dxa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Клепаные конструкции</w:t>
            </w: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Ст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471" w:type="dxa"/>
            <w:vMerge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2980" w:type="dxa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Закаливаемость</w:t>
            </w:r>
          </w:p>
        </w:tc>
        <w:tc>
          <w:tcPr>
            <w:tcW w:w="2939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Малоответственные</w:t>
            </w:r>
          </w:p>
          <w:p w:rsidR="00D264B5" w:rsidRPr="00AD1D80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силовые детали</w:t>
            </w: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08,10</w:t>
            </w:r>
          </w:p>
        </w:tc>
        <w:tc>
          <w:tcPr>
            <w:tcW w:w="1471" w:type="dxa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Пл</w:t>
            </w:r>
          </w:p>
        </w:tc>
        <w:tc>
          <w:tcPr>
            <w:tcW w:w="2980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Свариваемость,</w:t>
            </w:r>
          </w:p>
          <w:p w:rsidR="005552F3" w:rsidRPr="0076628C" w:rsidRDefault="00E44CE2" w:rsidP="00E44C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технологическая пластич</w:t>
            </w:r>
            <w:r w:rsidR="005552F3"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ность</w:t>
            </w:r>
          </w:p>
        </w:tc>
        <w:tc>
          <w:tcPr>
            <w:tcW w:w="2939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Детали, изготавливае-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мые холодной дефор-</w:t>
            </w:r>
          </w:p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мацией</w:t>
            </w: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15,20</w:t>
            </w:r>
          </w:p>
        </w:tc>
        <w:tc>
          <w:tcPr>
            <w:tcW w:w="1471" w:type="dxa"/>
            <w:vMerge w:val="restart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6628C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П</w:t>
            </w:r>
          </w:p>
        </w:tc>
        <w:tc>
          <w:tcPr>
            <w:tcW w:w="2980" w:type="dxa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Свариваемость</w:t>
            </w:r>
          </w:p>
        </w:tc>
        <w:tc>
          <w:tcPr>
            <w:tcW w:w="2939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После нормализации: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детали котлов;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После цементации:</w:t>
            </w:r>
          </w:p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валы, оси и т.д.</w:t>
            </w: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30,35,40,</w:t>
            </w:r>
          </w:p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45,50</w:t>
            </w:r>
          </w:p>
        </w:tc>
        <w:tc>
          <w:tcPr>
            <w:tcW w:w="1471" w:type="dxa"/>
            <w:vMerge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980" w:type="dxa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Закаливаемость</w:t>
            </w:r>
          </w:p>
        </w:tc>
        <w:tc>
          <w:tcPr>
            <w:tcW w:w="2939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Детали небольшого</w:t>
            </w:r>
          </w:p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сечения</w:t>
            </w: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Л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-35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471" w:type="dxa"/>
            <w:vMerge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980" w:type="dxa"/>
          </w:tcPr>
          <w:p w:rsidR="005552F3" w:rsidRPr="0076628C" w:rsidRDefault="00E44CE2" w:rsidP="00E44C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Жидкотеку</w:t>
            </w:r>
            <w:r w:rsidR="005552F3"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честь</w:t>
            </w:r>
          </w:p>
        </w:tc>
        <w:tc>
          <w:tcPr>
            <w:tcW w:w="2939" w:type="dxa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Отливки</w:t>
            </w: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МХ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Х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МФ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ХМ</w:t>
            </w:r>
          </w:p>
        </w:tc>
        <w:tc>
          <w:tcPr>
            <w:tcW w:w="1471" w:type="dxa"/>
            <w:vMerge w:val="restart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П, ТС</w:t>
            </w:r>
          </w:p>
        </w:tc>
        <w:tc>
          <w:tcPr>
            <w:tcW w:w="2980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Свариваемость</w:t>
            </w:r>
          </w:p>
        </w:tc>
        <w:tc>
          <w:tcPr>
            <w:tcW w:w="2939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Детали теплообменни-</w:t>
            </w:r>
          </w:p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ков</w:t>
            </w: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Х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МФ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Х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МФ</w:t>
            </w:r>
          </w:p>
        </w:tc>
        <w:tc>
          <w:tcPr>
            <w:tcW w:w="1471" w:type="dxa"/>
            <w:vMerge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980" w:type="dxa"/>
          </w:tcPr>
          <w:p w:rsidR="005552F3" w:rsidRPr="0076628C" w:rsidRDefault="005552F3" w:rsidP="00E44CE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Технологиче</w:t>
            </w:r>
            <w:r w:rsidR="00E44CE2"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ская пластич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ность</w:t>
            </w:r>
          </w:p>
        </w:tc>
        <w:tc>
          <w:tcPr>
            <w:tcW w:w="2939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Запорная арматура,</w:t>
            </w:r>
          </w:p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крепеж</w:t>
            </w: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Г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Г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2, 12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ГС</w:t>
            </w:r>
          </w:p>
        </w:tc>
        <w:tc>
          <w:tcPr>
            <w:tcW w:w="1471" w:type="dxa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П, ХС</w:t>
            </w:r>
          </w:p>
        </w:tc>
        <w:tc>
          <w:tcPr>
            <w:tcW w:w="2980" w:type="dxa"/>
            <w:vMerge w:val="restart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Свариваемость</w:t>
            </w:r>
          </w:p>
        </w:tc>
        <w:tc>
          <w:tcPr>
            <w:tcW w:w="2939" w:type="dxa"/>
            <w:vMerge w:val="restart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Металлоконструкции,</w:t>
            </w:r>
          </w:p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корпуса аппаратов</w:t>
            </w: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ХСНД</w:t>
            </w:r>
          </w:p>
        </w:tc>
        <w:tc>
          <w:tcPr>
            <w:tcW w:w="1471" w:type="dxa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П, Х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С, КорС</w:t>
            </w:r>
          </w:p>
        </w:tc>
        <w:tc>
          <w:tcPr>
            <w:tcW w:w="2980" w:type="dxa"/>
            <w:vMerge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  <w:vMerge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Г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ГС</w:t>
            </w:r>
          </w:p>
        </w:tc>
        <w:tc>
          <w:tcPr>
            <w:tcW w:w="1471" w:type="dxa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П, ХС</w:t>
            </w:r>
          </w:p>
        </w:tc>
        <w:tc>
          <w:tcPr>
            <w:tcW w:w="2980" w:type="dxa"/>
            <w:vMerge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5552F3" w:rsidRPr="0076628C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Арматура</w:t>
            </w: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Х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-50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ХН</w:t>
            </w:r>
          </w:p>
        </w:tc>
        <w:tc>
          <w:tcPr>
            <w:tcW w:w="1471" w:type="dxa"/>
          </w:tcPr>
          <w:p w:rsidR="005552F3" w:rsidRPr="0076628C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П</w:t>
            </w:r>
          </w:p>
        </w:tc>
        <w:tc>
          <w:tcPr>
            <w:tcW w:w="2980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Закаливаемость,</w:t>
            </w:r>
          </w:p>
          <w:p w:rsidR="005552F3" w:rsidRPr="0076628C" w:rsidRDefault="00E44CE2" w:rsidP="00E44CE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прокаливае</w:t>
            </w:r>
            <w:r w:rsidR="005552F3"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мость</w:t>
            </w:r>
          </w:p>
        </w:tc>
        <w:tc>
          <w:tcPr>
            <w:tcW w:w="2939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Детали после улучше-</w:t>
            </w:r>
          </w:p>
          <w:p w:rsidR="005552F3" w:rsidRPr="0076628C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ния</w:t>
            </w: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У7-У9</w:t>
            </w:r>
          </w:p>
        </w:tc>
        <w:tc>
          <w:tcPr>
            <w:tcW w:w="1471" w:type="dxa"/>
          </w:tcPr>
          <w:p w:rsidR="005552F3" w:rsidRPr="0076628C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Т, В</w:t>
            </w:r>
          </w:p>
        </w:tc>
        <w:tc>
          <w:tcPr>
            <w:tcW w:w="2980" w:type="dxa"/>
            <w:vMerge w:val="restart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Закаливаемость</w:t>
            </w:r>
          </w:p>
        </w:tc>
        <w:tc>
          <w:tcPr>
            <w:tcW w:w="2939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Слесарный, кузнечный,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штамповый инстру-</w:t>
            </w:r>
          </w:p>
          <w:p w:rsidR="005552F3" w:rsidRPr="0076628C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мент</w:t>
            </w: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У10,У12</w:t>
            </w:r>
          </w:p>
        </w:tc>
        <w:tc>
          <w:tcPr>
            <w:tcW w:w="1471" w:type="dxa"/>
            <w:vMerge w:val="restart"/>
          </w:tcPr>
          <w:p w:rsidR="005552F3" w:rsidRPr="0076628C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Т, И</w:t>
            </w:r>
          </w:p>
        </w:tc>
        <w:tc>
          <w:tcPr>
            <w:tcW w:w="2980" w:type="dxa"/>
            <w:vMerge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Режущий и измери-</w:t>
            </w:r>
          </w:p>
          <w:p w:rsidR="005552F3" w:rsidRPr="0076628C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тельный инструмент</w:t>
            </w: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Х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ХВГ</w:t>
            </w:r>
          </w:p>
        </w:tc>
        <w:tc>
          <w:tcPr>
            <w:tcW w:w="1471" w:type="dxa"/>
            <w:vMerge/>
          </w:tcPr>
          <w:p w:rsidR="005552F3" w:rsidRPr="0076628C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</w:tc>
        <w:tc>
          <w:tcPr>
            <w:tcW w:w="2980" w:type="dxa"/>
            <w:vMerge w:val="restart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Закаливаемость,</w:t>
            </w:r>
          </w:p>
          <w:p w:rsidR="005552F3" w:rsidRPr="0076628C" w:rsidRDefault="00E44CE2" w:rsidP="00E44CE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прокаливае</w:t>
            </w:r>
            <w:r w:rsidR="005552F3"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мость</w:t>
            </w:r>
          </w:p>
        </w:tc>
        <w:tc>
          <w:tcPr>
            <w:tcW w:w="2939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Режущий ручной инст-</w:t>
            </w:r>
          </w:p>
          <w:p w:rsidR="005552F3" w:rsidRPr="0076628C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румент</w:t>
            </w: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Р18-Р6М5К5 </w:t>
            </w:r>
          </w:p>
        </w:tc>
        <w:tc>
          <w:tcPr>
            <w:tcW w:w="1471" w:type="dxa"/>
          </w:tcPr>
          <w:p w:rsidR="005552F3" w:rsidRPr="0076628C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КрС, И</w:t>
            </w:r>
          </w:p>
        </w:tc>
        <w:tc>
          <w:tcPr>
            <w:tcW w:w="2980" w:type="dxa"/>
            <w:vMerge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Металлообрабатываю- щий машинный инст-</w:t>
            </w:r>
          </w:p>
          <w:p w:rsidR="005552F3" w:rsidRPr="0076628C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Румент</w:t>
            </w: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Х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7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Пл, ЖП,</w:t>
            </w:r>
          </w:p>
          <w:p w:rsidR="005552F3" w:rsidRPr="0076628C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КорС</w:t>
            </w:r>
          </w:p>
        </w:tc>
        <w:tc>
          <w:tcPr>
            <w:tcW w:w="2980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Свариваемость</w:t>
            </w:r>
          </w:p>
        </w:tc>
        <w:tc>
          <w:tcPr>
            <w:tcW w:w="2939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Детали, работающие с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ударными нагрузками</w:t>
            </w: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Х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13,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Х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71" w:type="dxa"/>
          </w:tcPr>
          <w:p w:rsidR="005552F3" w:rsidRPr="0076628C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И, КорС</w:t>
            </w:r>
          </w:p>
        </w:tc>
        <w:tc>
          <w:tcPr>
            <w:tcW w:w="2980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Закаливаемость,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Режущий и измери-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тельный инструмент,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пружины</w:t>
            </w: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Х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Н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5552F3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А 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Ф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D1D80" w:rsidRDefault="00AD1D80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D1D80" w:rsidRPr="00AD1D80" w:rsidRDefault="00AD1D80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7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КорС,</w:t>
            </w:r>
          </w:p>
          <w:p w:rsidR="005552F3" w:rsidRPr="0076628C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ЖС</w:t>
            </w:r>
          </w:p>
        </w:tc>
        <w:tc>
          <w:tcPr>
            <w:tcW w:w="2980" w:type="dxa"/>
            <w:vMerge w:val="restart"/>
          </w:tcPr>
          <w:p w:rsidR="005552F3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Свариваемость</w:t>
            </w:r>
          </w:p>
          <w:p w:rsidR="00E708D0" w:rsidRDefault="00E708D0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</w:p>
          <w:p w:rsidR="00E708D0" w:rsidRDefault="00E708D0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</w:p>
          <w:p w:rsidR="00E708D0" w:rsidRDefault="00E708D0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</w:p>
          <w:p w:rsidR="00E708D0" w:rsidRDefault="00E708D0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</w:p>
          <w:p w:rsidR="00E708D0" w:rsidRPr="00E708D0" w:rsidRDefault="00E708D0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Свариваемость</w:t>
            </w:r>
          </w:p>
        </w:tc>
        <w:tc>
          <w:tcPr>
            <w:tcW w:w="2939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>Слабонагруженные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детали при высокой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температуре</w:t>
            </w: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Х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Н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7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КорС,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ЖП,</w:t>
            </w:r>
          </w:p>
          <w:p w:rsidR="005552F3" w:rsidRPr="0076628C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ЖС</w:t>
            </w:r>
          </w:p>
        </w:tc>
        <w:tc>
          <w:tcPr>
            <w:tcW w:w="2980" w:type="dxa"/>
            <w:vMerge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Детали печей, рабо-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тающие при темпера-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туре до 1100°С</w:t>
            </w: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Х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Н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7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ХС, ЖС,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КорС</w:t>
            </w:r>
          </w:p>
        </w:tc>
        <w:tc>
          <w:tcPr>
            <w:tcW w:w="2980" w:type="dxa"/>
            <w:vMerge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Трубы, сварные конст-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рукции</w:t>
            </w: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Х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Н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Т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7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ХС, ЖП,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ЖС, КорС,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МККС</w:t>
            </w:r>
          </w:p>
        </w:tc>
        <w:tc>
          <w:tcPr>
            <w:tcW w:w="2980" w:type="dxa"/>
            <w:vMerge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Детали, работающие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при температурах: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- 196 – 600°С</w:t>
            </w: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Х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Н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7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КорС</w:t>
            </w:r>
          </w:p>
        </w:tc>
        <w:tc>
          <w:tcPr>
            <w:tcW w:w="2980" w:type="dxa"/>
            <w:vMerge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Детали и конструкции,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свариваемые точечной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сваркой</w:t>
            </w:r>
          </w:p>
        </w:tc>
      </w:tr>
      <w:tr w:rsidR="005552F3" w:rsidRPr="0076628C" w:rsidTr="00E44CE2">
        <w:tc>
          <w:tcPr>
            <w:tcW w:w="218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Х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Н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Д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Т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76628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71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КорС,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МККС</w:t>
            </w:r>
          </w:p>
        </w:tc>
        <w:tc>
          <w:tcPr>
            <w:tcW w:w="2980" w:type="dxa"/>
            <w:vMerge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Сварные конструкции,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работающие в серной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кислоте до 80°С</w:t>
            </w:r>
          </w:p>
        </w:tc>
      </w:tr>
      <w:tr w:rsidR="005552F3" w:rsidRPr="0076628C" w:rsidTr="00E44CE2">
        <w:tc>
          <w:tcPr>
            <w:tcW w:w="9571" w:type="dxa"/>
            <w:gridSpan w:val="4"/>
          </w:tcPr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</w:pPr>
            <w:r w:rsidRPr="0076628C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Принятые сокращения: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Эксплуатационные свойства 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сталей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: </w:t>
            </w:r>
            <w:r w:rsidRPr="0076628C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П 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– 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прочность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, </w:t>
            </w:r>
            <w:r w:rsidRPr="0076628C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Т 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– 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твердость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, </w:t>
            </w:r>
            <w:r w:rsidRPr="0076628C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КрС 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>–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красностойкость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, </w:t>
            </w:r>
            <w:r w:rsidRPr="0076628C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Пл 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– 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пластичность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, </w:t>
            </w:r>
            <w:r w:rsidRPr="0076628C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В 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– 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вязкость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, </w:t>
            </w:r>
            <w:r w:rsidRPr="0076628C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ТС 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– 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теплостойкость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, </w:t>
            </w:r>
            <w:r w:rsidRPr="0076628C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ХС 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>–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хладостойкость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, </w:t>
            </w:r>
            <w:r w:rsidRPr="0076628C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КорС 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– 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коррозионная стойкость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, </w:t>
            </w:r>
            <w:r w:rsidRPr="0076628C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И 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– 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износостойкость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, </w:t>
            </w:r>
            <w:r w:rsidRPr="0076628C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ЖП 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>–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жаропрочность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, </w:t>
            </w:r>
            <w:r w:rsidRPr="0076628C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ЖС 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– 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жаростойкость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, </w:t>
            </w:r>
            <w:r w:rsidRPr="0076628C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МККС 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– 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стойкость против межкристаллитной коррозии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>.</w:t>
            </w:r>
          </w:p>
          <w:p w:rsidR="005552F3" w:rsidRPr="0076628C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6628C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структурные классы </w:t>
            </w:r>
            <w:r w:rsidR="0076628C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76628C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высоколегированных сталей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: </w:t>
            </w:r>
            <w:r w:rsidRPr="0076628C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М 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– 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мартенситный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, </w:t>
            </w:r>
            <w:r w:rsidRPr="0076628C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А 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>–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аустенитный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, </w:t>
            </w:r>
            <w:r w:rsidRPr="0076628C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А+Ф 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– 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аустенитно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>-</w:t>
            </w:r>
            <w:r w:rsidRPr="0076628C">
              <w:rPr>
                <w:rFonts w:ascii="Times New Roman" w:eastAsia="TimesNewRoman" w:hAnsi="Times New Roman" w:cs="Times New Roman"/>
                <w:sz w:val="28"/>
                <w:szCs w:val="28"/>
              </w:rPr>
              <w:t>ферритный</w:t>
            </w:r>
            <w:r w:rsidRPr="0076628C">
              <w:rPr>
                <w:rFonts w:ascii="Times New Roman" w:eastAsia="TimesNewRoman,Bold" w:hAnsi="Times New Roman" w:cs="Times New Roman"/>
                <w:sz w:val="28"/>
                <w:szCs w:val="28"/>
              </w:rPr>
              <w:t>.</w:t>
            </w:r>
          </w:p>
        </w:tc>
      </w:tr>
    </w:tbl>
    <w:p w:rsidR="0076628C" w:rsidRDefault="0076628C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  <w:lang w:val="kk-KZ"/>
        </w:rPr>
      </w:pPr>
    </w:p>
    <w:p w:rsidR="005552F3" w:rsidRPr="0076628C" w:rsidRDefault="005552F3" w:rsidP="00766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76628C">
        <w:rPr>
          <w:rFonts w:ascii="Times New Roman" w:eastAsia="TimesNewRoman" w:hAnsi="Times New Roman" w:cs="Times New Roman"/>
          <w:sz w:val="28"/>
          <w:szCs w:val="28"/>
        </w:rPr>
        <w:t>Для конструкционных сталей эк</w:t>
      </w:r>
      <w:r w:rsidR="00E44CE2" w:rsidRPr="0076628C">
        <w:rPr>
          <w:rFonts w:ascii="Times New Roman" w:eastAsia="TimesNewRoman" w:hAnsi="Times New Roman" w:cs="Times New Roman"/>
          <w:sz w:val="28"/>
          <w:szCs w:val="28"/>
        </w:rPr>
        <w:t>сплуатационными свойствами явля</w:t>
      </w:r>
      <w:r w:rsidRPr="0076628C">
        <w:rPr>
          <w:rFonts w:ascii="Times New Roman" w:eastAsia="TimesNewRoman" w:hAnsi="Times New Roman" w:cs="Times New Roman"/>
          <w:sz w:val="28"/>
          <w:szCs w:val="28"/>
        </w:rPr>
        <w:t xml:space="preserve">ются </w:t>
      </w:r>
      <w:r w:rsidRPr="0076628C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прочность</w:t>
      </w:r>
      <w:r w:rsidRPr="0076628C">
        <w:rPr>
          <w:rFonts w:ascii="Times New Roman" w:eastAsia="TimesNew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76628C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пластичность</w:t>
      </w:r>
      <w:r w:rsidRPr="0076628C">
        <w:rPr>
          <w:rFonts w:ascii="Times New Roman" w:eastAsia="TimesNew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76628C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вязкость</w:t>
      </w:r>
      <w:r w:rsidRPr="0076628C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5552F3" w:rsidRPr="0076628C" w:rsidRDefault="005552F3" w:rsidP="00766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</w:pPr>
      <w:r w:rsidRPr="0076628C">
        <w:rPr>
          <w:rFonts w:ascii="Times New Roman" w:eastAsia="TimesNewRoman" w:hAnsi="Times New Roman" w:cs="Times New Roman"/>
          <w:sz w:val="28"/>
          <w:szCs w:val="28"/>
        </w:rPr>
        <w:t>Если эксплуатация изделия сопря</w:t>
      </w:r>
      <w:r w:rsidR="00E44CE2" w:rsidRPr="0076628C">
        <w:rPr>
          <w:rFonts w:ascii="Times New Roman" w:eastAsia="TimesNewRoman" w:hAnsi="Times New Roman" w:cs="Times New Roman"/>
          <w:sz w:val="28"/>
          <w:szCs w:val="28"/>
        </w:rPr>
        <w:t>жена с низкими рабочими темпера</w:t>
      </w:r>
      <w:r w:rsidRPr="0076628C">
        <w:rPr>
          <w:rFonts w:ascii="Times New Roman" w:eastAsia="TimesNewRoman" w:hAnsi="Times New Roman" w:cs="Times New Roman"/>
          <w:sz w:val="28"/>
          <w:szCs w:val="28"/>
        </w:rPr>
        <w:t xml:space="preserve">турами ( </w:t>
      </w:r>
      <w:r w:rsidRPr="0076628C">
        <w:rPr>
          <w:rFonts w:ascii="Times New Roman" w:eastAsia="TimesNewRoman" w:hAnsi="Times New Roman" w:cs="Times New Roman"/>
          <w:i/>
          <w:iCs/>
          <w:sz w:val="28"/>
          <w:szCs w:val="28"/>
        </w:rPr>
        <w:t>t раб≤  0°С</w:t>
      </w:r>
      <w:r w:rsidRPr="0076628C">
        <w:rPr>
          <w:rFonts w:ascii="Times New Roman" w:eastAsia="TimesNewRoman" w:hAnsi="Times New Roman" w:cs="Times New Roman"/>
          <w:sz w:val="28"/>
          <w:szCs w:val="28"/>
        </w:rPr>
        <w:t xml:space="preserve"> ), то помимо прочнос</w:t>
      </w:r>
      <w:r w:rsidR="00E44CE2" w:rsidRPr="0076628C">
        <w:rPr>
          <w:rFonts w:ascii="Times New Roman" w:eastAsia="TimesNewRoman" w:hAnsi="Times New Roman" w:cs="Times New Roman"/>
          <w:sz w:val="28"/>
          <w:szCs w:val="28"/>
        </w:rPr>
        <w:t>ти от конструкционной стали тре</w:t>
      </w:r>
      <w:r w:rsidRPr="0076628C">
        <w:rPr>
          <w:rFonts w:ascii="Times New Roman" w:eastAsia="TimesNewRoman" w:hAnsi="Times New Roman" w:cs="Times New Roman"/>
          <w:sz w:val="28"/>
          <w:szCs w:val="28"/>
        </w:rPr>
        <w:t xml:space="preserve">буется </w:t>
      </w:r>
      <w:r w:rsidRPr="0076628C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хладостойкость</w:t>
      </w:r>
      <w:r w:rsidRPr="0076628C">
        <w:rPr>
          <w:rFonts w:ascii="Times New Roman" w:eastAsia="TimesNewRoman" w:hAnsi="Times New Roman" w:cs="Times New Roman"/>
          <w:sz w:val="28"/>
          <w:szCs w:val="28"/>
        </w:rPr>
        <w:t>. При повышенн</w:t>
      </w:r>
      <w:r w:rsidR="00E44CE2" w:rsidRPr="0076628C">
        <w:rPr>
          <w:rFonts w:ascii="Times New Roman" w:eastAsia="TimesNewRoman" w:hAnsi="Times New Roman" w:cs="Times New Roman"/>
          <w:sz w:val="28"/>
          <w:szCs w:val="28"/>
        </w:rPr>
        <w:t>ых рабочих температурах дополни</w:t>
      </w:r>
      <w:r w:rsidRPr="0076628C">
        <w:rPr>
          <w:rFonts w:ascii="Times New Roman" w:eastAsia="TimesNewRoman" w:hAnsi="Times New Roman" w:cs="Times New Roman"/>
          <w:sz w:val="28"/>
          <w:szCs w:val="28"/>
        </w:rPr>
        <w:t xml:space="preserve">тельным свойством конструкционной стали является </w:t>
      </w:r>
      <w:r w:rsidRPr="0076628C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теплостойкость</w:t>
      </w:r>
    </w:p>
    <w:p w:rsidR="005552F3" w:rsidRPr="0076628C" w:rsidRDefault="005552F3" w:rsidP="00766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i/>
          <w:iCs/>
          <w:sz w:val="28"/>
          <w:szCs w:val="28"/>
        </w:rPr>
      </w:pPr>
      <w:r w:rsidRPr="0076628C">
        <w:rPr>
          <w:rFonts w:ascii="Times New Roman" w:eastAsia="TimesNewRoman" w:hAnsi="Times New Roman" w:cs="Times New Roman"/>
          <w:sz w:val="28"/>
          <w:szCs w:val="28"/>
        </w:rPr>
        <w:t xml:space="preserve">( </w:t>
      </w:r>
      <w:r w:rsidRPr="0076628C">
        <w:rPr>
          <w:rFonts w:ascii="Times New Roman" w:eastAsia="TimesNewRoman" w:hAnsi="Times New Roman" w:cs="Times New Roman"/>
          <w:i/>
          <w:iCs/>
          <w:sz w:val="28"/>
          <w:szCs w:val="28"/>
        </w:rPr>
        <w:t>t раб≤  450°С</w:t>
      </w:r>
      <w:r w:rsidRPr="0076628C">
        <w:rPr>
          <w:rFonts w:ascii="Times New Roman" w:eastAsia="TimesNewRoman" w:hAnsi="Times New Roman" w:cs="Times New Roman"/>
          <w:sz w:val="28"/>
          <w:szCs w:val="28"/>
        </w:rPr>
        <w:t xml:space="preserve"> )  или </w:t>
      </w:r>
      <w:r w:rsidRPr="0076628C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 xml:space="preserve">жаропрочность </w:t>
      </w:r>
      <w:r w:rsidRPr="0076628C">
        <w:rPr>
          <w:rFonts w:ascii="Times New Roman" w:eastAsia="TimesNewRoman" w:hAnsi="Times New Roman" w:cs="Times New Roman"/>
          <w:sz w:val="28"/>
          <w:szCs w:val="28"/>
        </w:rPr>
        <w:t xml:space="preserve">( </w:t>
      </w:r>
      <w:r w:rsidRPr="0076628C">
        <w:rPr>
          <w:rFonts w:ascii="Times New Roman" w:eastAsia="TimesNewRoman" w:hAnsi="Times New Roman" w:cs="Times New Roman"/>
          <w:i/>
          <w:iCs/>
          <w:sz w:val="28"/>
          <w:szCs w:val="28"/>
        </w:rPr>
        <w:t>t раб≤  0,3*</w:t>
      </w:r>
      <w:r w:rsidRPr="0076628C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76628C">
        <w:rPr>
          <w:rFonts w:ascii="Times New Roman" w:eastAsia="TimesNewRoman" w:hAnsi="Times New Roman" w:cs="Times New Roman"/>
          <w:i/>
          <w:iCs/>
          <w:sz w:val="28"/>
          <w:szCs w:val="28"/>
        </w:rPr>
        <w:t>t</w:t>
      </w:r>
      <w:r w:rsidRPr="0076628C">
        <w:rPr>
          <w:rFonts w:ascii="Times New Roman" w:eastAsia="TimesNewRoman" w:hAnsi="Times New Roman" w:cs="Times New Roman"/>
          <w:i/>
          <w:iCs/>
          <w:sz w:val="28"/>
          <w:szCs w:val="28"/>
          <w:vertAlign w:val="subscript"/>
        </w:rPr>
        <w:t>ПЛ</w:t>
      </w:r>
      <w:r w:rsidRPr="0076628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r w:rsidRPr="0076628C">
        <w:rPr>
          <w:rFonts w:ascii="Times New Roman" w:eastAsia="TimesNewRoman" w:hAnsi="Times New Roman" w:cs="Times New Roman"/>
          <w:sz w:val="28"/>
          <w:szCs w:val="28"/>
        </w:rPr>
        <w:t>)</w:t>
      </w:r>
      <w:r w:rsidRPr="0076628C">
        <w:rPr>
          <w:rFonts w:ascii="Times New Roman" w:eastAsia="TimesNewRoman" w:hAnsi="Times New Roman" w:cs="Times New Roman"/>
          <w:i/>
          <w:iCs/>
          <w:sz w:val="28"/>
          <w:szCs w:val="28"/>
        </w:rPr>
        <w:t>.</w:t>
      </w:r>
    </w:p>
    <w:p w:rsidR="005552F3" w:rsidRPr="0076628C" w:rsidRDefault="005552F3" w:rsidP="00766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</w:pPr>
      <w:r w:rsidRPr="0076628C">
        <w:rPr>
          <w:rFonts w:ascii="Times New Roman" w:eastAsia="TimesNewRoman" w:hAnsi="Times New Roman" w:cs="Times New Roman"/>
          <w:sz w:val="28"/>
          <w:szCs w:val="28"/>
        </w:rPr>
        <w:t>Присутствие химически активной с</w:t>
      </w:r>
      <w:r w:rsidR="00E44CE2" w:rsidRPr="0076628C">
        <w:rPr>
          <w:rFonts w:ascii="Times New Roman" w:eastAsia="TimesNewRoman" w:hAnsi="Times New Roman" w:cs="Times New Roman"/>
          <w:sz w:val="28"/>
          <w:szCs w:val="28"/>
        </w:rPr>
        <w:t>реды предполагает наличие у кон</w:t>
      </w:r>
      <w:r w:rsidRPr="0076628C">
        <w:rPr>
          <w:rFonts w:ascii="Times New Roman" w:eastAsia="TimesNewRoman" w:hAnsi="Times New Roman" w:cs="Times New Roman"/>
          <w:sz w:val="28"/>
          <w:szCs w:val="28"/>
        </w:rPr>
        <w:t xml:space="preserve">струкционной стали таких эксплуатационных свойств, как </w:t>
      </w:r>
      <w:r w:rsidRPr="0076628C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коррозионная</w:t>
      </w:r>
    </w:p>
    <w:p w:rsidR="005552F3" w:rsidRPr="0076628C" w:rsidRDefault="005552F3" w:rsidP="00766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</w:pPr>
      <w:r w:rsidRPr="0076628C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стойкость</w:t>
      </w:r>
      <w:r w:rsidRPr="0076628C">
        <w:rPr>
          <w:rFonts w:ascii="Times New Roman" w:eastAsia="TimesNew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76628C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жаростойкость</w:t>
      </w:r>
      <w:r w:rsidRPr="0076628C">
        <w:rPr>
          <w:rFonts w:ascii="Times New Roman" w:eastAsia="TimesNew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76628C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стойкость против межкристаллитной</w:t>
      </w:r>
    </w:p>
    <w:p w:rsidR="005552F3" w:rsidRPr="0076628C" w:rsidRDefault="005552F3" w:rsidP="00766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76628C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коррозии</w:t>
      </w:r>
      <w:r w:rsidRPr="0076628C">
        <w:rPr>
          <w:rFonts w:ascii="Times New Roman" w:eastAsia="TimesNewRoman" w:hAnsi="Times New Roman" w:cs="Times New Roman"/>
          <w:sz w:val="28"/>
          <w:szCs w:val="28"/>
        </w:rPr>
        <w:t>. В этом случае применяются высоколегированные стали и сплавы</w:t>
      </w:r>
    </w:p>
    <w:p w:rsidR="005552F3" w:rsidRPr="0076628C" w:rsidRDefault="005552F3" w:rsidP="00766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76628C">
        <w:rPr>
          <w:rFonts w:ascii="Times New Roman" w:eastAsia="TimesNewRoman" w:hAnsi="Times New Roman" w:cs="Times New Roman"/>
          <w:sz w:val="28"/>
          <w:szCs w:val="28"/>
        </w:rPr>
        <w:t>по ГОСТ5632 .</w:t>
      </w:r>
    </w:p>
    <w:p w:rsidR="005552F3" w:rsidRPr="0076628C" w:rsidRDefault="005552F3" w:rsidP="00766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76628C">
        <w:rPr>
          <w:rFonts w:ascii="Times New Roman" w:eastAsia="TimesNewRoman" w:hAnsi="Times New Roman" w:cs="Times New Roman"/>
          <w:sz w:val="28"/>
          <w:szCs w:val="28"/>
        </w:rPr>
        <w:t>Для инструментальных сталей эк</w:t>
      </w:r>
      <w:r w:rsidR="00E44CE2" w:rsidRPr="0076628C">
        <w:rPr>
          <w:rFonts w:ascii="Times New Roman" w:eastAsia="TimesNewRoman" w:hAnsi="Times New Roman" w:cs="Times New Roman"/>
          <w:sz w:val="28"/>
          <w:szCs w:val="28"/>
        </w:rPr>
        <w:t>сплуатационными свойствами явля</w:t>
      </w:r>
      <w:r w:rsidRPr="0076628C">
        <w:rPr>
          <w:rFonts w:ascii="Times New Roman" w:eastAsia="TimesNewRoman" w:hAnsi="Times New Roman" w:cs="Times New Roman"/>
          <w:sz w:val="28"/>
          <w:szCs w:val="28"/>
        </w:rPr>
        <w:t>ются свойства, обеспечивающие режу</w:t>
      </w:r>
      <w:r w:rsidR="00E44CE2" w:rsidRPr="0076628C">
        <w:rPr>
          <w:rFonts w:ascii="Times New Roman" w:eastAsia="TimesNewRoman" w:hAnsi="Times New Roman" w:cs="Times New Roman"/>
          <w:sz w:val="28"/>
          <w:szCs w:val="28"/>
        </w:rPr>
        <w:t>щему инструменту эффективную ра</w:t>
      </w:r>
      <w:r w:rsidRPr="0076628C">
        <w:rPr>
          <w:rFonts w:ascii="Times New Roman" w:eastAsia="TimesNewRoman" w:hAnsi="Times New Roman" w:cs="Times New Roman"/>
          <w:sz w:val="28"/>
          <w:szCs w:val="28"/>
        </w:rPr>
        <w:t>боту. Эксплуатационными свойствами инструментальных сталей являются:</w:t>
      </w:r>
    </w:p>
    <w:p w:rsidR="005552F3" w:rsidRPr="0076628C" w:rsidRDefault="005552F3" w:rsidP="00766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i/>
          <w:iCs/>
          <w:sz w:val="28"/>
          <w:szCs w:val="28"/>
        </w:rPr>
      </w:pPr>
      <w:r w:rsidRPr="0076628C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твердость</w:t>
      </w:r>
      <w:r w:rsidRPr="0076628C">
        <w:rPr>
          <w:rFonts w:ascii="Times New Roman" w:eastAsia="TimesNew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76628C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вязкость</w:t>
      </w:r>
      <w:r w:rsidRPr="0076628C">
        <w:rPr>
          <w:rFonts w:ascii="Times New Roman" w:eastAsia="TimesNew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76628C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износостойкость</w:t>
      </w:r>
      <w:r w:rsidRPr="0076628C">
        <w:rPr>
          <w:rFonts w:ascii="Times New Roman" w:eastAsia="TimesNew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76628C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красностойкость</w:t>
      </w:r>
      <w:r w:rsidRPr="0076628C">
        <w:rPr>
          <w:rFonts w:ascii="Times New Roman" w:eastAsia="TimesNewRoman" w:hAnsi="Times New Roman" w:cs="Times New Roman"/>
          <w:i/>
          <w:iCs/>
          <w:sz w:val="28"/>
          <w:szCs w:val="28"/>
        </w:rPr>
        <w:t>.</w:t>
      </w:r>
    </w:p>
    <w:p w:rsidR="005552F3" w:rsidRPr="00D264B5" w:rsidRDefault="005552F3" w:rsidP="00766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val="kk-KZ"/>
        </w:rPr>
      </w:pPr>
      <w:r w:rsidRPr="0076628C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lastRenderedPageBreak/>
        <w:t xml:space="preserve">Технологические свойства </w:t>
      </w:r>
      <w:r w:rsidRPr="0076628C">
        <w:rPr>
          <w:rFonts w:ascii="Times New Roman" w:eastAsia="TimesNewRoman" w:hAnsi="Times New Roman" w:cs="Times New Roman"/>
          <w:b/>
          <w:bCs/>
          <w:i/>
          <w:iCs/>
          <w:sz w:val="28"/>
          <w:szCs w:val="28"/>
        </w:rPr>
        <w:t xml:space="preserve">– </w:t>
      </w:r>
      <w:r w:rsidRPr="0076628C">
        <w:rPr>
          <w:rFonts w:ascii="Times New Roman" w:eastAsia="TimesNewRoman" w:hAnsi="Times New Roman" w:cs="Times New Roman"/>
          <w:sz w:val="28"/>
          <w:szCs w:val="28"/>
        </w:rPr>
        <w:t>с</w:t>
      </w:r>
      <w:r w:rsidR="00E44CE2" w:rsidRPr="0076628C">
        <w:rPr>
          <w:rFonts w:ascii="Times New Roman" w:eastAsia="TimesNewRoman" w:hAnsi="Times New Roman" w:cs="Times New Roman"/>
          <w:sz w:val="28"/>
          <w:szCs w:val="28"/>
        </w:rPr>
        <w:t>войства, характеризующие способ</w:t>
      </w:r>
      <w:r w:rsidRPr="0076628C">
        <w:rPr>
          <w:rFonts w:ascii="Times New Roman" w:eastAsia="TimesNewRoman" w:hAnsi="Times New Roman" w:cs="Times New Roman"/>
          <w:sz w:val="28"/>
          <w:szCs w:val="28"/>
        </w:rPr>
        <w:t>ность стали перерабатываться в готовые изделия. Набор технологических</w:t>
      </w:r>
      <w:r w:rsidR="00D264B5">
        <w:rPr>
          <w:rFonts w:ascii="Times New Roman" w:eastAsia="TimesNewRoman" w:hAnsi="Times New Roman" w:cs="Times New Roman"/>
          <w:sz w:val="28"/>
          <w:szCs w:val="28"/>
          <w:lang w:val="kk-KZ"/>
        </w:rPr>
        <w:t xml:space="preserve"> свойств  стали</w:t>
      </w:r>
    </w:p>
    <w:p w:rsidR="005552F3" w:rsidRPr="0076628C" w:rsidRDefault="005552F3" w:rsidP="00766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76628C">
        <w:rPr>
          <w:rFonts w:ascii="Times New Roman" w:eastAsia="TimesNewRoman" w:hAnsi="Times New Roman" w:cs="Times New Roman"/>
          <w:sz w:val="28"/>
          <w:szCs w:val="28"/>
        </w:rPr>
        <w:t>определяет способ изготовления из нее будущего изделия и</w:t>
      </w:r>
      <w:r w:rsidR="00D264B5">
        <w:rPr>
          <w:rFonts w:ascii="Times New Roman" w:eastAsia="TimesNewRoman" w:hAnsi="Times New Roman" w:cs="Times New Roman"/>
          <w:sz w:val="28"/>
          <w:szCs w:val="28"/>
          <w:lang w:val="kk-KZ"/>
        </w:rPr>
        <w:t xml:space="preserve"> </w:t>
      </w:r>
      <w:r w:rsidRPr="0076628C">
        <w:rPr>
          <w:rFonts w:ascii="Times New Roman" w:eastAsia="TimesNewRoman" w:hAnsi="Times New Roman" w:cs="Times New Roman"/>
          <w:sz w:val="28"/>
          <w:szCs w:val="28"/>
        </w:rPr>
        <w:t>приводится в справочной литературе по сталям.</w:t>
      </w:r>
    </w:p>
    <w:p w:rsidR="005552F3" w:rsidRPr="00513295" w:rsidRDefault="00D264B5" w:rsidP="00D2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  <w:lang w:val="kk-KZ"/>
        </w:rPr>
        <w:tab/>
      </w:r>
      <w:r w:rsidR="005552F3" w:rsidRPr="0076628C">
        <w:rPr>
          <w:rFonts w:ascii="Times New Roman" w:eastAsia="TimesNewRoman" w:hAnsi="Times New Roman" w:cs="Times New Roman"/>
          <w:sz w:val="28"/>
          <w:szCs w:val="28"/>
        </w:rPr>
        <w:t>Для сталей, применяемых для изготовления с</w:t>
      </w:r>
      <w:r w:rsidR="005552F3" w:rsidRPr="00513295">
        <w:rPr>
          <w:rFonts w:ascii="Times New Roman" w:eastAsia="TimesNewRoman" w:hAnsi="Times New Roman" w:cs="Times New Roman"/>
          <w:sz w:val="28"/>
          <w:szCs w:val="28"/>
        </w:rPr>
        <w:t>варных конструкций,</w:t>
      </w:r>
    </w:p>
    <w:p w:rsidR="005552F3" w:rsidRPr="00513295" w:rsidRDefault="005552F3" w:rsidP="00D2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513295">
        <w:rPr>
          <w:rFonts w:ascii="Times New Roman" w:eastAsia="TimesNewRoman" w:hAnsi="Times New Roman" w:cs="Times New Roman"/>
          <w:sz w:val="28"/>
          <w:szCs w:val="28"/>
        </w:rPr>
        <w:t xml:space="preserve">определяющим технологическим свойством является </w:t>
      </w:r>
      <w:r w:rsidRPr="00513295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свариваемость</w:t>
      </w:r>
      <w:r w:rsidRPr="00513295">
        <w:rPr>
          <w:rFonts w:ascii="Times New Roman" w:eastAsia="TimesNewRoman" w:hAnsi="Times New Roman" w:cs="Times New Roman"/>
          <w:sz w:val="28"/>
          <w:szCs w:val="28"/>
        </w:rPr>
        <w:t>, для</w:t>
      </w:r>
    </w:p>
    <w:p w:rsidR="005552F3" w:rsidRPr="00513295" w:rsidRDefault="005552F3" w:rsidP="00D2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513295">
        <w:rPr>
          <w:rFonts w:ascii="Times New Roman" w:eastAsia="TimesNewRoman" w:hAnsi="Times New Roman" w:cs="Times New Roman"/>
          <w:sz w:val="28"/>
          <w:szCs w:val="28"/>
        </w:rPr>
        <w:t xml:space="preserve">сталей, применяемых для получения отливок – </w:t>
      </w:r>
      <w:r w:rsidRPr="00513295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литейные свойства</w:t>
      </w:r>
      <w:r w:rsidRPr="00513295">
        <w:rPr>
          <w:rFonts w:ascii="Times New Roman" w:eastAsia="TimesNewRoman" w:hAnsi="Times New Roman" w:cs="Times New Roman"/>
          <w:sz w:val="28"/>
          <w:szCs w:val="28"/>
        </w:rPr>
        <w:t>, для</w:t>
      </w:r>
    </w:p>
    <w:p w:rsidR="005552F3" w:rsidRPr="00513295" w:rsidRDefault="005552F3" w:rsidP="00D2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bCs/>
          <w:i/>
          <w:iCs/>
          <w:sz w:val="28"/>
          <w:szCs w:val="28"/>
        </w:rPr>
      </w:pPr>
      <w:r w:rsidRPr="00513295">
        <w:rPr>
          <w:rFonts w:ascii="Times New Roman" w:eastAsia="TimesNewRoman" w:hAnsi="Times New Roman" w:cs="Times New Roman"/>
          <w:sz w:val="28"/>
          <w:szCs w:val="28"/>
        </w:rPr>
        <w:t xml:space="preserve">сталей, используемых для изготовления режущего инструмента – это </w:t>
      </w:r>
      <w:r w:rsidRPr="00513295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зака</w:t>
      </w:r>
      <w:r w:rsidRPr="00513295">
        <w:rPr>
          <w:rFonts w:ascii="Times New Roman" w:eastAsia="TimesNewRoman" w:hAnsi="Times New Roman" w:cs="Times New Roman"/>
          <w:b/>
          <w:bCs/>
          <w:i/>
          <w:iCs/>
          <w:sz w:val="28"/>
          <w:szCs w:val="28"/>
        </w:rPr>
        <w:t>-</w:t>
      </w:r>
    </w:p>
    <w:p w:rsidR="005552F3" w:rsidRPr="00513295" w:rsidRDefault="005552F3" w:rsidP="00D2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513295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ливаемость и прокаливаемость</w:t>
      </w:r>
      <w:r w:rsidRPr="00513295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. </w:t>
      </w:r>
      <w:r w:rsidRPr="00513295">
        <w:rPr>
          <w:rFonts w:ascii="Times New Roman" w:eastAsia="TimesNewRoman" w:hAnsi="Times New Roman" w:cs="Times New Roman"/>
          <w:sz w:val="28"/>
          <w:szCs w:val="28"/>
        </w:rPr>
        <w:t>Для конструкционных сталей, исполь-</w:t>
      </w:r>
    </w:p>
    <w:p w:rsidR="005552F3" w:rsidRPr="00513295" w:rsidRDefault="005552F3" w:rsidP="00D2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513295">
        <w:rPr>
          <w:rFonts w:ascii="Times New Roman" w:eastAsia="TimesNewRoman" w:hAnsi="Times New Roman" w:cs="Times New Roman"/>
          <w:sz w:val="28"/>
          <w:szCs w:val="28"/>
        </w:rPr>
        <w:t>зуемых для изготовления силовых деталей машин и механизмов основными</w:t>
      </w:r>
    </w:p>
    <w:p w:rsidR="005552F3" w:rsidRPr="00513295" w:rsidRDefault="005552F3" w:rsidP="00D2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bCs/>
          <w:i/>
          <w:iCs/>
          <w:sz w:val="28"/>
          <w:szCs w:val="28"/>
        </w:rPr>
      </w:pPr>
      <w:r w:rsidRPr="00513295">
        <w:rPr>
          <w:rFonts w:ascii="Times New Roman" w:eastAsia="TimesNewRoman" w:hAnsi="Times New Roman" w:cs="Times New Roman"/>
          <w:sz w:val="28"/>
          <w:szCs w:val="28"/>
        </w:rPr>
        <w:t xml:space="preserve">технологическими свойствами являются: </w:t>
      </w:r>
      <w:r w:rsidRPr="00513295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температурный интервал горя</w:t>
      </w:r>
      <w:r w:rsidRPr="00513295">
        <w:rPr>
          <w:rFonts w:ascii="Times New Roman" w:eastAsia="TimesNewRoman" w:hAnsi="Times New Roman" w:cs="Times New Roman"/>
          <w:b/>
          <w:bCs/>
          <w:i/>
          <w:iCs/>
          <w:sz w:val="28"/>
          <w:szCs w:val="28"/>
        </w:rPr>
        <w:t>-</w:t>
      </w:r>
    </w:p>
    <w:p w:rsidR="005552F3" w:rsidRDefault="005552F3" w:rsidP="00D2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0"/>
          <w:szCs w:val="20"/>
          <w:lang w:val="kk-KZ"/>
        </w:rPr>
      </w:pPr>
      <w:r w:rsidRPr="00513295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чей обработки давлением</w:t>
      </w:r>
      <w:r w:rsidRPr="00513295">
        <w:rPr>
          <w:rFonts w:ascii="Times New Roman" w:eastAsia="TimesNew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513295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обрабатываемость резанием</w:t>
      </w:r>
      <w:r w:rsidRPr="00513295">
        <w:rPr>
          <w:rFonts w:ascii="Times New Roman" w:eastAsia="TimesNew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513295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закаливаемость</w:t>
      </w:r>
      <w:r w:rsidRPr="00513295">
        <w:rPr>
          <w:rFonts w:ascii="Times New Roman" w:eastAsia="TimesNew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513295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 xml:space="preserve">прокаливаемость </w:t>
      </w:r>
      <w:r w:rsidRPr="00513295">
        <w:rPr>
          <w:rFonts w:ascii="Times New Roman" w:eastAsia="TimesNewRoman" w:hAnsi="Times New Roman" w:cs="Times New Roman"/>
          <w:sz w:val="28"/>
          <w:szCs w:val="28"/>
        </w:rPr>
        <w:t xml:space="preserve">и, частично, </w:t>
      </w:r>
      <w:r w:rsidRPr="00513295">
        <w:rPr>
          <w:rFonts w:ascii="Times New Roman" w:eastAsia="TimesNewRoman,BoldItalic" w:hAnsi="Times New Roman" w:cs="Times New Roman"/>
          <w:b/>
          <w:bCs/>
          <w:i/>
          <w:iCs/>
          <w:sz w:val="28"/>
          <w:szCs w:val="28"/>
        </w:rPr>
        <w:t>свариваемость</w:t>
      </w:r>
      <w:r>
        <w:rPr>
          <w:rFonts w:ascii="Times New Roman" w:eastAsia="TimesNewRoman" w:hAnsi="Times New Roman" w:cs="Times New Roman"/>
          <w:sz w:val="20"/>
          <w:szCs w:val="20"/>
        </w:rPr>
        <w:t>.</w:t>
      </w:r>
    </w:p>
    <w:p w:rsidR="008445DC" w:rsidRPr="008445DC" w:rsidRDefault="008445DC" w:rsidP="00D264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5552F3" w:rsidRPr="00D264B5" w:rsidRDefault="008445DC" w:rsidP="00D2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NewRoman,Bold" w:hAnsi="Times New Roman" w:cs="Times New Roman"/>
          <w:b/>
          <w:bCs/>
          <w:sz w:val="28"/>
          <w:szCs w:val="28"/>
          <w:lang w:val="kk-KZ"/>
        </w:rPr>
        <w:tab/>
      </w:r>
      <w:r w:rsidRPr="00D264B5">
        <w:rPr>
          <w:rFonts w:ascii="Times New Roman" w:eastAsia="TimesNewRoman,Bold" w:hAnsi="Times New Roman" w:cs="Times New Roman"/>
          <w:bCs/>
          <w:sz w:val="28"/>
          <w:szCs w:val="28"/>
          <w:lang w:val="kk-KZ"/>
        </w:rPr>
        <w:t>12</w:t>
      </w:r>
      <w:r w:rsidR="00D264B5" w:rsidRPr="00D264B5">
        <w:rPr>
          <w:rFonts w:ascii="Times New Roman" w:eastAsia="TimesNewRoman,Bold" w:hAnsi="Times New Roman" w:cs="Times New Roman"/>
          <w:bCs/>
          <w:sz w:val="28"/>
          <w:szCs w:val="28"/>
          <w:lang w:val="kk-KZ"/>
        </w:rPr>
        <w:t xml:space="preserve"> </w:t>
      </w:r>
      <w:r w:rsidR="005552F3" w:rsidRPr="00D264B5">
        <w:rPr>
          <w:rFonts w:ascii="Times New Roman" w:eastAsia="TimesNewRoman,Bold" w:hAnsi="Times New Roman" w:cs="Times New Roman"/>
          <w:bCs/>
          <w:sz w:val="28"/>
          <w:szCs w:val="28"/>
        </w:rPr>
        <w:t>Термическая обработка стали</w:t>
      </w:r>
    </w:p>
    <w:p w:rsidR="0076628C" w:rsidRPr="0076628C" w:rsidRDefault="0076628C" w:rsidP="00D2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  <w:lang w:val="kk-KZ"/>
        </w:rPr>
      </w:pPr>
    </w:p>
    <w:p w:rsidR="005552F3" w:rsidRPr="00E5632F" w:rsidRDefault="005552F3" w:rsidP="00D2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E5632F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Термическая обработка – </w:t>
      </w:r>
      <w:r w:rsidRPr="00E5632F">
        <w:rPr>
          <w:rFonts w:ascii="Times New Roman" w:eastAsia="TimesNewRoman" w:hAnsi="Times New Roman" w:cs="Times New Roman"/>
          <w:sz w:val="28"/>
          <w:szCs w:val="28"/>
        </w:rPr>
        <w:t>термокинетическое воздействие на металл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</w:t>
      </w:r>
      <w:r w:rsidRPr="00E5632F">
        <w:rPr>
          <w:rFonts w:ascii="Times New Roman" w:eastAsia="TimesNewRoman" w:hAnsi="Times New Roman" w:cs="Times New Roman"/>
          <w:sz w:val="28"/>
          <w:szCs w:val="28"/>
        </w:rPr>
        <w:t>с целью получения требуемых свойств металла за счет изменения его внут</w:t>
      </w:r>
      <w:r w:rsidRPr="00E5632F">
        <w:rPr>
          <w:rFonts w:ascii="Times New Roman" w:eastAsia="TimesNewRoman,Bold" w:hAnsi="Times New Roman" w:cs="Times New Roman"/>
          <w:sz w:val="28"/>
          <w:szCs w:val="28"/>
        </w:rPr>
        <w:t>-</w:t>
      </w:r>
    </w:p>
    <w:p w:rsidR="005552F3" w:rsidRPr="00E5632F" w:rsidRDefault="005552F3" w:rsidP="00D2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E5632F">
        <w:rPr>
          <w:rFonts w:ascii="Times New Roman" w:eastAsia="TimesNewRoman" w:hAnsi="Times New Roman" w:cs="Times New Roman"/>
          <w:sz w:val="28"/>
          <w:szCs w:val="28"/>
        </w:rPr>
        <w:t xml:space="preserve">реннего строения </w:t>
      </w:r>
      <w:r w:rsidRPr="00E5632F">
        <w:rPr>
          <w:rFonts w:ascii="Times New Roman" w:eastAsia="TimesNewRoman,Bold" w:hAnsi="Times New Roman" w:cs="Times New Roman"/>
          <w:sz w:val="28"/>
          <w:szCs w:val="28"/>
        </w:rPr>
        <w:t>(</w:t>
      </w:r>
      <w:r w:rsidRPr="00E5632F">
        <w:rPr>
          <w:rFonts w:ascii="Times New Roman" w:eastAsia="TimesNewRoman" w:hAnsi="Times New Roman" w:cs="Times New Roman"/>
          <w:sz w:val="28"/>
          <w:szCs w:val="28"/>
        </w:rPr>
        <w:t>микроструктуры</w:t>
      </w:r>
      <w:r w:rsidRPr="00E5632F">
        <w:rPr>
          <w:rFonts w:ascii="Times New Roman" w:eastAsia="TimesNewRoman,Bold" w:hAnsi="Times New Roman" w:cs="Times New Roman"/>
          <w:sz w:val="28"/>
          <w:szCs w:val="28"/>
        </w:rPr>
        <w:t>).</w:t>
      </w:r>
    </w:p>
    <w:p w:rsidR="005552F3" w:rsidRPr="00E5632F" w:rsidRDefault="005552F3" w:rsidP="00D2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5632F">
        <w:rPr>
          <w:rFonts w:ascii="Times New Roman" w:eastAsia="TimesNewRoman" w:hAnsi="Times New Roman" w:cs="Times New Roman"/>
          <w:sz w:val="28"/>
          <w:szCs w:val="28"/>
        </w:rPr>
        <w:t>Термическая обработка характеризуется режимом</w:t>
      </w:r>
      <w:r w:rsidRPr="00E5632F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E5632F">
        <w:rPr>
          <w:rFonts w:ascii="Times New Roman" w:eastAsia="TimesNewRoman" w:hAnsi="Times New Roman" w:cs="Times New Roman"/>
          <w:sz w:val="28"/>
          <w:szCs w:val="28"/>
        </w:rPr>
        <w:t>который включает</w:t>
      </w:r>
    </w:p>
    <w:p w:rsidR="005552F3" w:rsidRPr="00E5632F" w:rsidRDefault="005552F3" w:rsidP="00D2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5632F">
        <w:rPr>
          <w:rFonts w:ascii="Times New Roman" w:eastAsia="TimesNewRoman" w:hAnsi="Times New Roman" w:cs="Times New Roman"/>
          <w:sz w:val="28"/>
          <w:szCs w:val="28"/>
        </w:rPr>
        <w:t xml:space="preserve">три параметра </w:t>
      </w:r>
      <w:r w:rsidRPr="00E5632F">
        <w:rPr>
          <w:rFonts w:ascii="Times New Roman" w:eastAsia="TimesNewRoman,Bold" w:hAnsi="Times New Roman" w:cs="Times New Roman"/>
          <w:sz w:val="28"/>
          <w:szCs w:val="28"/>
        </w:rPr>
        <w:t>(</w:t>
      </w:r>
      <w:r w:rsidRPr="00E5632F">
        <w:rPr>
          <w:rFonts w:ascii="Times New Roman" w:eastAsia="TimesNewRoman" w:hAnsi="Times New Roman" w:cs="Times New Roman"/>
          <w:sz w:val="28"/>
          <w:szCs w:val="28"/>
        </w:rPr>
        <w:t>технологические параметры термообработки</w:t>
      </w:r>
      <w:r w:rsidRPr="00E5632F">
        <w:rPr>
          <w:rFonts w:ascii="Times New Roman" w:eastAsia="TimesNewRoman,Bold" w:hAnsi="Times New Roman" w:cs="Times New Roman"/>
          <w:sz w:val="28"/>
          <w:szCs w:val="28"/>
        </w:rPr>
        <w:t xml:space="preserve">): </w:t>
      </w:r>
      <w:r w:rsidRPr="00E5632F">
        <w:rPr>
          <w:rFonts w:ascii="Times New Roman" w:eastAsia="TimesNewRoman" w:hAnsi="Times New Roman" w:cs="Times New Roman"/>
          <w:sz w:val="28"/>
          <w:szCs w:val="28"/>
        </w:rPr>
        <w:t>температура</w:t>
      </w:r>
    </w:p>
    <w:p w:rsidR="005552F3" w:rsidRPr="00E5632F" w:rsidRDefault="005552F3" w:rsidP="00D2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E5632F">
        <w:rPr>
          <w:rFonts w:ascii="Times New Roman" w:eastAsia="TimesNewRoman" w:hAnsi="Times New Roman" w:cs="Times New Roman"/>
          <w:sz w:val="28"/>
          <w:szCs w:val="28"/>
        </w:rPr>
        <w:t>нагрева</w:t>
      </w:r>
      <w:r w:rsidRPr="00E5632F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E5632F">
        <w:rPr>
          <w:rFonts w:ascii="Times New Roman" w:eastAsia="TimesNewRoman" w:hAnsi="Times New Roman" w:cs="Times New Roman"/>
          <w:sz w:val="28"/>
          <w:szCs w:val="28"/>
        </w:rPr>
        <w:t>время выдержки при температуре нагрева и скорость охлаждения</w:t>
      </w:r>
      <w:r w:rsidRPr="00E5632F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5552F3" w:rsidRDefault="005552F3" w:rsidP="00D2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  <w:lang w:val="kk-KZ"/>
        </w:rPr>
      </w:pPr>
      <w:r w:rsidRPr="00E5632F">
        <w:rPr>
          <w:rFonts w:ascii="Times New Roman" w:eastAsia="TimesNewRoman" w:hAnsi="Times New Roman" w:cs="Times New Roman"/>
          <w:sz w:val="28"/>
          <w:szCs w:val="28"/>
        </w:rPr>
        <w:t xml:space="preserve">Некоторые виды термической обработки стали с указанием технологических параметров представлены в таблице </w:t>
      </w:r>
      <w:r w:rsidRPr="00E5632F">
        <w:rPr>
          <w:rFonts w:ascii="Times New Roman" w:eastAsia="TimesNewRoman,Bold" w:hAnsi="Times New Roman" w:cs="Times New Roman"/>
          <w:sz w:val="28"/>
          <w:szCs w:val="28"/>
        </w:rPr>
        <w:t>15.</w:t>
      </w:r>
    </w:p>
    <w:p w:rsidR="00E708D0" w:rsidRPr="00E708D0" w:rsidRDefault="00E708D0" w:rsidP="00D2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5552F3" w:rsidRPr="00E44CE2" w:rsidRDefault="005552F3" w:rsidP="00E708D0">
      <w:pPr>
        <w:rPr>
          <w:rFonts w:ascii="Times New Roman" w:eastAsia="TimesNewRoman" w:hAnsi="Times New Roman" w:cs="Times New Roman"/>
          <w:sz w:val="28"/>
          <w:szCs w:val="28"/>
        </w:rPr>
      </w:pPr>
      <w:r w:rsidRPr="00E44CE2">
        <w:rPr>
          <w:rFonts w:ascii="Times New Roman" w:eastAsia="TimesNewRoman" w:hAnsi="Times New Roman" w:cs="Times New Roman"/>
          <w:sz w:val="28"/>
          <w:szCs w:val="28"/>
        </w:rPr>
        <w:t>Таблица 15 Виды термической обработки стали</w:t>
      </w:r>
    </w:p>
    <w:tbl>
      <w:tblPr>
        <w:tblStyle w:val="ac"/>
        <w:tblW w:w="0" w:type="auto"/>
        <w:tblLayout w:type="fixed"/>
        <w:tblLook w:val="04A0"/>
      </w:tblPr>
      <w:tblGrid>
        <w:gridCol w:w="2392"/>
        <w:gridCol w:w="2252"/>
        <w:gridCol w:w="141"/>
        <w:gridCol w:w="1986"/>
        <w:gridCol w:w="2800"/>
      </w:tblGrid>
      <w:tr w:rsidR="005552F3" w:rsidRPr="00E94F6A" w:rsidTr="00884558">
        <w:tc>
          <w:tcPr>
            <w:tcW w:w="2392" w:type="dxa"/>
            <w:vMerge w:val="restart"/>
          </w:tcPr>
          <w:p w:rsidR="005552F3" w:rsidRPr="00E94F6A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379" w:type="dxa"/>
            <w:gridSpan w:val="3"/>
          </w:tcPr>
          <w:p w:rsidR="005552F3" w:rsidRPr="00E94F6A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Технологические параметры</w:t>
            </w:r>
          </w:p>
        </w:tc>
        <w:tc>
          <w:tcPr>
            <w:tcW w:w="2800" w:type="dxa"/>
            <w:vMerge w:val="restart"/>
          </w:tcPr>
          <w:p w:rsidR="005552F3" w:rsidRPr="00E94F6A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Назначение</w:t>
            </w:r>
          </w:p>
        </w:tc>
      </w:tr>
      <w:tr w:rsidR="005552F3" w:rsidRPr="00E94F6A" w:rsidTr="00884558">
        <w:tc>
          <w:tcPr>
            <w:tcW w:w="2392" w:type="dxa"/>
            <w:vMerge/>
          </w:tcPr>
          <w:p w:rsidR="005552F3" w:rsidRPr="00E94F6A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393" w:type="dxa"/>
            <w:gridSpan w:val="2"/>
          </w:tcPr>
          <w:p w:rsidR="005552F3" w:rsidRPr="00E94F6A" w:rsidRDefault="00E94F6A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Температура, °</w:t>
            </w:r>
            <w:r w:rsidR="005552F3"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 </w:t>
            </w:r>
          </w:p>
        </w:tc>
        <w:tc>
          <w:tcPr>
            <w:tcW w:w="1986" w:type="dxa"/>
          </w:tcPr>
          <w:p w:rsidR="005552F3" w:rsidRPr="00E94F6A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Охлаждение</w:t>
            </w:r>
          </w:p>
        </w:tc>
        <w:tc>
          <w:tcPr>
            <w:tcW w:w="2800" w:type="dxa"/>
            <w:vMerge/>
          </w:tcPr>
          <w:p w:rsidR="005552F3" w:rsidRPr="00E94F6A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552F3" w:rsidRPr="00E94F6A" w:rsidTr="00884558">
        <w:tc>
          <w:tcPr>
            <w:tcW w:w="9571" w:type="dxa"/>
            <w:gridSpan w:val="5"/>
          </w:tcPr>
          <w:p w:rsidR="005552F3" w:rsidRPr="00E94F6A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552F3" w:rsidRPr="00E94F6A" w:rsidTr="00E94F6A">
        <w:tc>
          <w:tcPr>
            <w:tcW w:w="2392" w:type="dxa"/>
          </w:tcPr>
          <w:p w:rsidR="005552F3" w:rsidRPr="00E94F6A" w:rsidRDefault="005552F3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Диффузионный</w:t>
            </w:r>
          </w:p>
          <w:p w:rsidR="00B229C0" w:rsidRPr="00E94F6A" w:rsidRDefault="00B229C0" w:rsidP="0016102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о</w:t>
            </w:r>
            <w:r w:rsidR="005552F3"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тжиг</w:t>
            </w:r>
          </w:p>
          <w:p w:rsidR="005552F3" w:rsidRPr="00E94F6A" w:rsidRDefault="00B229C0" w:rsidP="00B229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(гомогени</w:t>
            </w:r>
            <w:r w:rsidR="005552F3"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зация)</w:t>
            </w:r>
          </w:p>
        </w:tc>
        <w:tc>
          <w:tcPr>
            <w:tcW w:w="2252" w:type="dxa"/>
          </w:tcPr>
          <w:p w:rsidR="005552F3" w:rsidRPr="00E94F6A" w:rsidRDefault="005552F3" w:rsidP="00161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hAnsi="Times New Roman" w:cs="Times New Roman"/>
                <w:sz w:val="28"/>
                <w:szCs w:val="28"/>
              </w:rPr>
              <w:t>1000-1100</w:t>
            </w:r>
          </w:p>
        </w:tc>
        <w:tc>
          <w:tcPr>
            <w:tcW w:w="2127" w:type="dxa"/>
            <w:gridSpan w:val="2"/>
            <w:vMerge w:val="restart"/>
          </w:tcPr>
          <w:p w:rsidR="005552F3" w:rsidRPr="00E94F6A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С печью</w:t>
            </w:r>
          </w:p>
        </w:tc>
        <w:tc>
          <w:tcPr>
            <w:tcW w:w="2800" w:type="dxa"/>
          </w:tcPr>
          <w:p w:rsidR="005552F3" w:rsidRPr="00E94F6A" w:rsidRDefault="00884558" w:rsidP="008845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Устранение дендритной неоднородности (ликвации)</w:t>
            </w:r>
          </w:p>
        </w:tc>
      </w:tr>
      <w:tr w:rsidR="005552F3" w:rsidRPr="00E94F6A" w:rsidTr="00E94F6A">
        <w:tc>
          <w:tcPr>
            <w:tcW w:w="2392" w:type="dxa"/>
          </w:tcPr>
          <w:p w:rsidR="005552F3" w:rsidRPr="00E94F6A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Отжиг I рода</w:t>
            </w:r>
          </w:p>
        </w:tc>
        <w:tc>
          <w:tcPr>
            <w:tcW w:w="2252" w:type="dxa"/>
          </w:tcPr>
          <w:p w:rsidR="005552F3" w:rsidRPr="00E94F6A" w:rsidRDefault="00884558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Ниже А1</w:t>
            </w:r>
          </w:p>
        </w:tc>
        <w:tc>
          <w:tcPr>
            <w:tcW w:w="2127" w:type="dxa"/>
            <w:gridSpan w:val="2"/>
            <w:vMerge/>
          </w:tcPr>
          <w:p w:rsidR="005552F3" w:rsidRPr="00E94F6A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00" w:type="dxa"/>
          </w:tcPr>
          <w:p w:rsidR="005552F3" w:rsidRPr="00E94F6A" w:rsidRDefault="00884558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Снятие наклепа</w:t>
            </w:r>
          </w:p>
        </w:tc>
      </w:tr>
      <w:tr w:rsidR="005552F3" w:rsidRPr="00E94F6A" w:rsidTr="00E94F6A">
        <w:tc>
          <w:tcPr>
            <w:tcW w:w="2392" w:type="dxa"/>
          </w:tcPr>
          <w:p w:rsidR="005552F3" w:rsidRPr="00E94F6A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Отжиг I рода</w:t>
            </w:r>
          </w:p>
        </w:tc>
        <w:tc>
          <w:tcPr>
            <w:tcW w:w="2252" w:type="dxa"/>
          </w:tcPr>
          <w:p w:rsidR="005552F3" w:rsidRPr="00E94F6A" w:rsidRDefault="00884558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Ниже А3</w:t>
            </w:r>
          </w:p>
        </w:tc>
        <w:tc>
          <w:tcPr>
            <w:tcW w:w="2127" w:type="dxa"/>
            <w:gridSpan w:val="2"/>
            <w:vMerge/>
          </w:tcPr>
          <w:p w:rsidR="005552F3" w:rsidRPr="00E94F6A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00" w:type="dxa"/>
          </w:tcPr>
          <w:p w:rsidR="005552F3" w:rsidRPr="00E94F6A" w:rsidRDefault="00884558" w:rsidP="008845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Перекристаллизация, снятие внутренних напряжений</w:t>
            </w:r>
          </w:p>
        </w:tc>
      </w:tr>
      <w:tr w:rsidR="005552F3" w:rsidRPr="00E94F6A" w:rsidTr="00E94F6A">
        <w:tc>
          <w:tcPr>
            <w:tcW w:w="2392" w:type="dxa"/>
          </w:tcPr>
          <w:p w:rsidR="005552F3" w:rsidRPr="00E94F6A" w:rsidRDefault="00884558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Нормализация</w:t>
            </w:r>
          </w:p>
        </w:tc>
        <w:tc>
          <w:tcPr>
            <w:tcW w:w="2252" w:type="dxa"/>
          </w:tcPr>
          <w:p w:rsidR="00884558" w:rsidRPr="00E94F6A" w:rsidRDefault="00884558" w:rsidP="0088455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Выше</w:t>
            </w: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  <w:vertAlign w:val="subscript"/>
              </w:rPr>
              <w:t>3</w:t>
            </w: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или</w:t>
            </w: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Аст</w:t>
            </w:r>
          </w:p>
          <w:p w:rsidR="005552F3" w:rsidRPr="00E94F6A" w:rsidRDefault="005552F3" w:rsidP="0088455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  <w:gridSpan w:val="2"/>
          </w:tcPr>
          <w:p w:rsidR="005552F3" w:rsidRPr="00E94F6A" w:rsidRDefault="005552F3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На воздухе</w:t>
            </w:r>
          </w:p>
        </w:tc>
        <w:tc>
          <w:tcPr>
            <w:tcW w:w="2800" w:type="dxa"/>
          </w:tcPr>
          <w:p w:rsidR="00884558" w:rsidRPr="00E94F6A" w:rsidRDefault="00884558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  <w:lang w:val="en-US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Измельчение</w:t>
            </w:r>
          </w:p>
          <w:p w:rsidR="005552F3" w:rsidRPr="00E94F6A" w:rsidRDefault="00884558" w:rsidP="0016102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структуры</w:t>
            </w:r>
          </w:p>
        </w:tc>
      </w:tr>
      <w:tr w:rsidR="00884558" w:rsidRPr="00E94F6A" w:rsidTr="00E94F6A">
        <w:tc>
          <w:tcPr>
            <w:tcW w:w="2392" w:type="dxa"/>
          </w:tcPr>
          <w:p w:rsidR="00884558" w:rsidRPr="00E94F6A" w:rsidRDefault="00884558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Закалка</w:t>
            </w:r>
          </w:p>
        </w:tc>
        <w:tc>
          <w:tcPr>
            <w:tcW w:w="2252" w:type="dxa"/>
          </w:tcPr>
          <w:p w:rsidR="00884558" w:rsidRPr="00E94F6A" w:rsidRDefault="00884558" w:rsidP="0088455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А3 + 30-50</w:t>
            </w:r>
          </w:p>
          <w:p w:rsidR="00884558" w:rsidRPr="00E94F6A" w:rsidRDefault="00884558" w:rsidP="0088455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А1 + 30-50</w:t>
            </w:r>
          </w:p>
        </w:tc>
        <w:tc>
          <w:tcPr>
            <w:tcW w:w="2127" w:type="dxa"/>
            <w:gridSpan w:val="2"/>
          </w:tcPr>
          <w:p w:rsidR="00884558" w:rsidRPr="00E94F6A" w:rsidRDefault="00884558" w:rsidP="0088455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Скорость выше</w:t>
            </w:r>
          </w:p>
          <w:p w:rsidR="00884558" w:rsidRPr="00E94F6A" w:rsidRDefault="00884558" w:rsidP="00884558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критической</w:t>
            </w:r>
          </w:p>
        </w:tc>
        <w:tc>
          <w:tcPr>
            <w:tcW w:w="2800" w:type="dxa"/>
          </w:tcPr>
          <w:p w:rsidR="00884558" w:rsidRPr="00E94F6A" w:rsidRDefault="00884558" w:rsidP="0088455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Получение структуры мартенсита</w:t>
            </w:r>
          </w:p>
        </w:tc>
      </w:tr>
      <w:tr w:rsidR="00884558" w:rsidRPr="00E94F6A" w:rsidTr="00884558">
        <w:tc>
          <w:tcPr>
            <w:tcW w:w="9571" w:type="dxa"/>
            <w:gridSpan w:val="5"/>
          </w:tcPr>
          <w:p w:rsidR="00D264B5" w:rsidRDefault="00D264B5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</w:p>
          <w:p w:rsidR="00884558" w:rsidRPr="00E94F6A" w:rsidRDefault="00884558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Двойная обработка</w:t>
            </w:r>
          </w:p>
        </w:tc>
      </w:tr>
      <w:tr w:rsidR="00884558" w:rsidRPr="00E94F6A" w:rsidTr="00884558">
        <w:tc>
          <w:tcPr>
            <w:tcW w:w="2392" w:type="dxa"/>
          </w:tcPr>
          <w:p w:rsidR="00884558" w:rsidRPr="00E94F6A" w:rsidRDefault="00884558" w:rsidP="0088455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Закалка + низкий</w:t>
            </w:r>
          </w:p>
          <w:p w:rsidR="00884558" w:rsidRPr="00E94F6A" w:rsidRDefault="00884558" w:rsidP="00884558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отпуск</w:t>
            </w:r>
          </w:p>
        </w:tc>
        <w:tc>
          <w:tcPr>
            <w:tcW w:w="2393" w:type="dxa"/>
            <w:gridSpan w:val="2"/>
          </w:tcPr>
          <w:p w:rsidR="00884558" w:rsidRPr="00E94F6A" w:rsidRDefault="00884558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hAnsi="Times New Roman" w:cs="Times New Roman"/>
                <w:sz w:val="28"/>
                <w:szCs w:val="28"/>
              </w:rPr>
              <w:t>150-200</w:t>
            </w:r>
          </w:p>
        </w:tc>
        <w:tc>
          <w:tcPr>
            <w:tcW w:w="1986" w:type="dxa"/>
            <w:vMerge w:val="restart"/>
          </w:tcPr>
          <w:p w:rsidR="00884558" w:rsidRPr="00E94F6A" w:rsidRDefault="00884558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На воздухе</w:t>
            </w:r>
          </w:p>
        </w:tc>
        <w:tc>
          <w:tcPr>
            <w:tcW w:w="2800" w:type="dxa"/>
          </w:tcPr>
          <w:p w:rsidR="00884558" w:rsidRPr="00E94F6A" w:rsidRDefault="00884558" w:rsidP="00E94F6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Снятие </w:t>
            </w:r>
            <w:r w:rsidR="00E94F6A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закалочных напряжений, стабилизация размеров</w:t>
            </w:r>
            <w:r w:rsidR="00E94F6A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изделия</w:t>
            </w:r>
          </w:p>
        </w:tc>
      </w:tr>
      <w:tr w:rsidR="00884558" w:rsidRPr="00E94F6A" w:rsidTr="00884558">
        <w:tc>
          <w:tcPr>
            <w:tcW w:w="2392" w:type="dxa"/>
          </w:tcPr>
          <w:p w:rsidR="00E94F6A" w:rsidRPr="00E94F6A" w:rsidRDefault="00E94F6A" w:rsidP="00E94F6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Закалка + средний</w:t>
            </w:r>
          </w:p>
          <w:p w:rsidR="00884558" w:rsidRPr="00E94F6A" w:rsidRDefault="00E94F6A" w:rsidP="00E94F6A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отпуск</w:t>
            </w:r>
          </w:p>
        </w:tc>
        <w:tc>
          <w:tcPr>
            <w:tcW w:w="2393" w:type="dxa"/>
            <w:gridSpan w:val="2"/>
          </w:tcPr>
          <w:p w:rsidR="00884558" w:rsidRPr="00E94F6A" w:rsidRDefault="00E94F6A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300-450</w:t>
            </w:r>
          </w:p>
        </w:tc>
        <w:tc>
          <w:tcPr>
            <w:tcW w:w="1986" w:type="dxa"/>
            <w:vMerge/>
          </w:tcPr>
          <w:p w:rsidR="00884558" w:rsidRPr="00E94F6A" w:rsidRDefault="00884558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884558" w:rsidRPr="00E94F6A" w:rsidRDefault="00884558" w:rsidP="0088455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Повышение вязкости при</w:t>
            </w:r>
            <w:r w:rsidR="00E94F6A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сохранении</w:t>
            </w:r>
          </w:p>
          <w:p w:rsidR="00884558" w:rsidRPr="00E94F6A" w:rsidRDefault="00884558" w:rsidP="00884558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упругости</w:t>
            </w:r>
          </w:p>
        </w:tc>
      </w:tr>
      <w:tr w:rsidR="00884558" w:rsidRPr="00E94F6A" w:rsidTr="00884558">
        <w:tc>
          <w:tcPr>
            <w:tcW w:w="2392" w:type="dxa"/>
          </w:tcPr>
          <w:p w:rsidR="00E94F6A" w:rsidRPr="00E94F6A" w:rsidRDefault="00E94F6A" w:rsidP="00E94F6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Закалка + высокий отпуск</w:t>
            </w:r>
          </w:p>
          <w:p w:rsidR="00884558" w:rsidRPr="00E94F6A" w:rsidRDefault="00E94F6A" w:rsidP="00E94F6A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(улучшение)</w:t>
            </w:r>
          </w:p>
        </w:tc>
        <w:tc>
          <w:tcPr>
            <w:tcW w:w="2393" w:type="dxa"/>
            <w:gridSpan w:val="2"/>
          </w:tcPr>
          <w:p w:rsidR="00884558" w:rsidRPr="00E94F6A" w:rsidRDefault="00E94F6A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hAnsi="Times New Roman" w:cs="Times New Roman"/>
                <w:sz w:val="28"/>
                <w:szCs w:val="28"/>
              </w:rPr>
              <w:t>450-650</w:t>
            </w:r>
          </w:p>
        </w:tc>
        <w:tc>
          <w:tcPr>
            <w:tcW w:w="1986" w:type="dxa"/>
          </w:tcPr>
          <w:p w:rsidR="00884558" w:rsidRPr="00E94F6A" w:rsidRDefault="00E94F6A" w:rsidP="00E94F6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На воздухе или в</w:t>
            </w:r>
            <w:r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воде (для </w:t>
            </w:r>
            <w:r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н</w:t>
            </w: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екото</w:t>
            </w: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р</w:t>
            </w: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ых легированных сталей)</w:t>
            </w:r>
          </w:p>
        </w:tc>
        <w:tc>
          <w:tcPr>
            <w:tcW w:w="2800" w:type="dxa"/>
          </w:tcPr>
          <w:p w:rsidR="00884558" w:rsidRPr="00E94F6A" w:rsidRDefault="00E94F6A" w:rsidP="00E94F6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Оптимальное сочетание прочности и</w:t>
            </w:r>
            <w:r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вязкости</w:t>
            </w:r>
          </w:p>
        </w:tc>
      </w:tr>
      <w:tr w:rsidR="00E94F6A" w:rsidRPr="00E94F6A" w:rsidTr="007C1F2A">
        <w:tc>
          <w:tcPr>
            <w:tcW w:w="9571" w:type="dxa"/>
            <w:gridSpan w:val="5"/>
          </w:tcPr>
          <w:p w:rsidR="00E94F6A" w:rsidRPr="00E94F6A" w:rsidRDefault="00E94F6A" w:rsidP="00E94F6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Примечание: </w:t>
            </w:r>
            <w:r w:rsidRPr="00E94F6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А</w:t>
            </w:r>
            <w:r w:rsidRPr="00E94F6A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 xml:space="preserve">3 </w:t>
            </w: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– линия GS на рис. 8; </w:t>
            </w:r>
            <w:r w:rsidRPr="00E94F6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Аст </w:t>
            </w: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– линия ES на рис. 8;</w:t>
            </w:r>
          </w:p>
          <w:p w:rsidR="00E94F6A" w:rsidRPr="00E94F6A" w:rsidRDefault="00E94F6A" w:rsidP="00E94F6A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94F6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А</w:t>
            </w:r>
            <w:r w:rsidRPr="00E94F6A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 xml:space="preserve">1 </w:t>
            </w:r>
            <w:r w:rsidRPr="00E94F6A">
              <w:rPr>
                <w:rFonts w:ascii="Times New Roman" w:eastAsia="TimesNewRoman" w:hAnsi="Times New Roman" w:cs="Times New Roman"/>
                <w:sz w:val="28"/>
                <w:szCs w:val="28"/>
              </w:rPr>
              <w:t>– линия PSK на рис. 8, А1=727°С.</w:t>
            </w:r>
          </w:p>
        </w:tc>
      </w:tr>
    </w:tbl>
    <w:p w:rsidR="005552F3" w:rsidRPr="00E5632F" w:rsidRDefault="005552F3" w:rsidP="005552F3">
      <w:pPr>
        <w:jc w:val="center"/>
        <w:rPr>
          <w:rFonts w:cs="Times New Roman"/>
          <w:i/>
          <w:sz w:val="28"/>
          <w:szCs w:val="28"/>
        </w:rPr>
      </w:pPr>
    </w:p>
    <w:p w:rsidR="005552F3" w:rsidRPr="00E5632F" w:rsidRDefault="005552F3" w:rsidP="00D264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5632F">
        <w:rPr>
          <w:rFonts w:ascii="Times New Roman" w:eastAsia="TimesNewRoman" w:hAnsi="Times New Roman" w:cs="Times New Roman"/>
          <w:sz w:val="28"/>
          <w:szCs w:val="28"/>
        </w:rPr>
        <w:t>Нормализации и отжигу подвергают</w:t>
      </w:r>
      <w:r w:rsidR="00BE4361">
        <w:rPr>
          <w:rFonts w:ascii="Times New Roman" w:eastAsia="TimesNewRoman" w:hAnsi="Times New Roman" w:cs="Times New Roman"/>
          <w:sz w:val="28"/>
          <w:szCs w:val="28"/>
        </w:rPr>
        <w:t>ся отливки, поковки, сварные со</w:t>
      </w:r>
      <w:r w:rsidRPr="00E5632F">
        <w:rPr>
          <w:rFonts w:ascii="Times New Roman" w:eastAsia="TimesNewRoman" w:hAnsi="Times New Roman" w:cs="Times New Roman"/>
          <w:sz w:val="28"/>
          <w:szCs w:val="28"/>
        </w:rPr>
        <w:t xml:space="preserve">единения. Двойной термообработке подвергаются </w:t>
      </w:r>
      <w:r w:rsidR="00BE4361">
        <w:rPr>
          <w:rFonts w:ascii="Times New Roman" w:eastAsia="TimesNewRoman" w:hAnsi="Times New Roman" w:cs="Times New Roman"/>
          <w:sz w:val="28"/>
          <w:szCs w:val="28"/>
          <w:lang w:val="kk-KZ"/>
        </w:rPr>
        <w:t xml:space="preserve">  </w:t>
      </w:r>
      <w:r w:rsidRPr="00E5632F">
        <w:rPr>
          <w:rFonts w:ascii="Times New Roman" w:eastAsia="TimesNewRoman" w:hAnsi="Times New Roman" w:cs="Times New Roman"/>
          <w:sz w:val="28"/>
          <w:szCs w:val="28"/>
        </w:rPr>
        <w:t>конструкционные стали</w:t>
      </w:r>
      <w:r w:rsidR="00BE4361">
        <w:rPr>
          <w:rFonts w:ascii="Times New Roman" w:eastAsia="TimesNewRoman" w:hAnsi="Times New Roman" w:cs="Times New Roman"/>
          <w:sz w:val="28"/>
          <w:szCs w:val="28"/>
          <w:lang w:val="kk-KZ"/>
        </w:rPr>
        <w:t xml:space="preserve">  </w:t>
      </w:r>
      <w:r w:rsidRPr="00E5632F">
        <w:rPr>
          <w:rFonts w:ascii="Times New Roman" w:eastAsia="TimesNewRoman" w:hAnsi="Times New Roman" w:cs="Times New Roman"/>
          <w:sz w:val="28"/>
          <w:szCs w:val="28"/>
        </w:rPr>
        <w:t>для силовых деталей и упругих элементов, а также инструментальные стали.</w:t>
      </w:r>
      <w:r w:rsidR="00BE4361">
        <w:rPr>
          <w:rFonts w:ascii="Times New Roman" w:eastAsia="TimesNewRoman" w:hAnsi="Times New Roman" w:cs="Times New Roman"/>
          <w:sz w:val="28"/>
          <w:szCs w:val="28"/>
          <w:lang w:val="kk-KZ"/>
        </w:rPr>
        <w:t xml:space="preserve"> </w:t>
      </w:r>
      <w:r w:rsidRPr="00E5632F">
        <w:rPr>
          <w:rFonts w:ascii="Times New Roman" w:eastAsia="TimesNewRoman" w:hAnsi="Times New Roman" w:cs="Times New Roman"/>
          <w:sz w:val="28"/>
          <w:szCs w:val="28"/>
        </w:rPr>
        <w:t>В таблице 16 указано оборудование для термической обработки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</w:t>
      </w:r>
      <w:r w:rsidRPr="00E5632F">
        <w:rPr>
          <w:rFonts w:ascii="Times New Roman" w:eastAsia="TimesNewRoman" w:hAnsi="Times New Roman" w:cs="Times New Roman"/>
          <w:sz w:val="28"/>
          <w:szCs w:val="28"/>
        </w:rPr>
        <w:t>стальных изделий.</w:t>
      </w:r>
    </w:p>
    <w:p w:rsidR="00D264B5" w:rsidRDefault="00D264B5" w:rsidP="00D264B5">
      <w:pPr>
        <w:spacing w:after="0" w:line="240" w:lineRule="auto"/>
        <w:rPr>
          <w:rFonts w:ascii="Times New Roman" w:eastAsia="TimesNewRoman" w:hAnsi="Times New Roman" w:cs="Times New Roman"/>
          <w:sz w:val="28"/>
          <w:szCs w:val="28"/>
          <w:lang w:val="kk-KZ"/>
        </w:rPr>
      </w:pPr>
    </w:p>
    <w:p w:rsidR="005552F3" w:rsidRPr="00E5632F" w:rsidRDefault="005552F3" w:rsidP="00D264B5">
      <w:pPr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E5632F">
        <w:rPr>
          <w:rFonts w:ascii="Times New Roman" w:eastAsia="TimesNewRoman" w:hAnsi="Times New Roman" w:cs="Times New Roman"/>
          <w:sz w:val="28"/>
          <w:szCs w:val="28"/>
        </w:rPr>
        <w:t>Таблица 16 Оборудование для термической обработки</w:t>
      </w:r>
    </w:p>
    <w:tbl>
      <w:tblPr>
        <w:tblStyle w:val="ac"/>
        <w:tblW w:w="0" w:type="auto"/>
        <w:tblLook w:val="04A0"/>
      </w:tblPr>
      <w:tblGrid>
        <w:gridCol w:w="4785"/>
        <w:gridCol w:w="4786"/>
      </w:tblGrid>
      <w:tr w:rsidR="005552F3" w:rsidRPr="00E5632F" w:rsidTr="00161027">
        <w:tc>
          <w:tcPr>
            <w:tcW w:w="4785" w:type="dxa"/>
          </w:tcPr>
          <w:p w:rsidR="005552F3" w:rsidRPr="00E5632F" w:rsidRDefault="005552F3" w:rsidP="00D264B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5632F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786" w:type="dxa"/>
          </w:tcPr>
          <w:p w:rsidR="005552F3" w:rsidRPr="00E5632F" w:rsidRDefault="005552F3" w:rsidP="00D264B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5632F">
              <w:rPr>
                <w:rFonts w:ascii="Times New Roman" w:eastAsia="TimesNewRoman" w:hAnsi="Times New Roman" w:cs="Times New Roman"/>
                <w:sz w:val="28"/>
                <w:szCs w:val="28"/>
              </w:rPr>
              <w:t>Назначение</w:t>
            </w:r>
          </w:p>
        </w:tc>
      </w:tr>
      <w:tr w:rsidR="005552F3" w:rsidRPr="00E5632F" w:rsidTr="00161027">
        <w:tc>
          <w:tcPr>
            <w:tcW w:w="4785" w:type="dxa"/>
          </w:tcPr>
          <w:p w:rsidR="005552F3" w:rsidRPr="00E5632F" w:rsidRDefault="005552F3" w:rsidP="00D264B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5632F">
              <w:rPr>
                <w:rFonts w:ascii="Times New Roman" w:eastAsia="TimesNewRoman" w:hAnsi="Times New Roman" w:cs="Times New Roman"/>
                <w:sz w:val="28"/>
                <w:szCs w:val="28"/>
              </w:rPr>
              <w:t>Нагревательная печь</w:t>
            </w:r>
          </w:p>
        </w:tc>
        <w:tc>
          <w:tcPr>
            <w:tcW w:w="4786" w:type="dxa"/>
          </w:tcPr>
          <w:p w:rsidR="005552F3" w:rsidRPr="00E5632F" w:rsidRDefault="005552F3" w:rsidP="00D26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5632F">
              <w:rPr>
                <w:rFonts w:ascii="Times New Roman" w:eastAsia="TimesNewRoman" w:hAnsi="Times New Roman" w:cs="Times New Roman"/>
                <w:sz w:val="28"/>
                <w:szCs w:val="28"/>
              </w:rPr>
              <w:t>Нагрев и в</w:t>
            </w:r>
            <w:r w:rsidR="00E44CE2">
              <w:rPr>
                <w:rFonts w:ascii="Times New Roman" w:eastAsia="TimesNewRoman" w:hAnsi="Times New Roman" w:cs="Times New Roman"/>
                <w:sz w:val="28"/>
                <w:szCs w:val="28"/>
              </w:rPr>
              <w:t>ыдержка изделия по заданному ре</w:t>
            </w:r>
            <w:r w:rsidRPr="00E5632F">
              <w:rPr>
                <w:rFonts w:ascii="Times New Roman" w:eastAsia="TimesNewRoman" w:hAnsi="Times New Roman" w:cs="Times New Roman"/>
                <w:sz w:val="28"/>
                <w:szCs w:val="28"/>
              </w:rPr>
              <w:t>жиму при закалке и отпуске</w:t>
            </w:r>
          </w:p>
        </w:tc>
      </w:tr>
      <w:tr w:rsidR="005552F3" w:rsidRPr="00E5632F" w:rsidTr="00161027">
        <w:tc>
          <w:tcPr>
            <w:tcW w:w="4785" w:type="dxa"/>
          </w:tcPr>
          <w:p w:rsidR="005552F3" w:rsidRPr="00E5632F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5632F">
              <w:rPr>
                <w:rFonts w:ascii="Times New Roman" w:eastAsia="TimesNewRoman" w:hAnsi="Times New Roman" w:cs="Times New Roman"/>
                <w:sz w:val="28"/>
                <w:szCs w:val="28"/>
              </w:rPr>
              <w:t>Закалочная ванна</w:t>
            </w:r>
          </w:p>
        </w:tc>
        <w:tc>
          <w:tcPr>
            <w:tcW w:w="4786" w:type="dxa"/>
          </w:tcPr>
          <w:p w:rsidR="005552F3" w:rsidRPr="00E5632F" w:rsidRDefault="005552F3" w:rsidP="00E44C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5632F">
              <w:rPr>
                <w:rFonts w:ascii="Times New Roman" w:eastAsia="TimesNewRoman" w:hAnsi="Times New Roman" w:cs="Times New Roman"/>
                <w:sz w:val="28"/>
                <w:szCs w:val="28"/>
              </w:rPr>
              <w:t>Охлаждение при закалке и высоком отпуске</w:t>
            </w:r>
            <w:r w:rsidR="00E44CE2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E5632F">
              <w:rPr>
                <w:rFonts w:ascii="Times New Roman" w:eastAsia="TimesNewRoman" w:hAnsi="Times New Roman" w:cs="Times New Roman"/>
                <w:sz w:val="28"/>
                <w:szCs w:val="28"/>
              </w:rPr>
              <w:t>некоторых легированных сталей</w:t>
            </w:r>
          </w:p>
        </w:tc>
      </w:tr>
      <w:tr w:rsidR="005552F3" w:rsidRPr="00E5632F" w:rsidTr="00161027">
        <w:tc>
          <w:tcPr>
            <w:tcW w:w="4785" w:type="dxa"/>
          </w:tcPr>
          <w:p w:rsidR="005552F3" w:rsidRPr="00E5632F" w:rsidRDefault="005552F3" w:rsidP="00161027">
            <w:pPr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5632F">
              <w:rPr>
                <w:rFonts w:ascii="Times New Roman" w:eastAsia="TimesNewRoman" w:hAnsi="Times New Roman" w:cs="Times New Roman"/>
                <w:sz w:val="28"/>
                <w:szCs w:val="28"/>
              </w:rPr>
              <w:t>Твердомер Роквелла</w:t>
            </w:r>
          </w:p>
        </w:tc>
        <w:tc>
          <w:tcPr>
            <w:tcW w:w="4786" w:type="dxa"/>
          </w:tcPr>
          <w:p w:rsidR="005552F3" w:rsidRPr="00E5632F" w:rsidRDefault="005552F3" w:rsidP="00E44C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5632F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Контроль качества термической </w:t>
            </w:r>
            <w:r w:rsidR="00E44CE2">
              <w:rPr>
                <w:rFonts w:ascii="Times New Roman" w:eastAsia="TimesNewRoman" w:hAnsi="Times New Roman" w:cs="Times New Roman"/>
                <w:sz w:val="28"/>
                <w:szCs w:val="28"/>
              </w:rPr>
              <w:t>обработки из</w:t>
            </w:r>
            <w:r w:rsidRPr="00E5632F">
              <w:rPr>
                <w:rFonts w:ascii="Times New Roman" w:eastAsia="TimesNewRoman" w:hAnsi="Times New Roman" w:cs="Times New Roman"/>
                <w:sz w:val="28"/>
                <w:szCs w:val="28"/>
              </w:rPr>
              <w:t>делия</w:t>
            </w:r>
          </w:p>
        </w:tc>
      </w:tr>
    </w:tbl>
    <w:p w:rsidR="0076628C" w:rsidRDefault="0076628C" w:rsidP="00555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kk-KZ"/>
        </w:rPr>
      </w:pPr>
    </w:p>
    <w:p w:rsidR="005552F3" w:rsidRDefault="00D264B5" w:rsidP="00D264B5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NewRoman,Bold" w:hAnsi="Times New Roman" w:cs="Times New Roman"/>
          <w:b/>
          <w:bCs/>
          <w:sz w:val="28"/>
          <w:szCs w:val="28"/>
          <w:lang w:val="kk-KZ"/>
        </w:rPr>
        <w:tab/>
      </w:r>
      <w:r w:rsidRPr="00D264B5">
        <w:rPr>
          <w:rFonts w:ascii="Times New Roman" w:eastAsia="TimesNewRoman,Bold" w:hAnsi="Times New Roman" w:cs="Times New Roman"/>
          <w:bCs/>
          <w:sz w:val="28"/>
          <w:szCs w:val="28"/>
          <w:lang w:val="kk-KZ"/>
        </w:rPr>
        <w:t xml:space="preserve">13  </w:t>
      </w:r>
      <w:r w:rsidR="005552F3" w:rsidRPr="00D264B5">
        <w:rPr>
          <w:rFonts w:ascii="Times New Roman" w:eastAsia="TimesNewRoman,Bold" w:hAnsi="Times New Roman" w:cs="Times New Roman"/>
          <w:bCs/>
          <w:sz w:val="28"/>
          <w:szCs w:val="28"/>
        </w:rPr>
        <w:t>Термическая обработка стальных изделий</w:t>
      </w:r>
    </w:p>
    <w:p w:rsidR="002A2FC0" w:rsidRPr="002A2FC0" w:rsidRDefault="002A2FC0" w:rsidP="00D264B5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Cs/>
          <w:sz w:val="28"/>
          <w:szCs w:val="28"/>
          <w:lang w:val="kk-KZ"/>
        </w:rPr>
      </w:pPr>
    </w:p>
    <w:p w:rsidR="005552F3" w:rsidRPr="00E5632F" w:rsidRDefault="005552F3" w:rsidP="00766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ab/>
      </w:r>
      <w:r w:rsidRPr="00E5632F">
        <w:rPr>
          <w:rFonts w:ascii="Times New Roman" w:eastAsia="TimesNewRoman" w:hAnsi="Times New Roman" w:cs="Times New Roman"/>
          <w:sz w:val="28"/>
          <w:szCs w:val="28"/>
        </w:rPr>
        <w:t>Стальные изделия подвергают двойной термической обработке</w:t>
      </w:r>
      <w:r w:rsidRPr="00E5632F">
        <w:rPr>
          <w:rFonts w:ascii="Times New Roman" w:eastAsia="TimesNewRoman,Bold" w:hAnsi="Times New Roman" w:cs="Times New Roman"/>
          <w:sz w:val="28"/>
          <w:szCs w:val="28"/>
        </w:rPr>
        <w:t xml:space="preserve">: </w:t>
      </w:r>
      <w:r w:rsidRPr="00E5632F">
        <w:rPr>
          <w:rFonts w:ascii="Times New Roman" w:eastAsia="TimesNewRoman" w:hAnsi="Times New Roman" w:cs="Times New Roman"/>
          <w:sz w:val="28"/>
          <w:szCs w:val="28"/>
        </w:rPr>
        <w:t>закалка</w:t>
      </w:r>
      <w:r w:rsidRPr="00E5632F">
        <w:rPr>
          <w:rFonts w:ascii="Times New Roman" w:eastAsia="TimesNewRoman,Bold" w:hAnsi="Times New Roman" w:cs="Times New Roman"/>
          <w:sz w:val="28"/>
          <w:szCs w:val="28"/>
        </w:rPr>
        <w:t>+</w:t>
      </w:r>
      <w:r w:rsidRPr="00E5632F">
        <w:rPr>
          <w:rFonts w:ascii="Times New Roman" w:eastAsia="TimesNewRoman" w:hAnsi="Times New Roman" w:cs="Times New Roman"/>
          <w:sz w:val="28"/>
          <w:szCs w:val="28"/>
        </w:rPr>
        <w:t>отпуск</w:t>
      </w:r>
      <w:r w:rsidRPr="00E5632F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E5632F">
        <w:rPr>
          <w:rFonts w:ascii="Times New Roman" w:eastAsia="TimesNewRoman" w:hAnsi="Times New Roman" w:cs="Times New Roman"/>
          <w:sz w:val="28"/>
          <w:szCs w:val="28"/>
        </w:rPr>
        <w:t>Закалка изделия выполняется с целью получения структуры</w:t>
      </w:r>
    </w:p>
    <w:p w:rsidR="005552F3" w:rsidRPr="00E5632F" w:rsidRDefault="005552F3" w:rsidP="00766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5632F">
        <w:rPr>
          <w:rFonts w:ascii="Times New Roman" w:eastAsia="TimesNewRoman" w:hAnsi="Times New Roman" w:cs="Times New Roman"/>
          <w:sz w:val="28"/>
          <w:szCs w:val="28"/>
        </w:rPr>
        <w:t>мартенсита</w:t>
      </w:r>
      <w:r w:rsidRPr="00E5632F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E5632F">
        <w:rPr>
          <w:rFonts w:ascii="Times New Roman" w:eastAsia="TimesNewRoman" w:hAnsi="Times New Roman" w:cs="Times New Roman"/>
          <w:sz w:val="28"/>
          <w:szCs w:val="28"/>
        </w:rPr>
        <w:t>После отпуска металл изделия приобретает соответствующую</w:t>
      </w:r>
    </w:p>
    <w:p w:rsidR="005552F3" w:rsidRPr="00E5632F" w:rsidRDefault="005552F3" w:rsidP="00766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E5632F">
        <w:rPr>
          <w:rFonts w:ascii="Times New Roman" w:eastAsia="TimesNewRoman" w:hAnsi="Times New Roman" w:cs="Times New Roman"/>
          <w:sz w:val="28"/>
          <w:szCs w:val="28"/>
        </w:rPr>
        <w:t>структуру и свойства</w:t>
      </w:r>
      <w:r w:rsidRPr="00E5632F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E5632F">
        <w:rPr>
          <w:rFonts w:ascii="Times New Roman" w:eastAsia="TimesNewRoman" w:hAnsi="Times New Roman" w:cs="Times New Roman"/>
          <w:sz w:val="28"/>
          <w:szCs w:val="28"/>
        </w:rPr>
        <w:t>оптимальные для изделий определенной группы</w:t>
      </w:r>
      <w:r w:rsidRPr="00E5632F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5552F3" w:rsidRPr="002A2FC0" w:rsidRDefault="002A2FC0" w:rsidP="00E56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A2FC0">
        <w:rPr>
          <w:rFonts w:ascii="Times New Roman" w:eastAsia="TimesNewRoman" w:hAnsi="Times New Roman" w:cs="Times New Roman"/>
          <w:sz w:val="28"/>
          <w:szCs w:val="28"/>
          <w:lang w:val="kk-KZ"/>
        </w:rPr>
        <w:lastRenderedPageBreak/>
        <w:t xml:space="preserve">Во втором </w:t>
      </w:r>
      <w:r w:rsidR="00E56E55" w:rsidRPr="002A2FC0">
        <w:rPr>
          <w:rFonts w:ascii="Times New Roman" w:eastAsia="TimesNewRoman" w:hAnsi="Times New Roman" w:cs="Times New Roman"/>
          <w:sz w:val="28"/>
          <w:szCs w:val="28"/>
          <w:lang w:val="kk-KZ"/>
        </w:rPr>
        <w:t xml:space="preserve"> задании  </w:t>
      </w:r>
      <w:r w:rsidR="005552F3" w:rsidRPr="002A2FC0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="005552F3" w:rsidRPr="002A2FC0">
        <w:rPr>
          <w:rFonts w:ascii="Times New Roman" w:eastAsia="TimesNewRoman" w:hAnsi="Times New Roman" w:cs="Times New Roman"/>
          <w:sz w:val="28"/>
          <w:szCs w:val="28"/>
        </w:rPr>
        <w:t xml:space="preserve">предлагается </w:t>
      </w:r>
      <w:r w:rsidR="00E56E55" w:rsidRPr="002A2FC0">
        <w:rPr>
          <w:rFonts w:ascii="Times New Roman" w:eastAsia="TimesNewRoman" w:hAnsi="Times New Roman" w:cs="Times New Roman"/>
          <w:sz w:val="28"/>
          <w:szCs w:val="28"/>
          <w:lang w:val="kk-KZ"/>
        </w:rPr>
        <w:t xml:space="preserve">определить </w:t>
      </w:r>
      <w:r w:rsidR="005552F3" w:rsidRPr="002A2FC0">
        <w:rPr>
          <w:rFonts w:ascii="Times New Roman" w:eastAsia="TimesNewRoman" w:hAnsi="Times New Roman" w:cs="Times New Roman"/>
          <w:sz w:val="28"/>
          <w:szCs w:val="28"/>
        </w:rPr>
        <w:t xml:space="preserve"> режим термической обработки стального изделия из следующих групп</w:t>
      </w:r>
      <w:r w:rsidR="005552F3" w:rsidRPr="002A2FC0">
        <w:rPr>
          <w:rFonts w:ascii="Times New Roman" w:eastAsia="TimesNewRoman,Bold" w:hAnsi="Times New Roman" w:cs="Times New Roman"/>
          <w:sz w:val="28"/>
          <w:szCs w:val="28"/>
        </w:rPr>
        <w:t xml:space="preserve">: </w:t>
      </w:r>
      <w:r w:rsidR="005552F3" w:rsidRPr="002A2FC0">
        <w:rPr>
          <w:rFonts w:ascii="Times New Roman" w:eastAsia="TimesNewRoman" w:hAnsi="Times New Roman" w:cs="Times New Roman"/>
          <w:sz w:val="28"/>
          <w:szCs w:val="28"/>
        </w:rPr>
        <w:t>силовая деталь</w:t>
      </w:r>
      <w:r w:rsidR="005552F3" w:rsidRPr="002A2FC0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="005552F3" w:rsidRPr="002A2FC0">
        <w:rPr>
          <w:rFonts w:ascii="Times New Roman" w:eastAsia="TimesNewRoman" w:hAnsi="Times New Roman" w:cs="Times New Roman"/>
          <w:sz w:val="28"/>
          <w:szCs w:val="28"/>
        </w:rPr>
        <w:t>упругий элемент</w:t>
      </w:r>
      <w:r w:rsidR="005552F3" w:rsidRPr="002A2FC0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="005552F3" w:rsidRPr="002A2FC0">
        <w:rPr>
          <w:rFonts w:ascii="Times New Roman" w:eastAsia="TimesNewRoman" w:hAnsi="Times New Roman" w:cs="Times New Roman"/>
          <w:sz w:val="28"/>
          <w:szCs w:val="28"/>
        </w:rPr>
        <w:t>режущий инструмент</w:t>
      </w:r>
      <w:r w:rsidR="005552F3" w:rsidRPr="002A2FC0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5552F3" w:rsidRPr="005E664F" w:rsidRDefault="005552F3" w:rsidP="00555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5E664F">
        <w:rPr>
          <w:rFonts w:ascii="Times New Roman" w:eastAsia="TimesNewRoman,Bold" w:hAnsi="Times New Roman" w:cs="Times New Roman"/>
          <w:b/>
          <w:bCs/>
          <w:sz w:val="28"/>
          <w:szCs w:val="28"/>
        </w:rPr>
        <w:t>Режим закалки</w:t>
      </w:r>
    </w:p>
    <w:p w:rsidR="005552F3" w:rsidRPr="005E664F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b/>
          <w:bCs/>
          <w:sz w:val="28"/>
          <w:szCs w:val="28"/>
          <w:lang w:val="kk-KZ"/>
        </w:rPr>
        <w:tab/>
      </w:r>
      <w:r w:rsidRPr="005E664F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Температура закалки 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>выбирается таким образом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>чтобы перевести</w:t>
      </w:r>
    </w:p>
    <w:p w:rsidR="005552F3" w:rsidRPr="005E664F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5E664F">
        <w:rPr>
          <w:rFonts w:ascii="Times New Roman" w:eastAsia="TimesNewRoman" w:hAnsi="Times New Roman" w:cs="Times New Roman"/>
          <w:sz w:val="28"/>
          <w:szCs w:val="28"/>
        </w:rPr>
        <w:t xml:space="preserve">сталь в аустенитное состояние 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>(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>полная закалка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 xml:space="preserve">) 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>или аустенитоцементитное</w:t>
      </w:r>
    </w:p>
    <w:p w:rsidR="005552F3" w:rsidRPr="005E664F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sz w:val="28"/>
          <w:szCs w:val="28"/>
        </w:rPr>
      </w:pPr>
      <w:r w:rsidRPr="005E664F">
        <w:rPr>
          <w:rFonts w:ascii="Times New Roman" w:eastAsia="TimesNewRoman" w:hAnsi="Times New Roman" w:cs="Times New Roman"/>
          <w:sz w:val="28"/>
          <w:szCs w:val="28"/>
        </w:rPr>
        <w:t xml:space="preserve">состояние 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>(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>неполная закалка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 xml:space="preserve">). 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>Полная закалка применяется для конструкци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>-</w:t>
      </w:r>
    </w:p>
    <w:p w:rsidR="005552F3" w:rsidRPr="005E664F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sz w:val="28"/>
          <w:szCs w:val="28"/>
        </w:rPr>
      </w:pPr>
      <w:r w:rsidRPr="005E664F">
        <w:rPr>
          <w:rFonts w:ascii="Times New Roman" w:eastAsia="TimesNewRoman" w:hAnsi="Times New Roman" w:cs="Times New Roman"/>
          <w:sz w:val="28"/>
          <w:szCs w:val="28"/>
        </w:rPr>
        <w:t>онных сталей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 xml:space="preserve">а неполная 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 xml:space="preserve">– 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>для инструментальных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5552F3" w:rsidRPr="005E664F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sz w:val="28"/>
          <w:szCs w:val="28"/>
        </w:rPr>
      </w:pPr>
      <w:r w:rsidRPr="005E664F">
        <w:rPr>
          <w:rFonts w:ascii="Times New Roman" w:eastAsia="TimesNewRoman" w:hAnsi="Times New Roman" w:cs="Times New Roman"/>
          <w:sz w:val="28"/>
          <w:szCs w:val="28"/>
        </w:rPr>
        <w:t>Конструкционные стали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           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5E664F">
        <w:rPr>
          <w:rFonts w:ascii="Times New Roman" w:eastAsia="TimesNewRoman,Bold" w:hAnsi="Times New Roman" w:cs="Times New Roman"/>
          <w:i/>
          <w:iCs/>
          <w:sz w:val="28"/>
          <w:szCs w:val="28"/>
        </w:rPr>
        <w:t>t</w:t>
      </w:r>
      <w:r>
        <w:rPr>
          <w:rFonts w:ascii="Times New Roman" w:eastAsia="TimesNewRoman,Bold" w:hAnsi="Times New Roman" w:cs="Times New Roman"/>
          <w:i/>
          <w:iCs/>
          <w:sz w:val="28"/>
          <w:szCs w:val="28"/>
          <w:vertAlign w:val="subscript"/>
        </w:rPr>
        <w:t>зак</w:t>
      </w:r>
      <w:r>
        <w:rPr>
          <w:rFonts w:ascii="Times New Roman" w:eastAsia="TimesNewRoman,Bold" w:hAnsi="Times New Roman" w:cs="Times New Roman"/>
          <w:i/>
          <w:iCs/>
          <w:sz w:val="28"/>
          <w:szCs w:val="28"/>
          <w:lang w:val="kk-KZ"/>
        </w:rPr>
        <w:t xml:space="preserve"> </w:t>
      </w:r>
      <w:r>
        <w:rPr>
          <w:rFonts w:ascii="Times New Roman" w:eastAsia="TimesNewRoman,Bold" w:hAnsi="Times New Roman" w:cs="Times New Roman"/>
          <w:i/>
          <w:iCs/>
          <w:sz w:val="28"/>
          <w:szCs w:val="28"/>
        </w:rPr>
        <w:t>=</w:t>
      </w:r>
      <w:r>
        <w:rPr>
          <w:rFonts w:ascii="Times New Roman" w:eastAsia="TimesNewRoman,Bold" w:hAnsi="Times New Roman" w:cs="Times New Roman"/>
          <w:i/>
          <w:iCs/>
          <w:sz w:val="28"/>
          <w:szCs w:val="28"/>
          <w:lang w:val="kk-KZ"/>
        </w:rPr>
        <w:t xml:space="preserve"> </w:t>
      </w:r>
      <w:r w:rsidRPr="005E664F">
        <w:rPr>
          <w:rFonts w:ascii="Times New Roman" w:eastAsia="TimesNewRoman,Bold" w:hAnsi="Times New Roman" w:cs="Times New Roman"/>
          <w:i/>
          <w:iCs/>
          <w:sz w:val="28"/>
          <w:szCs w:val="28"/>
        </w:rPr>
        <w:t xml:space="preserve"> t</w:t>
      </w:r>
      <w:r>
        <w:rPr>
          <w:rFonts w:ascii="Times New Roman" w:eastAsia="TimesNewRoman,Bold" w:hAnsi="Times New Roman" w:cs="Times New Roman"/>
          <w:i/>
          <w:iCs/>
          <w:sz w:val="28"/>
          <w:szCs w:val="28"/>
          <w:vertAlign w:val="subscript"/>
          <w:lang w:val="en-US"/>
        </w:rPr>
        <w:t>GS</w:t>
      </w:r>
      <w:r w:rsidRPr="005E664F">
        <w:rPr>
          <w:rFonts w:ascii="Times New Roman" w:eastAsia="TimesNewRoman,Bold" w:hAnsi="Times New Roman" w:cs="Times New Roman"/>
          <w:i/>
          <w:iCs/>
          <w:sz w:val="28"/>
          <w:szCs w:val="28"/>
        </w:rPr>
        <w:t xml:space="preserve"> +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 xml:space="preserve"> 30...50</w:t>
      </w:r>
      <w:r>
        <w:rPr>
          <w:rFonts w:ascii="Times New Roman" w:eastAsia="TimesNewRoman,Bold" w:hAnsi="Times New Roman" w:cs="Times New Roman"/>
          <w:sz w:val="28"/>
          <w:szCs w:val="28"/>
        </w:rPr>
        <w:t>°</w:t>
      </w:r>
      <w:r>
        <w:rPr>
          <w:rFonts w:ascii="Times New Roman" w:eastAsia="TimesNewRoman,Bold" w:hAnsi="Times New Roman" w:cs="Times New Roman"/>
          <w:sz w:val="28"/>
          <w:szCs w:val="28"/>
          <w:lang w:val="en-US"/>
        </w:rPr>
        <w:t>C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              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 xml:space="preserve"> (15)</w:t>
      </w:r>
    </w:p>
    <w:p w:rsidR="005552F3" w:rsidRPr="005E664F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sz w:val="28"/>
          <w:szCs w:val="28"/>
        </w:rPr>
      </w:pPr>
      <w:r w:rsidRPr="005E664F">
        <w:rPr>
          <w:rFonts w:ascii="Times New Roman" w:eastAsia="TimesNewRoman" w:hAnsi="Times New Roman" w:cs="Times New Roman"/>
          <w:sz w:val="28"/>
          <w:szCs w:val="28"/>
        </w:rPr>
        <w:t xml:space="preserve">Инструментальные стали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        </w:t>
      </w:r>
      <w:r w:rsidRPr="005E664F">
        <w:rPr>
          <w:rFonts w:ascii="Times New Roman" w:eastAsia="TimesNewRoman,Bold" w:hAnsi="Times New Roman" w:cs="Times New Roman"/>
          <w:i/>
          <w:iCs/>
          <w:sz w:val="28"/>
          <w:szCs w:val="28"/>
        </w:rPr>
        <w:t>t</w:t>
      </w:r>
      <w:r>
        <w:rPr>
          <w:rFonts w:ascii="Times New Roman" w:eastAsia="TimesNewRoman,Bold" w:hAnsi="Times New Roman" w:cs="Times New Roman"/>
          <w:i/>
          <w:iCs/>
          <w:sz w:val="28"/>
          <w:szCs w:val="28"/>
          <w:vertAlign w:val="subscript"/>
        </w:rPr>
        <w:t xml:space="preserve">зак = </w:t>
      </w:r>
      <w:r w:rsidRPr="005E664F">
        <w:rPr>
          <w:rFonts w:ascii="Times New Roman" w:eastAsia="TimesNewRoman,Bold" w:hAnsi="Times New Roman" w:cs="Times New Roman"/>
          <w:i/>
          <w:iCs/>
          <w:sz w:val="28"/>
          <w:szCs w:val="28"/>
        </w:rPr>
        <w:t xml:space="preserve"> t</w:t>
      </w:r>
      <w:r>
        <w:rPr>
          <w:rFonts w:ascii="Times New Roman" w:eastAsia="TimesNewRoman,Bold" w:hAnsi="Times New Roman" w:cs="Times New Roman"/>
          <w:i/>
          <w:iCs/>
          <w:sz w:val="28"/>
          <w:szCs w:val="28"/>
          <w:vertAlign w:val="subscript"/>
          <w:lang w:val="en-US"/>
        </w:rPr>
        <w:t>SK</w:t>
      </w:r>
      <w:r w:rsidRPr="005E664F">
        <w:rPr>
          <w:rFonts w:ascii="Times New Roman" w:eastAsia="TimesNewRoman,Bold" w:hAnsi="Times New Roman" w:cs="Times New Roman"/>
          <w:i/>
          <w:iCs/>
          <w:sz w:val="28"/>
          <w:szCs w:val="28"/>
        </w:rPr>
        <w:t xml:space="preserve"> 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 xml:space="preserve"> + 30...50</w:t>
      </w:r>
      <w:r>
        <w:rPr>
          <w:rFonts w:ascii="Times New Roman" w:eastAsia="TimesNewRoman,Bold" w:hAnsi="Times New Roman" w:cs="Times New Roman"/>
          <w:sz w:val="28"/>
          <w:szCs w:val="28"/>
        </w:rPr>
        <w:t>°</w:t>
      </w:r>
      <w:r>
        <w:rPr>
          <w:rFonts w:ascii="Times New Roman" w:eastAsia="TimesNewRoman,Bold" w:hAnsi="Times New Roman" w:cs="Times New Roman"/>
          <w:sz w:val="28"/>
          <w:szCs w:val="28"/>
          <w:lang w:val="en-US"/>
        </w:rPr>
        <w:t>C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               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 xml:space="preserve"> (16)</w:t>
      </w:r>
    </w:p>
    <w:p w:rsidR="005552F3" w:rsidRPr="005D7104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sz w:val="28"/>
          <w:szCs w:val="28"/>
        </w:rPr>
      </w:pPr>
      <w:r w:rsidRPr="005E664F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Выдержка изделия в печи 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>при температуре закалки зависит от размеров закаливаемого изделия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5552F3" w:rsidRPr="005E664F" w:rsidRDefault="005552F3" w:rsidP="00555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sz w:val="28"/>
          <w:szCs w:val="28"/>
        </w:rPr>
        <w:t xml:space="preserve">                         τ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,Bold" w:hAnsi="Times New Roman" w:cs="Times New Roman"/>
          <w:sz w:val="28"/>
          <w:szCs w:val="28"/>
          <w:vertAlign w:val="subscript"/>
          <w:lang w:val="kk-KZ"/>
        </w:rPr>
        <w:t>выд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=  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>k</w:t>
      </w:r>
      <w:r>
        <w:rPr>
          <w:rFonts w:ascii="Times New Roman" w:eastAsia="TimesNewRoman,Bold" w:hAnsi="Times New Roman" w:cs="Times New Roman"/>
          <w:sz w:val="28"/>
          <w:szCs w:val="28"/>
        </w:rPr>
        <w:t>*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 xml:space="preserve"> d</w:t>
      </w:r>
      <w:r>
        <w:rPr>
          <w:rFonts w:ascii="Times New Roman" w:eastAsia="TimesNewRoman,Bold" w:hAnsi="Times New Roman" w:cs="Times New Roman"/>
          <w:sz w:val="28"/>
          <w:szCs w:val="28"/>
        </w:rPr>
        <w:t>,   м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 xml:space="preserve">ин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                   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>(17)</w:t>
      </w:r>
    </w:p>
    <w:p w:rsidR="005552F3" w:rsidRPr="005E664F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sz w:val="28"/>
          <w:szCs w:val="28"/>
        </w:rPr>
      </w:pPr>
      <w:r w:rsidRPr="005E664F">
        <w:rPr>
          <w:rFonts w:ascii="Times New Roman" w:eastAsia="TimesNewRoman" w:hAnsi="Times New Roman" w:cs="Times New Roman"/>
          <w:sz w:val="28"/>
          <w:szCs w:val="28"/>
        </w:rPr>
        <w:t xml:space="preserve">где 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 xml:space="preserve">d, 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 xml:space="preserve">мм 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>–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 xml:space="preserve">линейный размер 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>(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>диаметр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>толщина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 xml:space="preserve">) 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>изделия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5552F3" w:rsidRPr="005E664F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sz w:val="28"/>
          <w:szCs w:val="28"/>
        </w:rPr>
      </w:pPr>
      <w:r w:rsidRPr="005E664F">
        <w:rPr>
          <w:rFonts w:ascii="Times New Roman" w:eastAsia="TimesNewRoman,Bold" w:hAnsi="Times New Roman" w:cs="Times New Roman"/>
          <w:sz w:val="28"/>
          <w:szCs w:val="28"/>
        </w:rPr>
        <w:t xml:space="preserve">k =1-1,5 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>мин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>/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 xml:space="preserve">мм 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 xml:space="preserve">– 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 xml:space="preserve">коэффициент 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 xml:space="preserve">(1 – 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>для углеродистых сталей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>,</w:t>
      </w:r>
    </w:p>
    <w:p w:rsidR="005552F3" w:rsidRPr="005E664F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sz w:val="28"/>
          <w:szCs w:val="28"/>
        </w:rPr>
      </w:pPr>
      <w:r w:rsidRPr="005E664F">
        <w:rPr>
          <w:rFonts w:ascii="Times New Roman" w:eastAsia="TimesNewRoman,Bold" w:hAnsi="Times New Roman" w:cs="Times New Roman"/>
          <w:sz w:val="28"/>
          <w:szCs w:val="28"/>
        </w:rPr>
        <w:t xml:space="preserve">1,5 – 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>для легированных сталей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>).</w:t>
      </w:r>
    </w:p>
    <w:p w:rsidR="005552F3" w:rsidRPr="005E664F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5E664F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Скорость охлаждения 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>при закалке обеспечивается соответствующим охладителем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>выбор которого зависит от группы деталей и марки стали</w:t>
      </w:r>
    </w:p>
    <w:p w:rsidR="005552F3" w:rsidRPr="005E664F" w:rsidRDefault="005552F3" w:rsidP="005552F3">
      <w:pPr>
        <w:tabs>
          <w:tab w:val="left" w:pos="196"/>
        </w:tabs>
        <w:rPr>
          <w:rFonts w:ascii="Times New Roman" w:hAnsi="Times New Roman" w:cs="Times New Roman"/>
          <w:b/>
          <w:sz w:val="28"/>
          <w:szCs w:val="28"/>
        </w:rPr>
      </w:pPr>
      <w:r w:rsidRPr="005E664F">
        <w:rPr>
          <w:rFonts w:ascii="Times New Roman" w:eastAsia="TimesNewRoman,Bold" w:hAnsi="Times New Roman" w:cs="Times New Roman"/>
          <w:sz w:val="28"/>
          <w:szCs w:val="28"/>
        </w:rPr>
        <w:t>(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 xml:space="preserve">таблица </w:t>
      </w:r>
      <w:r w:rsidRPr="005E664F">
        <w:rPr>
          <w:rFonts w:ascii="Times New Roman" w:eastAsia="TimesNewRoman,Bold" w:hAnsi="Times New Roman" w:cs="Times New Roman"/>
          <w:sz w:val="28"/>
          <w:szCs w:val="28"/>
        </w:rPr>
        <w:t>17).</w:t>
      </w:r>
    </w:p>
    <w:p w:rsidR="005552F3" w:rsidRDefault="005552F3" w:rsidP="005552F3">
      <w:pPr>
        <w:rPr>
          <w:rFonts w:ascii="Times New Roman" w:eastAsia="TimesNewRoman" w:hAnsi="Times New Roman" w:cs="Times New Roman"/>
          <w:sz w:val="28"/>
          <w:szCs w:val="28"/>
          <w:lang w:val="kk-KZ"/>
        </w:rPr>
      </w:pPr>
      <w:r w:rsidRPr="005E664F">
        <w:rPr>
          <w:rFonts w:ascii="Times New Roman" w:hAnsi="Times New Roman" w:cs="Times New Roman"/>
          <w:sz w:val="28"/>
          <w:szCs w:val="28"/>
          <w:lang w:val="kk-KZ"/>
        </w:rPr>
        <w:t xml:space="preserve">Таблица 17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E664F">
        <w:rPr>
          <w:rFonts w:ascii="Times New Roman" w:eastAsia="TimesNewRoman" w:hAnsi="Times New Roman" w:cs="Times New Roman"/>
          <w:sz w:val="28"/>
          <w:szCs w:val="28"/>
        </w:rPr>
        <w:t>Охладители при закалке стальных изделий</w:t>
      </w:r>
    </w:p>
    <w:tbl>
      <w:tblPr>
        <w:tblStyle w:val="ac"/>
        <w:tblW w:w="0" w:type="auto"/>
        <w:tblLook w:val="04A0"/>
      </w:tblPr>
      <w:tblGrid>
        <w:gridCol w:w="4785"/>
        <w:gridCol w:w="4786"/>
      </w:tblGrid>
      <w:tr w:rsidR="005552F3" w:rsidRPr="005552F3" w:rsidTr="00161027">
        <w:tc>
          <w:tcPr>
            <w:tcW w:w="4785" w:type="dxa"/>
          </w:tcPr>
          <w:p w:rsidR="005552F3" w:rsidRPr="005552F3" w:rsidRDefault="005552F3" w:rsidP="0016102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52F3">
              <w:rPr>
                <w:rFonts w:ascii="Times New Roman" w:eastAsia="TimesNewRoman" w:hAnsi="Times New Roman" w:cs="Times New Roman"/>
                <w:sz w:val="28"/>
                <w:szCs w:val="28"/>
              </w:rPr>
              <w:t>Группа деталей (марки стали)</w:t>
            </w:r>
          </w:p>
        </w:tc>
        <w:tc>
          <w:tcPr>
            <w:tcW w:w="4786" w:type="dxa"/>
          </w:tcPr>
          <w:p w:rsidR="005552F3" w:rsidRPr="005552F3" w:rsidRDefault="005552F3" w:rsidP="0016102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52F3">
              <w:rPr>
                <w:rFonts w:ascii="Times New Roman" w:eastAsia="TimesNewRoman" w:hAnsi="Times New Roman" w:cs="Times New Roman"/>
                <w:sz w:val="28"/>
                <w:szCs w:val="28"/>
              </w:rPr>
              <w:t>Охладитель</w:t>
            </w:r>
          </w:p>
        </w:tc>
      </w:tr>
      <w:tr w:rsidR="005552F3" w:rsidRPr="005552F3" w:rsidTr="00161027">
        <w:tc>
          <w:tcPr>
            <w:tcW w:w="4785" w:type="dxa"/>
          </w:tcPr>
          <w:p w:rsidR="005552F3" w:rsidRPr="005552F3" w:rsidRDefault="005552F3" w:rsidP="0016102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52F3">
              <w:rPr>
                <w:rFonts w:ascii="Times New Roman" w:eastAsia="TimesNewRoman" w:hAnsi="Times New Roman" w:cs="Times New Roman"/>
                <w:sz w:val="28"/>
                <w:szCs w:val="28"/>
              </w:rPr>
              <w:t>Силовые детали (30, 35, 40, 45, 50)</w:t>
            </w:r>
          </w:p>
        </w:tc>
        <w:tc>
          <w:tcPr>
            <w:tcW w:w="4786" w:type="dxa"/>
          </w:tcPr>
          <w:p w:rsidR="005552F3" w:rsidRPr="005552F3" w:rsidRDefault="005552F3" w:rsidP="0016102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52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Вода</w:t>
            </w:r>
          </w:p>
        </w:tc>
      </w:tr>
      <w:tr w:rsidR="005552F3" w:rsidRPr="005552F3" w:rsidTr="00161027">
        <w:tc>
          <w:tcPr>
            <w:tcW w:w="4785" w:type="dxa"/>
          </w:tcPr>
          <w:p w:rsidR="005552F3" w:rsidRPr="005552F3" w:rsidRDefault="005552F3" w:rsidP="00161027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5552F3">
              <w:rPr>
                <w:rFonts w:ascii="Times New Roman" w:eastAsia="TimesNewRoman" w:hAnsi="Times New Roman" w:cs="Times New Roman"/>
                <w:sz w:val="28"/>
                <w:szCs w:val="28"/>
              </w:rPr>
              <w:t>Упругие элементы (60, 65, У7-У10)</w:t>
            </w:r>
          </w:p>
        </w:tc>
        <w:tc>
          <w:tcPr>
            <w:tcW w:w="4786" w:type="dxa"/>
          </w:tcPr>
          <w:p w:rsidR="005552F3" w:rsidRPr="005552F3" w:rsidRDefault="005552F3" w:rsidP="0016102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52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Масла</w:t>
            </w:r>
          </w:p>
        </w:tc>
      </w:tr>
      <w:tr w:rsidR="005552F3" w:rsidRPr="005552F3" w:rsidTr="00161027">
        <w:tc>
          <w:tcPr>
            <w:tcW w:w="4785" w:type="dxa"/>
          </w:tcPr>
          <w:p w:rsidR="005552F3" w:rsidRPr="005552F3" w:rsidRDefault="005552F3" w:rsidP="00161027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5552F3">
              <w:rPr>
                <w:rFonts w:ascii="Times New Roman" w:eastAsia="TimesNewRoman" w:hAnsi="Times New Roman" w:cs="Times New Roman"/>
                <w:sz w:val="28"/>
                <w:szCs w:val="28"/>
              </w:rPr>
              <w:t>Режущий и мерительный инструмент, ходовые винты (У7-У12)</w:t>
            </w:r>
          </w:p>
        </w:tc>
        <w:tc>
          <w:tcPr>
            <w:tcW w:w="4786" w:type="dxa"/>
          </w:tcPr>
          <w:p w:rsidR="005552F3" w:rsidRPr="005552F3" w:rsidRDefault="005552F3" w:rsidP="0016102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52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вода</w:t>
            </w:r>
          </w:p>
        </w:tc>
      </w:tr>
    </w:tbl>
    <w:p w:rsidR="005552F3" w:rsidRPr="0076628C" w:rsidRDefault="005552F3" w:rsidP="00555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76628C">
        <w:rPr>
          <w:rFonts w:ascii="Times New Roman" w:eastAsia="TimesNewRoman,Bold" w:hAnsi="Times New Roman" w:cs="Times New Roman"/>
          <w:b/>
          <w:bCs/>
          <w:sz w:val="28"/>
          <w:szCs w:val="28"/>
        </w:rPr>
        <w:t>Режим отпуска</w:t>
      </w:r>
    </w:p>
    <w:p w:rsidR="005552F3" w:rsidRPr="006B78E9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sz w:val="28"/>
          <w:szCs w:val="28"/>
        </w:rPr>
      </w:pPr>
      <w:r w:rsidRPr="0076628C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Температура отпуска </w:t>
      </w:r>
      <w:r w:rsidRPr="0076628C">
        <w:rPr>
          <w:rFonts w:ascii="Times New Roman" w:eastAsia="TimesNewRoman" w:hAnsi="Times New Roman" w:cs="Times New Roman"/>
          <w:sz w:val="28"/>
          <w:szCs w:val="28"/>
        </w:rPr>
        <w:t>определяется видом отпуска</w:t>
      </w:r>
      <w:r w:rsidRPr="006B78E9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6B78E9">
        <w:rPr>
          <w:rFonts w:ascii="Times New Roman" w:eastAsia="TimesNewRoman,Bold" w:hAnsi="Times New Roman" w:cs="Times New Roman"/>
          <w:sz w:val="28"/>
          <w:szCs w:val="28"/>
        </w:rPr>
        <w:t>(</w:t>
      </w:r>
      <w:r w:rsidRPr="006B78E9">
        <w:rPr>
          <w:rFonts w:ascii="Times New Roman" w:eastAsia="TimesNewRoman" w:hAnsi="Times New Roman" w:cs="Times New Roman"/>
          <w:sz w:val="28"/>
          <w:szCs w:val="28"/>
        </w:rPr>
        <w:t>см</w:t>
      </w:r>
      <w:r w:rsidRPr="006B78E9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6B78E9">
        <w:rPr>
          <w:rFonts w:ascii="Times New Roman" w:eastAsia="TimesNewRoman" w:hAnsi="Times New Roman" w:cs="Times New Roman"/>
          <w:sz w:val="28"/>
          <w:szCs w:val="28"/>
        </w:rPr>
        <w:t xml:space="preserve">таблицу </w:t>
      </w:r>
      <w:r w:rsidRPr="006B78E9">
        <w:rPr>
          <w:rFonts w:ascii="Times New Roman" w:eastAsia="TimesNewRoman,Bold" w:hAnsi="Times New Roman" w:cs="Times New Roman"/>
          <w:sz w:val="28"/>
          <w:szCs w:val="28"/>
        </w:rPr>
        <w:t>15.)</w:t>
      </w:r>
    </w:p>
    <w:p w:rsidR="005552F3" w:rsidRPr="006B78E9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sz w:val="28"/>
          <w:szCs w:val="28"/>
          <w:lang w:val="kk-KZ"/>
        </w:rPr>
        <w:t xml:space="preserve">     </w:t>
      </w:r>
      <w:r>
        <w:rPr>
          <w:rFonts w:ascii="Times New Roman" w:eastAsia="TimesNewRoman,Bold" w:hAnsi="Times New Roman" w:cs="Times New Roman"/>
          <w:sz w:val="28"/>
          <w:szCs w:val="28"/>
        </w:rPr>
        <w:t>-</w:t>
      </w:r>
      <w:r>
        <w:rPr>
          <w:rFonts w:ascii="Times New Roman" w:eastAsia="TimesNewRoman,Bold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6B78E9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низкий отпуск </w:t>
      </w:r>
      <w:r w:rsidRPr="006B78E9">
        <w:rPr>
          <w:rFonts w:ascii="Times New Roman" w:eastAsia="TimesNewRoman" w:hAnsi="Times New Roman" w:cs="Times New Roman"/>
          <w:sz w:val="28"/>
          <w:szCs w:val="28"/>
        </w:rPr>
        <w:t>применяется для режущего инструмента и изделий</w:t>
      </w:r>
    </w:p>
    <w:p w:rsidR="005552F3" w:rsidRPr="006B78E9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sz w:val="28"/>
          <w:szCs w:val="28"/>
        </w:rPr>
      </w:pPr>
      <w:r w:rsidRPr="006B78E9">
        <w:rPr>
          <w:rFonts w:ascii="Times New Roman" w:eastAsia="TimesNewRoman" w:hAnsi="Times New Roman" w:cs="Times New Roman"/>
          <w:sz w:val="28"/>
          <w:szCs w:val="28"/>
        </w:rPr>
        <w:t>после химико</w:t>
      </w:r>
      <w:r w:rsidRPr="006B78E9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6B78E9">
        <w:rPr>
          <w:rFonts w:ascii="Times New Roman" w:eastAsia="TimesNewRoman" w:hAnsi="Times New Roman" w:cs="Times New Roman"/>
          <w:sz w:val="28"/>
          <w:szCs w:val="28"/>
        </w:rPr>
        <w:t>термической обработки</w:t>
      </w:r>
      <w:r w:rsidRPr="006B78E9">
        <w:rPr>
          <w:rFonts w:ascii="Times New Roman" w:eastAsia="TimesNewRoman,Bold" w:hAnsi="Times New Roman" w:cs="Times New Roman"/>
          <w:sz w:val="28"/>
          <w:szCs w:val="28"/>
        </w:rPr>
        <w:t xml:space="preserve">; </w:t>
      </w:r>
      <w:r w:rsidRPr="006B78E9">
        <w:rPr>
          <w:rFonts w:ascii="Times New Roman" w:eastAsia="TimesNewRoman" w:hAnsi="Times New Roman" w:cs="Times New Roman"/>
          <w:sz w:val="28"/>
          <w:szCs w:val="28"/>
        </w:rPr>
        <w:t>структура металла после</w:t>
      </w:r>
      <w:r>
        <w:rPr>
          <w:rFonts w:ascii="Times New Roman" w:eastAsia="TimesNewRoman" w:hAnsi="Times New Roman" w:cs="Times New Roman"/>
          <w:sz w:val="28"/>
          <w:szCs w:val="28"/>
          <w:lang w:val="kk-KZ"/>
        </w:rPr>
        <w:t xml:space="preserve">  </w:t>
      </w:r>
      <w:r w:rsidRPr="006B78E9">
        <w:rPr>
          <w:rFonts w:ascii="Times New Roman" w:eastAsia="TimesNewRoman" w:hAnsi="Times New Roman" w:cs="Times New Roman"/>
          <w:sz w:val="28"/>
          <w:szCs w:val="28"/>
        </w:rPr>
        <w:t xml:space="preserve">низкого отпуска </w:t>
      </w:r>
      <w:r w:rsidRPr="006B78E9">
        <w:rPr>
          <w:rFonts w:ascii="Times New Roman" w:eastAsia="TimesNewRoman,Bold" w:hAnsi="Times New Roman" w:cs="Times New Roman"/>
          <w:sz w:val="28"/>
          <w:szCs w:val="28"/>
        </w:rPr>
        <w:t xml:space="preserve">– </w:t>
      </w:r>
      <w:r w:rsidRPr="006B78E9">
        <w:rPr>
          <w:rFonts w:ascii="Times New Roman" w:eastAsia="TimesNewRoman" w:hAnsi="Times New Roman" w:cs="Times New Roman"/>
          <w:sz w:val="28"/>
          <w:szCs w:val="28"/>
        </w:rPr>
        <w:t>мартенсит отпуска</w:t>
      </w:r>
      <w:r w:rsidRPr="006B78E9">
        <w:rPr>
          <w:rFonts w:ascii="Times New Roman" w:eastAsia="TimesNewRoman,Bold" w:hAnsi="Times New Roman" w:cs="Times New Roman"/>
          <w:sz w:val="28"/>
          <w:szCs w:val="28"/>
        </w:rPr>
        <w:t>;</w:t>
      </w:r>
    </w:p>
    <w:p w:rsidR="005552F3" w:rsidRPr="006B78E9" w:rsidRDefault="005552F3" w:rsidP="005552F3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sz w:val="28"/>
          <w:szCs w:val="28"/>
        </w:rPr>
      </w:pPr>
      <w:r w:rsidRPr="006B78E9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6B78E9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средний отпуск </w:t>
      </w:r>
      <w:r w:rsidRPr="006B78E9">
        <w:rPr>
          <w:rFonts w:ascii="Times New Roman" w:eastAsia="TimesNewRoman" w:hAnsi="Times New Roman" w:cs="Times New Roman"/>
          <w:sz w:val="28"/>
          <w:szCs w:val="28"/>
        </w:rPr>
        <w:t>применяется для упругих элементов машин</w:t>
      </w:r>
      <w:r w:rsidRPr="006B78E9">
        <w:rPr>
          <w:rFonts w:ascii="Times New Roman" w:eastAsia="TimesNewRoman,Bold" w:hAnsi="Times New Roman" w:cs="Times New Roman"/>
          <w:sz w:val="28"/>
          <w:szCs w:val="28"/>
        </w:rPr>
        <w:t xml:space="preserve">; </w:t>
      </w:r>
      <w:r w:rsidRPr="006B78E9">
        <w:rPr>
          <w:rFonts w:ascii="Times New Roman" w:eastAsia="TimesNewRoman" w:hAnsi="Times New Roman" w:cs="Times New Roman"/>
          <w:sz w:val="28"/>
          <w:szCs w:val="28"/>
        </w:rPr>
        <w:t>струк</w:t>
      </w:r>
      <w:r w:rsidRPr="006B78E9">
        <w:rPr>
          <w:rFonts w:ascii="Times New Roman" w:eastAsia="TimesNewRoman,Bold" w:hAnsi="Times New Roman" w:cs="Times New Roman"/>
          <w:sz w:val="28"/>
          <w:szCs w:val="28"/>
        </w:rPr>
        <w:t>-</w:t>
      </w:r>
    </w:p>
    <w:p w:rsidR="005552F3" w:rsidRPr="006B78E9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sz w:val="28"/>
          <w:szCs w:val="28"/>
        </w:rPr>
      </w:pPr>
      <w:r w:rsidRPr="006B78E9">
        <w:rPr>
          <w:rFonts w:ascii="Times New Roman" w:eastAsia="TimesNewRoman" w:hAnsi="Times New Roman" w:cs="Times New Roman"/>
          <w:sz w:val="28"/>
          <w:szCs w:val="28"/>
        </w:rPr>
        <w:t xml:space="preserve">тура металла после среднего отпуска </w:t>
      </w:r>
      <w:r w:rsidRPr="006B78E9">
        <w:rPr>
          <w:rFonts w:ascii="Times New Roman" w:eastAsia="TimesNewRoman,Bold" w:hAnsi="Times New Roman" w:cs="Times New Roman"/>
          <w:sz w:val="28"/>
          <w:szCs w:val="28"/>
        </w:rPr>
        <w:t xml:space="preserve">– </w:t>
      </w:r>
      <w:r w:rsidRPr="006B78E9">
        <w:rPr>
          <w:rFonts w:ascii="Times New Roman" w:eastAsia="TimesNewRoman" w:hAnsi="Times New Roman" w:cs="Times New Roman"/>
          <w:sz w:val="28"/>
          <w:szCs w:val="28"/>
        </w:rPr>
        <w:t>троостит отпуска</w:t>
      </w:r>
      <w:r w:rsidRPr="006B78E9">
        <w:rPr>
          <w:rFonts w:ascii="Times New Roman" w:eastAsia="TimesNewRoman,Bold" w:hAnsi="Times New Roman" w:cs="Times New Roman"/>
          <w:sz w:val="28"/>
          <w:szCs w:val="28"/>
        </w:rPr>
        <w:t>;</w:t>
      </w:r>
    </w:p>
    <w:p w:rsidR="005552F3" w:rsidRPr="006B78E9" w:rsidRDefault="005552F3" w:rsidP="005552F3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sz w:val="28"/>
          <w:szCs w:val="28"/>
        </w:rPr>
      </w:pPr>
      <w:r w:rsidRPr="006B78E9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6B78E9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высокий отпуск </w:t>
      </w:r>
      <w:r w:rsidRPr="006B78E9">
        <w:rPr>
          <w:rFonts w:ascii="Times New Roman" w:eastAsia="TimesNewRoman" w:hAnsi="Times New Roman" w:cs="Times New Roman"/>
          <w:sz w:val="28"/>
          <w:szCs w:val="28"/>
        </w:rPr>
        <w:t>применяется для силовых деталей машин</w:t>
      </w:r>
      <w:r w:rsidRPr="006B78E9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6B78E9">
        <w:rPr>
          <w:rFonts w:ascii="Times New Roman" w:eastAsia="TimesNewRoman" w:hAnsi="Times New Roman" w:cs="Times New Roman"/>
          <w:sz w:val="28"/>
          <w:szCs w:val="28"/>
        </w:rPr>
        <w:t>струк</w:t>
      </w:r>
      <w:r w:rsidRPr="006B78E9">
        <w:rPr>
          <w:rFonts w:ascii="Times New Roman" w:eastAsia="TimesNewRoman,Bold" w:hAnsi="Times New Roman" w:cs="Times New Roman"/>
          <w:sz w:val="28"/>
          <w:szCs w:val="28"/>
        </w:rPr>
        <w:t>-</w:t>
      </w:r>
    </w:p>
    <w:p w:rsidR="005552F3" w:rsidRPr="006B78E9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sz w:val="28"/>
          <w:szCs w:val="28"/>
        </w:rPr>
      </w:pPr>
      <w:r w:rsidRPr="006B78E9">
        <w:rPr>
          <w:rFonts w:ascii="Times New Roman" w:eastAsia="TimesNewRoman" w:hAnsi="Times New Roman" w:cs="Times New Roman"/>
          <w:sz w:val="28"/>
          <w:szCs w:val="28"/>
        </w:rPr>
        <w:t xml:space="preserve">тура металла после высокого отпуска </w:t>
      </w:r>
      <w:r w:rsidRPr="006B78E9">
        <w:rPr>
          <w:rFonts w:ascii="Times New Roman" w:eastAsia="TimesNewRoman,Bold" w:hAnsi="Times New Roman" w:cs="Times New Roman"/>
          <w:sz w:val="28"/>
          <w:szCs w:val="28"/>
        </w:rPr>
        <w:t xml:space="preserve">– </w:t>
      </w:r>
      <w:r w:rsidRPr="006B78E9">
        <w:rPr>
          <w:rFonts w:ascii="Times New Roman" w:eastAsia="TimesNewRoman" w:hAnsi="Times New Roman" w:cs="Times New Roman"/>
          <w:sz w:val="28"/>
          <w:szCs w:val="28"/>
        </w:rPr>
        <w:t>сорбит отпуска</w:t>
      </w:r>
      <w:r w:rsidRPr="006B78E9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5552F3" w:rsidRPr="006B78E9" w:rsidRDefault="005552F3" w:rsidP="005552F3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6B78E9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Выдержка изделия в печи </w:t>
      </w:r>
      <w:r w:rsidRPr="006B78E9">
        <w:rPr>
          <w:rFonts w:ascii="Times New Roman" w:eastAsia="TimesNewRoman" w:hAnsi="Times New Roman" w:cs="Times New Roman"/>
          <w:sz w:val="28"/>
          <w:szCs w:val="28"/>
        </w:rPr>
        <w:t>при температуре отпуска</w:t>
      </w:r>
    </w:p>
    <w:p w:rsidR="005552F3" w:rsidRPr="006B78E9" w:rsidRDefault="005552F3" w:rsidP="005552F3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sz w:val="28"/>
          <w:szCs w:val="28"/>
        </w:rPr>
      </w:pPr>
      <w:r w:rsidRPr="006B78E9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6B78E9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низкий отпуск </w:t>
      </w:r>
      <w:r w:rsidRPr="006B78E9">
        <w:rPr>
          <w:rFonts w:ascii="Times New Roman" w:eastAsia="TimesNewRoman,Bold" w:hAnsi="Times New Roman" w:cs="Times New Roman"/>
          <w:sz w:val="28"/>
          <w:szCs w:val="28"/>
        </w:rPr>
        <w:t xml:space="preserve">1…6 </w:t>
      </w:r>
      <w:r w:rsidRPr="006B78E9">
        <w:rPr>
          <w:rFonts w:ascii="Times New Roman" w:eastAsia="TimesNewRoman" w:hAnsi="Times New Roman" w:cs="Times New Roman"/>
          <w:sz w:val="28"/>
          <w:szCs w:val="28"/>
        </w:rPr>
        <w:t>часов</w:t>
      </w:r>
      <w:r w:rsidRPr="006B78E9">
        <w:rPr>
          <w:rFonts w:ascii="Times New Roman" w:eastAsia="TimesNewRoman,Bold" w:hAnsi="Times New Roman" w:cs="Times New Roman"/>
          <w:sz w:val="28"/>
          <w:szCs w:val="28"/>
        </w:rPr>
        <w:t>;</w:t>
      </w:r>
    </w:p>
    <w:p w:rsidR="005552F3" w:rsidRPr="0076628C" w:rsidRDefault="005552F3" w:rsidP="005552F3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B78E9">
        <w:rPr>
          <w:rFonts w:ascii="Times New Roman" w:eastAsia="TimesNewRoman,Bold" w:hAnsi="Times New Roman" w:cs="Times New Roman"/>
          <w:sz w:val="28"/>
          <w:szCs w:val="28"/>
          <w:lang w:val="kk-KZ"/>
        </w:rPr>
        <w:t xml:space="preserve"> </w:t>
      </w:r>
      <w:r w:rsidRPr="006B78E9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средний и высокий отпуск </w:t>
      </w:r>
      <w:r w:rsidRPr="006B78E9">
        <w:rPr>
          <w:rFonts w:ascii="Times New Roman" w:eastAsia="TimesNewRoman,Bold" w:hAnsi="Times New Roman" w:cs="Times New Roman"/>
          <w:sz w:val="28"/>
          <w:szCs w:val="28"/>
        </w:rPr>
        <w:t xml:space="preserve">1 </w:t>
      </w:r>
      <w:r w:rsidRPr="006B78E9">
        <w:rPr>
          <w:rFonts w:ascii="Times New Roman" w:eastAsia="TimesNewRoman" w:hAnsi="Times New Roman" w:cs="Times New Roman"/>
          <w:sz w:val="28"/>
          <w:szCs w:val="28"/>
        </w:rPr>
        <w:t>час</w:t>
      </w:r>
      <w:r w:rsidRPr="006B78E9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76628C" w:rsidRPr="00884558" w:rsidRDefault="00884558" w:rsidP="00884558">
      <w:pPr>
        <w:pStyle w:val="a7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884558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Охлаждение после отпуска – </w:t>
      </w:r>
      <w:r w:rsidRPr="00884558">
        <w:rPr>
          <w:rFonts w:ascii="Times New Roman" w:eastAsia="TimesNewRoman" w:hAnsi="Times New Roman" w:cs="Times New Roman"/>
          <w:sz w:val="28"/>
          <w:szCs w:val="28"/>
        </w:rPr>
        <w:t>см</w:t>
      </w:r>
      <w:r w:rsidRPr="00884558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84558">
        <w:rPr>
          <w:rFonts w:ascii="Times New Roman" w:eastAsia="TimesNewRoman" w:hAnsi="Times New Roman" w:cs="Times New Roman"/>
          <w:sz w:val="28"/>
          <w:szCs w:val="28"/>
        </w:rPr>
        <w:t xml:space="preserve">таблицу </w:t>
      </w:r>
      <w:r w:rsidRPr="00884558">
        <w:rPr>
          <w:rFonts w:ascii="Times New Roman" w:eastAsia="TimesNewRoman,Bold" w:hAnsi="Times New Roman" w:cs="Times New Roman"/>
          <w:sz w:val="28"/>
          <w:szCs w:val="28"/>
        </w:rPr>
        <w:t>15</w:t>
      </w:r>
      <w:r>
        <w:rPr>
          <w:rFonts w:ascii="Times New Roman" w:eastAsia="TimesNewRoman,Bold" w:hAnsi="Times New Roman" w:cs="Times New Roman"/>
          <w:sz w:val="20"/>
          <w:szCs w:val="20"/>
        </w:rPr>
        <w:t>.</w:t>
      </w:r>
    </w:p>
    <w:p w:rsidR="0039765C" w:rsidRDefault="0039765C" w:rsidP="0039765C">
      <w:pPr>
        <w:pStyle w:val="1"/>
        <w:spacing w:line="240" w:lineRule="auto"/>
        <w:jc w:val="left"/>
        <w:rPr>
          <w:sz w:val="28"/>
          <w:szCs w:val="28"/>
          <w:lang w:val="kk-KZ"/>
        </w:rPr>
      </w:pPr>
    </w:p>
    <w:p w:rsidR="002A2FC0" w:rsidRDefault="002A2FC0" w:rsidP="0039765C">
      <w:pPr>
        <w:pStyle w:val="1"/>
        <w:spacing w:line="240" w:lineRule="auto"/>
        <w:jc w:val="left"/>
        <w:rPr>
          <w:sz w:val="28"/>
          <w:szCs w:val="28"/>
          <w:lang w:val="kk-KZ"/>
        </w:rPr>
      </w:pPr>
    </w:p>
    <w:p w:rsidR="002A2FC0" w:rsidRDefault="002A2FC0" w:rsidP="0039765C">
      <w:pPr>
        <w:pStyle w:val="1"/>
        <w:spacing w:line="240" w:lineRule="auto"/>
        <w:jc w:val="left"/>
        <w:rPr>
          <w:sz w:val="28"/>
          <w:szCs w:val="28"/>
          <w:lang w:val="kk-KZ"/>
        </w:rPr>
      </w:pPr>
    </w:p>
    <w:p w:rsidR="002A2FC0" w:rsidRPr="00A7101B" w:rsidRDefault="002A2FC0" w:rsidP="0039765C">
      <w:pPr>
        <w:pStyle w:val="1"/>
        <w:spacing w:line="240" w:lineRule="auto"/>
        <w:jc w:val="left"/>
        <w:rPr>
          <w:sz w:val="28"/>
          <w:szCs w:val="28"/>
          <w:lang w:val="kk-KZ"/>
        </w:rPr>
      </w:pPr>
    </w:p>
    <w:p w:rsidR="0039765C" w:rsidRDefault="0039765C" w:rsidP="0039765C">
      <w:pPr>
        <w:pStyle w:val="1"/>
        <w:spacing w:line="240" w:lineRule="auto"/>
        <w:ind w:firstLine="720"/>
        <w:rPr>
          <w:sz w:val="28"/>
          <w:szCs w:val="28"/>
          <w:lang w:val="kk-KZ"/>
        </w:rPr>
      </w:pPr>
    </w:p>
    <w:p w:rsidR="008D7A13" w:rsidRPr="00782D60" w:rsidRDefault="0039765C" w:rsidP="00782D6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>
        <w:rPr>
          <w:szCs w:val="28"/>
          <w:lang w:val="kk-KZ"/>
        </w:rPr>
        <w:tab/>
      </w:r>
      <w:r w:rsidR="002A2FC0" w:rsidRPr="002A2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14</w:t>
      </w:r>
      <w:r w:rsidR="008D7A13" w:rsidRPr="002A2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8D7A13" w:rsidRPr="002A2FC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82D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Примеры   выполнения задания</w:t>
      </w:r>
    </w:p>
    <w:p w:rsidR="002A2FC0" w:rsidRDefault="008D7A13" w:rsidP="00782D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E523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            </w:t>
      </w:r>
      <w:r w:rsidRPr="00E5238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ab/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Для того, чтобы у сплава заданного состава (например, 5 % С) при заданной температуре (например, 800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0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С) определить концентрацию фаз и их весовое соотношение, необходимо через точку пересечения состава сплава и температуры (точка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139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 рис.1</w:t>
      </w:r>
      <w:r w:rsidR="005453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0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 провести горизонталь влево и вправо до ближайших линий фаз на диаграмме состояния. Точки пересечения укажут концентрацию фаз, а отрезки будут обратно пропорциональны весу фаз.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точке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139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структура сплава (5 %С, t = 800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0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С) – ледебурит и цементит. Из структуры определяем фазы: аустенит и цементит. Для определения содержания углерода в фазе аустенита данного сплава через точку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139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kk-KZ"/>
        </w:rPr>
        <w:t xml:space="preserve"> 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проведем горизонталь влево до пересечения с линией SE фазы аустенита на диаграмме. Точка пересечения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7139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укажет содержание углерода в аустените (0,9 % С). Для определения содержания углерода в цементите через точку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139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вправо проводим горизонталь до пересечения с линией цементита (DFK). Точка пересечения</w:t>
      </w:r>
      <w:r w:rsidR="002A2F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7139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укажет концентрацию углерода в цементите (6,67 % С).</w:t>
      </w:r>
      <w:r w:rsidR="002A2F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 Пример  выполнения  </w:t>
      </w:r>
      <w:r w:rsidR="00782D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</w:t>
      </w:r>
      <w:r w:rsidR="002A2F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 задания:    </w:t>
      </w:r>
    </w:p>
    <w:p w:rsidR="002A2FC0" w:rsidRPr="002A2FC0" w:rsidRDefault="002A2FC0" w:rsidP="008D7A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 </w:t>
      </w:r>
      <w:r w:rsidR="008D7A13"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D7A13" w:rsidRPr="006A0E0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897120" cy="3213735"/>
            <wp:effectExtent l="19050" t="0" r="0" b="0"/>
            <wp:docPr id="19" name="Рисунок 37" descr="http://nashaucheba.ru/docs/58/57666/conv_1/file1_html_m31467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ashaucheba.ru/docs/58/57666/conv_1/file1_html_m31467009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81" cy="3206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7A13"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2A2F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Рис.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10</w:t>
      </w:r>
      <w:r w:rsidRPr="002A2F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. Метод о</w:t>
      </w:r>
      <w:r w:rsidRPr="002A2F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предел</w:t>
      </w:r>
      <w:r w:rsidRPr="002A2F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ение</w:t>
      </w:r>
      <w:r w:rsidRPr="002A2F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концентрацию фаз и их весовое соотношение</w:t>
      </w:r>
      <w:r w:rsidRPr="002A2F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. </w:t>
      </w:r>
      <w:r w:rsidRPr="002A2F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2A2FC0" w:rsidRDefault="002A2FC0" w:rsidP="008D7A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</w:p>
    <w:p w:rsidR="002A2FC0" w:rsidRDefault="008D7A13" w:rsidP="008D7A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2A2F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Для определения весового соотношения фаз необходимо воспроизвести указанные отрезки</w:t>
      </w:r>
    </w:p>
    <w:p w:rsidR="008D7A13" w:rsidRDefault="008D7A13" w:rsidP="008D7A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71392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05250" cy="838200"/>
            <wp:effectExtent l="19050" t="0" r="0" b="0"/>
            <wp:docPr id="20" name="Рисунок 12" descr="http://nashaucheba.ru/docs/58/57666/conv_1/file1_html_24e178a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nashaucheba.ru/docs/58/57666/conv_1/file1_html_24e178a5.pn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="002A2F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ис. </w:t>
      </w:r>
      <w:r w:rsidR="002A2F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11</w:t>
      </w:r>
      <w:r w:rsidRPr="00AF002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 Отрезки для определения весовых долей фаз сплава</w:t>
      </w:r>
    </w:p>
    <w:p w:rsidR="008D7A13" w:rsidRDefault="008D7A13" w:rsidP="008D7A13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Соотношение величин отрезков будет обратно пропорционально соотношению весовых долей фаз. То есть, отрезок</w:t>
      </w:r>
      <w:r w:rsidR="002A2F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139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ов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прилегающий к фазе цементита, будет пропорционален весу аустенита. Отрезок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2A2FC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2A2F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АО</w:t>
      </w:r>
      <w:r w:rsidR="002A2F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kk-KZ"/>
        </w:rPr>
        <w:t xml:space="preserve"> 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будет пропорционален весу цементита.</w:t>
      </w:r>
    </w:p>
    <w:p w:rsidR="008D7A13" w:rsidRPr="002A2FC0" w:rsidRDefault="00646164" w:rsidP="008D7A13">
      <w:pPr>
        <w:pStyle w:val="2"/>
        <w:rPr>
          <w:b w:val="0"/>
          <w:color w:val="000000"/>
          <w:sz w:val="28"/>
          <w:szCs w:val="28"/>
          <w:lang w:val="kk-KZ"/>
        </w:rPr>
      </w:pP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kk-KZ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kk-KZ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/>
                    <w:color w:val="000000"/>
                    <w:sz w:val="28"/>
                    <w:szCs w:val="28"/>
                    <w:lang w:val="kk-KZ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color w:val="000000"/>
                    <w:sz w:val="28"/>
                    <w:szCs w:val="28"/>
                    <w:lang w:val="kk-KZ"/>
                  </w:rPr>
                  <m:t>Ау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kk-KZ"/>
                  </w:rPr>
                </m:ctrlPr>
              </m:sSubPr>
              <m:e>
                <m:r>
                  <m:rPr>
                    <m:sty m:val="bi"/>
                  </m:rPr>
                  <w:rPr>
                    <w:color w:val="000000"/>
                    <w:sz w:val="28"/>
                    <w:szCs w:val="28"/>
                    <w:lang w:val="kk-KZ"/>
                  </w:rPr>
                  <m:t>Р</m:t>
                </m:r>
              </m:e>
              <m:sub>
                <m:r>
                  <m:rPr>
                    <m:sty m:val="bi"/>
                  </m:rPr>
                  <w:rPr>
                    <w:color w:val="000000"/>
                    <w:sz w:val="28"/>
                    <w:szCs w:val="28"/>
                    <w:lang w:val="kk-KZ"/>
                  </w:rPr>
                  <m:t>сп</m:t>
                </m:r>
              </m:sub>
            </m:sSub>
          </m:den>
        </m:f>
        <m:r>
          <m:rPr>
            <m:sty m:val="bi"/>
          </m:rPr>
          <w:rPr>
            <w:rFonts w:ascii="Cambria Math"/>
            <w:color w:val="000000"/>
            <w:sz w:val="28"/>
            <w:szCs w:val="28"/>
            <w:lang w:val="kk-KZ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kk-KZ"/>
              </w:rPr>
            </m:ctrlPr>
          </m:fPr>
          <m:num>
            <m:r>
              <m:rPr>
                <m:sty m:val="bi"/>
              </m:rPr>
              <w:rPr>
                <w:color w:val="000000"/>
                <w:sz w:val="28"/>
                <w:szCs w:val="28"/>
                <w:lang w:val="kk-KZ"/>
              </w:rPr>
              <m:t>ов</m:t>
            </m:r>
          </m:num>
          <m:den>
            <m:r>
              <m:rPr>
                <m:sty m:val="bi"/>
              </m:rPr>
              <w:rPr>
                <w:color w:val="000000"/>
                <w:sz w:val="28"/>
                <w:szCs w:val="28"/>
                <w:lang w:val="kk-KZ"/>
              </w:rPr>
              <m:t>ав</m:t>
            </m:r>
          </m:den>
        </m:f>
        <m:r>
          <m:rPr>
            <m:sty m:val="bi"/>
          </m:rPr>
          <w:rPr>
            <w:rFonts w:ascii="Cambria Math"/>
            <w:color w:val="000000"/>
            <w:sz w:val="28"/>
            <w:szCs w:val="28"/>
            <w:lang w:val="kk-KZ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kk-KZ"/>
              </w:rPr>
            </m:ctrlPr>
          </m:fPr>
          <m:num>
            <m:r>
              <m:rPr>
                <m:sty m:val="bi"/>
              </m:rPr>
              <w:rPr>
                <w:rFonts w:ascii="Cambria Math"/>
                <w:color w:val="000000"/>
                <w:sz w:val="28"/>
                <w:szCs w:val="28"/>
                <w:lang w:val="kk-KZ"/>
              </w:rPr>
              <m:t>6,67</m:t>
            </m:r>
            <m:r>
              <m:rPr>
                <m:sty m:val="bi"/>
              </m:rPr>
              <w:rPr>
                <w:color w:val="000000"/>
                <w:sz w:val="28"/>
                <w:szCs w:val="28"/>
                <w:lang w:val="kk-KZ"/>
              </w:rPr>
              <m:t>-</m:t>
            </m:r>
            <m:r>
              <m:rPr>
                <m:sty m:val="bi"/>
              </m:rPr>
              <w:rPr>
                <w:rFonts w:ascii="Cambria Math"/>
                <w:color w:val="000000"/>
                <w:sz w:val="28"/>
                <w:szCs w:val="28"/>
                <w:lang w:val="kk-KZ"/>
              </w:rPr>
              <m:t>5</m:t>
            </m:r>
          </m:num>
          <m:den>
            <m:r>
              <m:rPr>
                <m:sty m:val="bi"/>
              </m:rPr>
              <w:rPr>
                <w:rFonts w:ascii="Cambria Math"/>
                <w:color w:val="000000"/>
                <w:sz w:val="28"/>
                <w:szCs w:val="28"/>
                <w:lang w:val="kk-KZ"/>
              </w:rPr>
              <m:t>6,67</m:t>
            </m:r>
            <m:r>
              <m:rPr>
                <m:sty m:val="bi"/>
              </m:rPr>
              <w:rPr>
                <w:color w:val="000000"/>
                <w:sz w:val="28"/>
                <w:szCs w:val="28"/>
                <w:lang w:val="kk-KZ"/>
              </w:rPr>
              <m:t>-</m:t>
            </m:r>
            <m:r>
              <m:rPr>
                <m:sty m:val="bi"/>
              </m:rPr>
              <w:rPr>
                <w:rFonts w:ascii="Cambria Math"/>
                <w:color w:val="000000"/>
                <w:sz w:val="28"/>
                <w:szCs w:val="28"/>
                <w:lang w:val="kk-KZ"/>
              </w:rPr>
              <m:t>0,9</m:t>
            </m:r>
          </m:den>
        </m:f>
        <m:r>
          <m:rPr>
            <m:sty m:val="bi"/>
          </m:rPr>
          <w:rPr>
            <w:rFonts w:ascii="Cambria Math"/>
            <w:color w:val="000000"/>
            <w:sz w:val="28"/>
            <w:szCs w:val="28"/>
            <w:lang w:val="kk-KZ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kk-KZ"/>
              </w:rPr>
            </m:ctrlPr>
          </m:fPr>
          <m:num>
            <m:r>
              <m:rPr>
                <m:sty m:val="bi"/>
              </m:rPr>
              <w:rPr>
                <w:rFonts w:ascii="Cambria Math"/>
                <w:color w:val="000000"/>
                <w:sz w:val="28"/>
                <w:szCs w:val="28"/>
                <w:lang w:val="kk-KZ"/>
              </w:rPr>
              <m:t>1,67</m:t>
            </m:r>
          </m:num>
          <m:den>
            <m:r>
              <m:rPr>
                <m:sty m:val="bi"/>
              </m:rPr>
              <w:rPr>
                <w:rFonts w:ascii="Cambria Math"/>
                <w:color w:val="000000"/>
                <w:sz w:val="28"/>
                <w:szCs w:val="28"/>
                <w:lang w:val="kk-KZ"/>
              </w:rPr>
              <m:t>5,77</m:t>
            </m:r>
          </m:den>
        </m:f>
        <m:r>
          <m:rPr>
            <m:sty m:val="bi"/>
          </m:rPr>
          <w:rPr>
            <w:rFonts w:ascii="Cambria Math"/>
            <w:color w:val="000000"/>
            <w:sz w:val="28"/>
            <w:szCs w:val="28"/>
            <w:lang w:val="kk-KZ"/>
          </w:rPr>
          <m:t>=</m:t>
        </m:r>
        <m:r>
          <m:rPr>
            <m:sty m:val="b"/>
          </m:rPr>
          <w:rPr>
            <w:rFonts w:ascii="Cambria Math"/>
            <w:color w:val="000000"/>
            <w:sz w:val="28"/>
            <w:szCs w:val="28"/>
            <w:lang w:val="kk-KZ"/>
          </w:rPr>
          <m:t>0,289</m:t>
        </m:r>
      </m:oMath>
      <w:r w:rsidR="008D7A13" w:rsidRPr="002A2FC0">
        <w:rPr>
          <w:b w:val="0"/>
          <w:color w:val="000000"/>
          <w:sz w:val="28"/>
          <w:szCs w:val="28"/>
          <w:lang w:val="kk-KZ"/>
        </w:rPr>
        <w:t xml:space="preserve">  </w:t>
      </w:r>
      <w:r w:rsidR="008D7A13" w:rsidRPr="00AF0023">
        <w:rPr>
          <w:b w:val="0"/>
          <w:color w:val="000000"/>
          <w:szCs w:val="28"/>
          <w:lang w:val="kk-KZ"/>
        </w:rPr>
        <w:t xml:space="preserve">-  </w:t>
      </w:r>
      <w:r w:rsidR="008D7A13" w:rsidRPr="002A2FC0">
        <w:rPr>
          <w:b w:val="0"/>
          <w:color w:val="000000"/>
          <w:sz w:val="28"/>
          <w:szCs w:val="28"/>
          <w:lang w:val="kk-KZ"/>
        </w:rPr>
        <w:t>концентрация аустенита.</w:t>
      </w:r>
    </w:p>
    <w:p w:rsidR="008D7A13" w:rsidRDefault="00646164" w:rsidP="008D7A13">
      <w:pPr>
        <w:pStyle w:val="2"/>
        <w:rPr>
          <w:b w:val="0"/>
          <w:color w:val="000000"/>
          <w:sz w:val="28"/>
          <w:szCs w:val="28"/>
          <w:lang w:val="kk-KZ"/>
        </w:rPr>
      </w:pPr>
      <m:oMath>
        <m:f>
          <m:fPr>
            <m:ctrlPr>
              <w:rPr>
                <w:rFonts w:ascii="Cambria Math" w:hAnsi="Cambria Math"/>
                <w:b w:val="0"/>
                <w:i/>
                <w:color w:val="000000"/>
                <w:sz w:val="28"/>
                <w:szCs w:val="28"/>
                <w:lang w:val="kk-KZ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 w:val="0"/>
                    <w:i/>
                    <w:color w:val="000000"/>
                    <w:sz w:val="28"/>
                    <w:szCs w:val="28"/>
                    <w:lang w:val="kk-KZ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/>
                    <w:color w:val="000000"/>
                    <w:sz w:val="28"/>
                    <w:szCs w:val="28"/>
                    <w:lang w:val="kk-KZ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color w:val="000000"/>
                    <w:sz w:val="28"/>
                    <w:szCs w:val="28"/>
                    <w:lang w:val="kk-KZ"/>
                  </w:rPr>
                  <m:t>Ц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 w:val="0"/>
                    <w:i/>
                    <w:color w:val="000000"/>
                    <w:sz w:val="28"/>
                    <w:szCs w:val="28"/>
                    <w:lang w:val="kk-KZ"/>
                  </w:rPr>
                </m:ctrlPr>
              </m:sSubPr>
              <m:e>
                <m:r>
                  <m:rPr>
                    <m:sty m:val="bi"/>
                  </m:rPr>
                  <w:rPr>
                    <w:color w:val="000000"/>
                    <w:sz w:val="28"/>
                    <w:szCs w:val="28"/>
                    <w:lang w:val="kk-KZ"/>
                  </w:rPr>
                  <m:t>Р</m:t>
                </m:r>
              </m:e>
              <m:sub>
                <m:r>
                  <m:rPr>
                    <m:sty m:val="bi"/>
                  </m:rPr>
                  <w:rPr>
                    <w:color w:val="000000"/>
                    <w:sz w:val="28"/>
                    <w:szCs w:val="28"/>
                    <w:lang w:val="kk-KZ"/>
                  </w:rPr>
                  <m:t>сп</m:t>
                </m:r>
              </m:sub>
            </m:sSub>
          </m:den>
        </m:f>
        <m:r>
          <m:rPr>
            <m:sty m:val="bi"/>
          </m:rPr>
          <w:rPr>
            <w:rFonts w:ascii="Cambria Math"/>
            <w:color w:val="000000"/>
            <w:sz w:val="28"/>
            <w:szCs w:val="28"/>
            <w:lang w:val="kk-KZ"/>
          </w:rPr>
          <m:t>=</m:t>
        </m:r>
        <m:f>
          <m:fPr>
            <m:ctrlPr>
              <w:rPr>
                <w:rFonts w:ascii="Cambria Math" w:hAnsi="Cambria Math"/>
                <w:b w:val="0"/>
                <w:i/>
                <w:color w:val="000000"/>
                <w:sz w:val="28"/>
                <w:szCs w:val="28"/>
                <w:lang w:val="kk-KZ"/>
              </w:rPr>
            </m:ctrlPr>
          </m:fPr>
          <m:num>
            <m:r>
              <m:rPr>
                <m:sty m:val="bi"/>
              </m:rPr>
              <w:rPr>
                <w:color w:val="000000"/>
                <w:sz w:val="28"/>
                <w:szCs w:val="28"/>
                <w:lang w:val="kk-KZ"/>
              </w:rPr>
              <m:t>оа</m:t>
            </m:r>
          </m:num>
          <m:den>
            <m:r>
              <m:rPr>
                <m:sty m:val="bi"/>
              </m:rPr>
              <w:rPr>
                <w:color w:val="000000"/>
                <w:sz w:val="28"/>
                <w:szCs w:val="28"/>
                <w:lang w:val="kk-KZ"/>
              </w:rPr>
              <m:t>ав</m:t>
            </m:r>
          </m:den>
        </m:f>
        <m:r>
          <m:rPr>
            <m:sty m:val="bi"/>
          </m:rPr>
          <w:rPr>
            <w:rFonts w:ascii="Cambria Math"/>
            <w:color w:val="000000"/>
            <w:sz w:val="28"/>
            <w:szCs w:val="28"/>
            <w:lang w:val="kk-KZ"/>
          </w:rPr>
          <m:t>=</m:t>
        </m:r>
        <m:f>
          <m:fPr>
            <m:ctrlPr>
              <w:rPr>
                <w:rFonts w:ascii="Cambria Math" w:hAnsi="Cambria Math"/>
                <w:b w:val="0"/>
                <w:i/>
                <w:color w:val="000000"/>
                <w:sz w:val="28"/>
                <w:szCs w:val="28"/>
                <w:lang w:val="kk-KZ"/>
              </w:rPr>
            </m:ctrlPr>
          </m:fPr>
          <m:num>
            <m:r>
              <m:rPr>
                <m:sty m:val="bi"/>
              </m:rPr>
              <w:rPr>
                <w:rFonts w:ascii="Cambria Math"/>
                <w:color w:val="000000"/>
                <w:sz w:val="28"/>
                <w:szCs w:val="28"/>
                <w:lang w:val="kk-KZ"/>
              </w:rPr>
              <m:t>5</m:t>
            </m:r>
            <m:r>
              <m:rPr>
                <m:sty m:val="bi"/>
              </m:rPr>
              <w:rPr>
                <w:color w:val="000000"/>
                <w:sz w:val="28"/>
                <w:szCs w:val="28"/>
                <w:lang w:val="kk-KZ"/>
              </w:rPr>
              <m:t>-</m:t>
            </m:r>
            <m:r>
              <m:rPr>
                <m:sty m:val="bi"/>
              </m:rPr>
              <w:rPr>
                <w:rFonts w:ascii="Cambria Math"/>
                <w:color w:val="000000"/>
                <w:sz w:val="28"/>
                <w:szCs w:val="28"/>
                <w:lang w:val="kk-KZ"/>
              </w:rPr>
              <m:t>0,9</m:t>
            </m:r>
          </m:num>
          <m:den>
            <m:r>
              <m:rPr>
                <m:sty m:val="bi"/>
              </m:rPr>
              <w:rPr>
                <w:rFonts w:ascii="Cambria Math"/>
                <w:color w:val="000000"/>
                <w:sz w:val="28"/>
                <w:szCs w:val="28"/>
                <w:lang w:val="kk-KZ"/>
              </w:rPr>
              <m:t>6,67</m:t>
            </m:r>
            <m:r>
              <m:rPr>
                <m:sty m:val="bi"/>
              </m:rPr>
              <w:rPr>
                <w:color w:val="000000"/>
                <w:sz w:val="28"/>
                <w:szCs w:val="28"/>
                <w:lang w:val="kk-KZ"/>
              </w:rPr>
              <m:t>-</m:t>
            </m:r>
            <m:r>
              <m:rPr>
                <m:sty m:val="bi"/>
              </m:rPr>
              <w:rPr>
                <w:rFonts w:ascii="Cambria Math"/>
                <w:color w:val="000000"/>
                <w:sz w:val="28"/>
                <w:szCs w:val="28"/>
                <w:lang w:val="kk-KZ"/>
              </w:rPr>
              <m:t>0,9</m:t>
            </m:r>
          </m:den>
        </m:f>
        <m:r>
          <m:rPr>
            <m:sty m:val="bi"/>
          </m:rPr>
          <w:rPr>
            <w:rFonts w:ascii="Cambria Math"/>
            <w:color w:val="000000"/>
            <w:sz w:val="28"/>
            <w:szCs w:val="28"/>
            <w:lang w:val="kk-KZ"/>
          </w:rPr>
          <m:t>=</m:t>
        </m:r>
        <m:f>
          <m:fPr>
            <m:ctrlPr>
              <w:rPr>
                <w:rFonts w:ascii="Cambria Math" w:hAnsi="Cambria Math"/>
                <w:b w:val="0"/>
                <w:i/>
                <w:color w:val="000000"/>
                <w:sz w:val="28"/>
                <w:szCs w:val="28"/>
                <w:lang w:val="kk-KZ"/>
              </w:rPr>
            </m:ctrlPr>
          </m:fPr>
          <m:num>
            <m:r>
              <m:rPr>
                <m:sty m:val="bi"/>
              </m:rPr>
              <w:rPr>
                <w:rFonts w:ascii="Cambria Math"/>
                <w:color w:val="000000"/>
                <w:sz w:val="28"/>
                <w:szCs w:val="28"/>
                <w:lang w:val="kk-KZ"/>
              </w:rPr>
              <m:t>4,1</m:t>
            </m:r>
          </m:num>
          <m:den>
            <m:r>
              <m:rPr>
                <m:sty m:val="bi"/>
              </m:rPr>
              <w:rPr>
                <w:rFonts w:ascii="Cambria Math"/>
                <w:color w:val="000000"/>
                <w:sz w:val="28"/>
                <w:szCs w:val="28"/>
                <w:lang w:val="kk-KZ"/>
              </w:rPr>
              <m:t>5,77</m:t>
            </m:r>
          </m:den>
        </m:f>
        <m:r>
          <m:rPr>
            <m:sty m:val="bi"/>
          </m:rPr>
          <w:rPr>
            <w:rFonts w:ascii="Cambria Math"/>
            <w:color w:val="000000"/>
            <w:sz w:val="28"/>
            <w:szCs w:val="28"/>
            <w:lang w:val="kk-KZ"/>
          </w:rPr>
          <m:t>=0,7</m:t>
        </m:r>
        <m:r>
          <m:rPr>
            <m:sty m:val="b"/>
          </m:rPr>
          <w:rPr>
            <w:rFonts w:ascii="Cambria Math"/>
            <w:color w:val="000000"/>
            <w:sz w:val="28"/>
            <w:szCs w:val="28"/>
            <w:lang w:val="kk-KZ"/>
          </w:rPr>
          <m:t>125</m:t>
        </m:r>
      </m:oMath>
      <w:r w:rsidR="008D7A13" w:rsidRPr="002A2FC0">
        <w:rPr>
          <w:b w:val="0"/>
          <w:color w:val="000000"/>
          <w:sz w:val="28"/>
          <w:szCs w:val="28"/>
          <w:lang w:val="kk-KZ"/>
        </w:rPr>
        <w:t xml:space="preserve"> </w:t>
      </w:r>
      <w:r w:rsidR="008D7A13" w:rsidRPr="00074BFA">
        <w:rPr>
          <w:color w:val="000000"/>
          <w:szCs w:val="28"/>
          <w:lang w:val="kk-KZ"/>
        </w:rPr>
        <w:t xml:space="preserve">- </w:t>
      </w:r>
      <w:r w:rsidR="008D7A13" w:rsidRPr="002A2FC0">
        <w:rPr>
          <w:b w:val="0"/>
          <w:color w:val="000000"/>
          <w:sz w:val="28"/>
          <w:szCs w:val="28"/>
          <w:lang w:val="kk-KZ"/>
        </w:rPr>
        <w:t>концентрация цементита</w:t>
      </w:r>
      <w:r w:rsidR="008D7A13" w:rsidRPr="00AF0023">
        <w:rPr>
          <w:b w:val="0"/>
          <w:color w:val="000000"/>
          <w:szCs w:val="28"/>
          <w:lang w:val="kk-KZ"/>
        </w:rPr>
        <w:t xml:space="preserve">. </w:t>
      </w:r>
      <w:r w:rsidR="008D7A13" w:rsidRPr="00AF0023">
        <w:rPr>
          <w:b w:val="0"/>
          <w:color w:val="000000"/>
          <w:szCs w:val="28"/>
          <w:lang w:val="kk-KZ"/>
        </w:rPr>
        <w:br/>
      </w:r>
      <w:r w:rsidR="008D7A13" w:rsidRPr="00074BFA">
        <w:rPr>
          <w:color w:val="000000"/>
          <w:szCs w:val="28"/>
          <w:shd w:val="clear" w:color="auto" w:fill="FFFFFF"/>
          <w:lang w:val="kk-KZ"/>
        </w:rPr>
        <w:t xml:space="preserve"> </w:t>
      </w:r>
      <w:r w:rsidR="008D7A13" w:rsidRPr="00074BFA">
        <w:rPr>
          <w:noProof/>
          <w:szCs w:val="28"/>
        </w:rPr>
        <w:drawing>
          <wp:inline distT="0" distB="0" distL="0" distR="0">
            <wp:extent cx="2533650" cy="541883"/>
            <wp:effectExtent l="0" t="0" r="0" b="0"/>
            <wp:docPr id="21" name="Рисунок 28" descr="http://nashaucheba.ru/docs/58/57666/conv_1/file1_html_5c944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nashaucheba.ru/docs/58/57666/conv_1/file1_html_5c94448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329" cy="546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7A13" w:rsidRPr="00074BFA">
        <w:rPr>
          <w:color w:val="000000"/>
          <w:szCs w:val="28"/>
          <w:lang w:val="kk-KZ"/>
        </w:rPr>
        <w:br/>
      </w:r>
      <w:r w:rsidR="008D7A13" w:rsidRPr="00AF0023">
        <w:rPr>
          <w:b w:val="0"/>
          <w:color w:val="000000"/>
          <w:sz w:val="28"/>
          <w:szCs w:val="28"/>
          <w:shd w:val="clear" w:color="auto" w:fill="FFFFFF"/>
        </w:rPr>
        <w:t>Таким образом, вес аустенита P</w:t>
      </w:r>
      <w:r w:rsidR="008D7A13" w:rsidRPr="00AF0023">
        <w:rPr>
          <w:b w:val="0"/>
          <w:color w:val="000000"/>
          <w:sz w:val="28"/>
          <w:szCs w:val="28"/>
          <w:vertAlign w:val="subscript"/>
        </w:rPr>
        <w:t>Ау</w:t>
      </w:r>
      <w:r w:rsidR="008D7A13" w:rsidRPr="00AF0023">
        <w:rPr>
          <w:b w:val="0"/>
          <w:color w:val="000000"/>
          <w:sz w:val="28"/>
          <w:szCs w:val="28"/>
        </w:rPr>
        <w:t> </w:t>
      </w:r>
      <w:r w:rsidR="008D7A13" w:rsidRPr="00AF0023">
        <w:rPr>
          <w:b w:val="0"/>
          <w:color w:val="000000"/>
          <w:sz w:val="28"/>
          <w:szCs w:val="28"/>
          <w:shd w:val="clear" w:color="auto" w:fill="FFFFFF"/>
        </w:rPr>
        <w:t>составляет 0,4 веса цементита P</w:t>
      </w:r>
      <w:r w:rsidR="008D7A13" w:rsidRPr="00AF0023">
        <w:rPr>
          <w:b w:val="0"/>
          <w:color w:val="000000"/>
          <w:sz w:val="28"/>
          <w:szCs w:val="28"/>
          <w:vertAlign w:val="subscript"/>
        </w:rPr>
        <w:t>Ц</w:t>
      </w:r>
      <w:r w:rsidR="008D7A13" w:rsidRPr="00AF0023">
        <w:rPr>
          <w:b w:val="0"/>
          <w:color w:val="000000"/>
          <w:sz w:val="28"/>
          <w:szCs w:val="28"/>
          <w:shd w:val="clear" w:color="auto" w:fill="FFFFFF"/>
        </w:rPr>
        <w:t>.</w:t>
      </w:r>
    </w:p>
    <w:p w:rsidR="008D7A13" w:rsidRDefault="008D7A13" w:rsidP="008D7A13">
      <w:pPr>
        <w:pStyle w:val="1"/>
        <w:spacing w:line="240" w:lineRule="auto"/>
        <w:ind w:firstLine="720"/>
        <w:rPr>
          <w:sz w:val="28"/>
          <w:szCs w:val="28"/>
          <w:lang w:val="kk-KZ"/>
        </w:rPr>
      </w:pPr>
    </w:p>
    <w:p w:rsidR="008D7A13" w:rsidRDefault="008D7A13" w:rsidP="008D7A13">
      <w:pPr>
        <w:pStyle w:val="1"/>
        <w:spacing w:line="240" w:lineRule="auto"/>
        <w:ind w:firstLine="720"/>
        <w:jc w:val="lef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Таблица</w:t>
      </w:r>
      <w:r w:rsidR="00556CF0">
        <w:rPr>
          <w:sz w:val="28"/>
          <w:szCs w:val="28"/>
          <w:lang w:val="kk-KZ"/>
        </w:rPr>
        <w:t>18</w:t>
      </w:r>
      <w:r w:rsidR="00782D60">
        <w:rPr>
          <w:sz w:val="28"/>
          <w:szCs w:val="28"/>
          <w:lang w:val="kk-KZ"/>
        </w:rPr>
        <w:t>.   П</w:t>
      </w:r>
      <w:r>
        <w:rPr>
          <w:sz w:val="28"/>
          <w:szCs w:val="28"/>
          <w:lang w:val="kk-KZ"/>
        </w:rPr>
        <w:t xml:space="preserve">ример выполнение   задание </w:t>
      </w:r>
      <w:r w:rsidR="003B180F">
        <w:rPr>
          <w:sz w:val="28"/>
          <w:szCs w:val="28"/>
          <w:lang w:val="kk-KZ"/>
        </w:rPr>
        <w:t>2.</w:t>
      </w:r>
    </w:p>
    <w:tbl>
      <w:tblPr>
        <w:tblStyle w:val="ac"/>
        <w:tblW w:w="0" w:type="auto"/>
        <w:tblLook w:val="04A0"/>
      </w:tblPr>
      <w:tblGrid>
        <w:gridCol w:w="4785"/>
        <w:gridCol w:w="4786"/>
      </w:tblGrid>
      <w:tr w:rsidR="008D7A13" w:rsidRPr="00E33A1B" w:rsidTr="00556CF0">
        <w:tc>
          <w:tcPr>
            <w:tcW w:w="4785" w:type="dxa"/>
          </w:tcPr>
          <w:p w:rsidR="008D7A13" w:rsidRPr="00DE1543" w:rsidRDefault="008D7A13" w:rsidP="00556CF0">
            <w:pPr>
              <w:pStyle w:val="aa"/>
              <w:spacing w:after="0"/>
              <w:ind w:left="0"/>
              <w:jc w:val="center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Определите химический состав следующих матреиалов </w:t>
            </w:r>
            <w:r w:rsidRPr="00DE1543"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</w:p>
        </w:tc>
        <w:tc>
          <w:tcPr>
            <w:tcW w:w="4786" w:type="dxa"/>
          </w:tcPr>
          <w:p w:rsidR="008D7A13" w:rsidRPr="00E33A1B" w:rsidRDefault="008D7A13" w:rsidP="00556CF0">
            <w:pPr>
              <w:pStyle w:val="aa"/>
              <w:spacing w:after="0"/>
              <w:ind w:left="0"/>
              <w:jc w:val="center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Из уакзанных материалов выберите соответствующего по параметрам для изготовления указанных деталей  </w:t>
            </w:r>
            <w:r w:rsidRPr="00DE1543"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  <w:t>Көрсетілген материалдар ....дайындауға болатынын таңдап алыңыз. Таңдауыңызды түсіндіріңіз.</w:t>
            </w:r>
          </w:p>
        </w:tc>
      </w:tr>
      <w:tr w:rsidR="008D7A13" w:rsidRPr="00874FD1" w:rsidTr="00556CF0">
        <w:tc>
          <w:tcPr>
            <w:tcW w:w="4785" w:type="dxa"/>
          </w:tcPr>
          <w:p w:rsidR="008D7A13" w:rsidRPr="00A7101B" w:rsidRDefault="008D7A13" w:rsidP="00556CF0">
            <w:pPr>
              <w:pStyle w:val="1"/>
              <w:spacing w:line="240" w:lineRule="auto"/>
              <w:rPr>
                <w:sz w:val="28"/>
                <w:szCs w:val="28"/>
                <w:lang w:val="kk-KZ"/>
              </w:rPr>
            </w:pPr>
            <w:r w:rsidRPr="00A7101B">
              <w:rPr>
                <w:sz w:val="28"/>
                <w:szCs w:val="28"/>
                <w:lang w:val="kk-KZ"/>
              </w:rPr>
              <w:t>14Г2</w:t>
            </w:r>
            <w:r>
              <w:rPr>
                <w:sz w:val="28"/>
                <w:szCs w:val="28"/>
                <w:lang w:val="kk-KZ"/>
              </w:rPr>
              <w:t xml:space="preserve">, </w:t>
            </w:r>
            <w:r w:rsidRPr="00C869F8">
              <w:rPr>
                <w:sz w:val="28"/>
                <w:szCs w:val="28"/>
              </w:rPr>
              <w:t>03Х16Н15М3Б</w:t>
            </w:r>
            <w:r>
              <w:rPr>
                <w:sz w:val="28"/>
                <w:szCs w:val="28"/>
                <w:lang w:val="kk-KZ"/>
              </w:rPr>
              <w:t xml:space="preserve">, БрО6Ц6С3,  </w:t>
            </w:r>
            <w:r>
              <w:rPr>
                <w:sz w:val="28"/>
                <w:szCs w:val="28"/>
              </w:rPr>
              <w:t>25Х2М1Ф</w:t>
            </w:r>
            <w:r>
              <w:rPr>
                <w:sz w:val="28"/>
                <w:szCs w:val="28"/>
                <w:lang w:val="kk-KZ"/>
              </w:rPr>
              <w:t>, ЛЦ30А3Ж5, Р18</w:t>
            </w:r>
          </w:p>
        </w:tc>
        <w:tc>
          <w:tcPr>
            <w:tcW w:w="4786" w:type="dxa"/>
          </w:tcPr>
          <w:p w:rsidR="008D7A13" w:rsidRDefault="008D7A13" w:rsidP="00E50E64">
            <w:pPr>
              <w:pStyle w:val="1"/>
              <w:spacing w:line="24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Определите материал для изготовления крепежных деталей паровой турбины. Обоснуйте причину выбора. </w:t>
            </w:r>
          </w:p>
        </w:tc>
      </w:tr>
      <w:tr w:rsidR="008D7A13" w:rsidRPr="006222B6" w:rsidTr="00556CF0">
        <w:tc>
          <w:tcPr>
            <w:tcW w:w="4785" w:type="dxa"/>
          </w:tcPr>
          <w:p w:rsidR="008D7A13" w:rsidRDefault="008D7A13" w:rsidP="00556CF0">
            <w:pPr>
              <w:pStyle w:val="1"/>
              <w:spacing w:line="240" w:lineRule="auto"/>
              <w:rPr>
                <w:sz w:val="28"/>
                <w:szCs w:val="28"/>
                <w:lang w:val="kk-KZ"/>
              </w:rPr>
            </w:pPr>
            <w:r w:rsidRPr="00A7101B">
              <w:rPr>
                <w:sz w:val="28"/>
                <w:szCs w:val="28"/>
                <w:lang w:val="kk-KZ"/>
              </w:rPr>
              <w:t xml:space="preserve">14Г2 – </w:t>
            </w:r>
            <w:r>
              <w:rPr>
                <w:sz w:val="28"/>
                <w:szCs w:val="28"/>
                <w:lang w:val="kk-KZ"/>
              </w:rPr>
              <w:t xml:space="preserve">низколегированный качественная сталь, спокойная,  в составе содержется </w:t>
            </w:r>
            <w:r w:rsidRPr="00A7101B">
              <w:rPr>
                <w:sz w:val="28"/>
                <w:szCs w:val="28"/>
                <w:lang w:val="kk-KZ"/>
              </w:rPr>
              <w:t xml:space="preserve"> 14%</w:t>
            </w:r>
            <w:r>
              <w:rPr>
                <w:sz w:val="28"/>
                <w:szCs w:val="28"/>
                <w:lang w:val="kk-KZ"/>
              </w:rPr>
              <w:t>С</w:t>
            </w:r>
            <w:r w:rsidRPr="00A7101B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и   </w:t>
            </w:r>
            <w:r w:rsidRPr="00A7101B">
              <w:rPr>
                <w:sz w:val="28"/>
                <w:szCs w:val="28"/>
                <w:lang w:val="kk-KZ"/>
              </w:rPr>
              <w:t xml:space="preserve"> 2,0% марган</w:t>
            </w:r>
            <w:r>
              <w:rPr>
                <w:sz w:val="28"/>
                <w:szCs w:val="28"/>
                <w:lang w:val="kk-KZ"/>
              </w:rPr>
              <w:t>е</w:t>
            </w:r>
            <w:r w:rsidRPr="00A7101B">
              <w:rPr>
                <w:sz w:val="28"/>
                <w:szCs w:val="28"/>
                <w:lang w:val="kk-KZ"/>
              </w:rPr>
              <w:t>ц</w:t>
            </w:r>
            <w:r>
              <w:rPr>
                <w:sz w:val="28"/>
                <w:szCs w:val="28"/>
                <w:lang w:val="kk-KZ"/>
              </w:rPr>
              <w:t>а</w:t>
            </w:r>
          </w:p>
          <w:p w:rsidR="008D7A13" w:rsidRDefault="008D7A13" w:rsidP="00556CF0">
            <w:pPr>
              <w:pStyle w:val="1"/>
              <w:spacing w:line="240" w:lineRule="auto"/>
              <w:rPr>
                <w:sz w:val="28"/>
                <w:szCs w:val="28"/>
                <w:lang w:val="kk-KZ"/>
              </w:rPr>
            </w:pPr>
            <w:r w:rsidRPr="00C869F8">
              <w:rPr>
                <w:sz w:val="28"/>
                <w:szCs w:val="28"/>
              </w:rPr>
              <w:t xml:space="preserve">03Х16Н15М3Б </w:t>
            </w:r>
            <w:r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  <w:lang w:val="kk-KZ"/>
              </w:rPr>
              <w:t xml:space="preserve">высоколегированная качественная сталь, спокойная,  </w:t>
            </w:r>
            <w:r w:rsidRPr="00C869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в составе содержется </w:t>
            </w:r>
            <w:r w:rsidRPr="00C869F8">
              <w:rPr>
                <w:sz w:val="28"/>
                <w:szCs w:val="28"/>
              </w:rPr>
              <w:t xml:space="preserve">0,03% </w:t>
            </w:r>
            <w:r w:rsidRPr="00C869F8">
              <w:rPr>
                <w:sz w:val="28"/>
                <w:szCs w:val="28"/>
                <w:lang w:val="en-US"/>
              </w:rPr>
              <w:t>C</w:t>
            </w:r>
            <w:r w:rsidRPr="00C869F8">
              <w:rPr>
                <w:sz w:val="28"/>
                <w:szCs w:val="28"/>
              </w:rPr>
              <w:t xml:space="preserve">, 16,0% </w:t>
            </w:r>
            <w:r w:rsidRPr="00C869F8">
              <w:rPr>
                <w:sz w:val="28"/>
                <w:szCs w:val="28"/>
                <w:lang w:val="en-US"/>
              </w:rPr>
              <w:t>Cr</w:t>
            </w:r>
            <w:r w:rsidRPr="00C869F8">
              <w:rPr>
                <w:sz w:val="28"/>
                <w:szCs w:val="28"/>
              </w:rPr>
              <w:t xml:space="preserve">, 15,0% </w:t>
            </w:r>
            <w:r w:rsidRPr="00C869F8">
              <w:rPr>
                <w:sz w:val="28"/>
                <w:szCs w:val="28"/>
                <w:lang w:val="en-US"/>
              </w:rPr>
              <w:t>Ni</w:t>
            </w:r>
            <w:r w:rsidRPr="00C869F8">
              <w:rPr>
                <w:sz w:val="28"/>
                <w:szCs w:val="28"/>
              </w:rPr>
              <w:t xml:space="preserve">, до З,0% Мо, до 1,0% </w:t>
            </w:r>
            <w:r w:rsidRPr="00C869F8">
              <w:rPr>
                <w:sz w:val="28"/>
                <w:szCs w:val="28"/>
                <w:lang w:val="en-US"/>
              </w:rPr>
              <w:t>Nb</w:t>
            </w:r>
          </w:p>
          <w:p w:rsidR="008D7A13" w:rsidRDefault="008D7A13" w:rsidP="00556CF0">
            <w:pPr>
              <w:pStyle w:val="1"/>
              <w:spacing w:line="24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БрО6Ц6С3-  бронза –Бр, О- олово (6</w:t>
            </w:r>
            <w:r w:rsidRPr="00C869F8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  <w:lang w:val="kk-KZ"/>
              </w:rPr>
              <w:t>),  цинк – (6</w:t>
            </w:r>
            <w:r w:rsidRPr="00C869F8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  <w:lang w:val="kk-KZ"/>
              </w:rPr>
              <w:t>), свинец (3</w:t>
            </w:r>
            <w:r w:rsidRPr="00C869F8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  <w:lang w:val="kk-KZ"/>
              </w:rPr>
              <w:t xml:space="preserve">). </w:t>
            </w:r>
          </w:p>
          <w:p w:rsidR="008D7A13" w:rsidRPr="008A4811" w:rsidRDefault="008D7A13" w:rsidP="00556C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4811">
              <w:rPr>
                <w:rFonts w:ascii="Times New Roman" w:hAnsi="Times New Roman" w:cs="Times New Roman"/>
                <w:sz w:val="28"/>
                <w:szCs w:val="28"/>
              </w:rPr>
              <w:t>25Х2М1Ф</w:t>
            </w:r>
            <w:r w:rsidRPr="008A48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</w:t>
            </w:r>
            <w:r w:rsidRPr="008A4811">
              <w:rPr>
                <w:rFonts w:ascii="Times New Roman" w:hAnsi="Times New Roman" w:cs="Times New Roman"/>
                <w:sz w:val="28"/>
                <w:szCs w:val="28"/>
              </w:rPr>
              <w:t xml:space="preserve">хром </w:t>
            </w:r>
            <w:r w:rsidRPr="008A48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(2,6</w:t>
            </w:r>
            <w:r w:rsidRPr="008A481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8A48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), молибден (1,1</w:t>
            </w:r>
            <w:r w:rsidRPr="008A481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8A48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), никель (3</w:t>
            </w:r>
            <w:r w:rsidRPr="008A481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8A48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), марганец (07</w:t>
            </w:r>
            <w:r w:rsidRPr="008A481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8A48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кремний (0,37</w:t>
            </w:r>
            <w:r w:rsidRPr="00C869F8">
              <w:rPr>
                <w:sz w:val="28"/>
                <w:szCs w:val="28"/>
              </w:rPr>
              <w:t>%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).</w:t>
            </w:r>
          </w:p>
          <w:p w:rsidR="008D7A13" w:rsidRDefault="008D7A13" w:rsidP="00556CF0">
            <w:pPr>
              <w:pStyle w:val="1"/>
              <w:spacing w:line="24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ЛЦ30А3Ж5 - Латунь-Л, цинк (30</w:t>
            </w:r>
            <w:r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  <w:lang w:val="kk-KZ"/>
              </w:rPr>
              <w:t>), алюминий (3</w:t>
            </w:r>
            <w:r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  <w:lang w:val="kk-KZ"/>
              </w:rPr>
              <w:t>),  железо(5</w:t>
            </w:r>
            <w:r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  <w:lang w:val="kk-KZ"/>
              </w:rPr>
              <w:t xml:space="preserve"> ), остальное медь.</w:t>
            </w:r>
          </w:p>
          <w:p w:rsidR="008D7A13" w:rsidRPr="00520025" w:rsidRDefault="008D7A13" w:rsidP="00556CF0">
            <w:pPr>
              <w:pStyle w:val="1"/>
              <w:spacing w:line="24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Р18 – сложнолегированная сталь обозначаются буквой «Р», в составе содержется </w:t>
            </w:r>
            <w:r w:rsidRPr="00DE1543">
              <w:rPr>
                <w:sz w:val="28"/>
                <w:szCs w:val="28"/>
                <w:lang w:val="kk-KZ"/>
              </w:rPr>
              <w:t>18,0% вольфрам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4786" w:type="dxa"/>
          </w:tcPr>
          <w:p w:rsidR="008D7A13" w:rsidRDefault="008D7A13" w:rsidP="00556CF0">
            <w:pPr>
              <w:pStyle w:val="1"/>
              <w:spacing w:line="24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для изготовления крепежных деталей паровой турбины соответствует </w:t>
            </w:r>
            <w:r>
              <w:rPr>
                <w:b/>
                <w:sz w:val="28"/>
                <w:szCs w:val="28"/>
                <w:lang w:val="kk-KZ"/>
              </w:rPr>
              <w:t xml:space="preserve">25Х2М1Ф. </w:t>
            </w:r>
            <w:r w:rsidRPr="00EF024F">
              <w:rPr>
                <w:sz w:val="28"/>
                <w:szCs w:val="28"/>
                <w:lang w:val="kk-KZ"/>
              </w:rPr>
              <w:t>Сталь этой марки</w:t>
            </w:r>
            <w:r>
              <w:rPr>
                <w:b/>
                <w:sz w:val="28"/>
                <w:szCs w:val="28"/>
                <w:lang w:val="kk-KZ"/>
              </w:rPr>
              <w:t xml:space="preserve">  </w:t>
            </w:r>
            <w:r w:rsidRPr="00BB5F58">
              <w:rPr>
                <w:sz w:val="28"/>
                <w:szCs w:val="28"/>
                <w:lang w:val="kk-KZ"/>
              </w:rPr>
              <w:t>жаростойкий,  температура   плавления</w:t>
            </w:r>
            <w:r>
              <w:rPr>
                <w:b/>
                <w:sz w:val="28"/>
                <w:szCs w:val="28"/>
                <w:lang w:val="kk-KZ"/>
              </w:rPr>
              <w:t xml:space="preserve"> + </w:t>
            </w:r>
            <w:r>
              <w:rPr>
                <w:sz w:val="28"/>
                <w:szCs w:val="28"/>
                <w:lang w:val="kk-KZ"/>
              </w:rPr>
              <w:t xml:space="preserve">800°С,  предел прочности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kk-KZ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kk-KZ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kk-KZ"/>
                    </w:rPr>
                    <m:t>В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kk-KZ"/>
                </w:rPr>
                <m:t>=</m:t>
              </m:r>
            </m:oMath>
            <w:r>
              <w:rPr>
                <w:sz w:val="28"/>
                <w:szCs w:val="28"/>
                <w:lang w:val="kk-KZ"/>
              </w:rPr>
              <w:t xml:space="preserve"> 1080 МПа;   длительность работы при температуре +550°С  более 1000 часов.   </w:t>
            </w:r>
          </w:p>
          <w:p w:rsidR="00AA3B69" w:rsidRDefault="00AA3B69" w:rsidP="00556CF0">
            <w:pPr>
              <w:pStyle w:val="1"/>
              <w:spacing w:line="24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Марка  стали Р18   тоже  жаростойкий,  выдерживает  до </w:t>
            </w:r>
            <w:r w:rsidRPr="00CD406B">
              <w:rPr>
                <w:color w:val="000000"/>
                <w:sz w:val="28"/>
                <w:szCs w:val="28"/>
                <w:shd w:val="clear" w:color="auto" w:fill="FFFFFF"/>
              </w:rPr>
              <w:t>540-580°</w:t>
            </w:r>
            <w:r w:rsidRPr="00CD406B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С,  </w:t>
            </w:r>
            <w:r w:rsidRPr="00CD406B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но  </w:t>
            </w:r>
            <w:r w:rsidR="00CD406B">
              <w:rPr>
                <w:sz w:val="28"/>
                <w:szCs w:val="28"/>
                <w:lang w:val="kk-KZ"/>
              </w:rPr>
              <w:t>не надолго. Потом необходимо его остужать в масле или воде.</w:t>
            </w:r>
          </w:p>
          <w:p w:rsidR="008D7A13" w:rsidRPr="001520BF" w:rsidRDefault="008D7A13" w:rsidP="00556CF0">
            <w:pPr>
              <w:pStyle w:val="1"/>
              <w:spacing w:line="24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</w:tr>
    </w:tbl>
    <w:p w:rsidR="0039765C" w:rsidRPr="003B180F" w:rsidRDefault="0039765C" w:rsidP="00782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0700">
        <w:rPr>
          <w:rFonts w:ascii="Times New Roman" w:hAnsi="Times New Roman" w:cs="Times New Roman"/>
          <w:sz w:val="28"/>
          <w:szCs w:val="28"/>
          <w:lang w:val="kk-KZ"/>
        </w:rPr>
        <w:lastRenderedPageBreak/>
        <w:tab/>
      </w:r>
      <w:r w:rsidR="001B0F06" w:rsidRPr="00782D60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6C2060" w:rsidRPr="00782D60">
        <w:rPr>
          <w:rFonts w:ascii="Times New Roman" w:hAnsi="Times New Roman" w:cs="Times New Roman"/>
          <w:sz w:val="28"/>
          <w:szCs w:val="28"/>
          <w:lang w:val="kk-KZ"/>
        </w:rPr>
        <w:t>аблица</w:t>
      </w:r>
      <w:r w:rsidR="005453AE" w:rsidRPr="00782D60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Pr="00782D60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6C2060" w:rsidRPr="00782D60">
        <w:rPr>
          <w:rFonts w:ascii="Times New Roman" w:hAnsi="Times New Roman" w:cs="Times New Roman"/>
          <w:sz w:val="28"/>
          <w:szCs w:val="28"/>
          <w:lang w:val="kk-KZ"/>
        </w:rPr>
        <w:t>пример выполнение  задание</w:t>
      </w:r>
      <w:r w:rsidR="003B180F">
        <w:rPr>
          <w:rFonts w:ascii="Times New Roman" w:hAnsi="Times New Roman" w:cs="Times New Roman"/>
          <w:sz w:val="28"/>
          <w:szCs w:val="28"/>
          <w:lang w:val="en-US"/>
        </w:rPr>
        <w:t xml:space="preserve"> 3</w:t>
      </w:r>
      <w:r w:rsidR="003B180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82D60" w:rsidRPr="00782D60" w:rsidRDefault="00782D60" w:rsidP="00782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c"/>
        <w:tblW w:w="0" w:type="auto"/>
        <w:tblLook w:val="04A0"/>
      </w:tblPr>
      <w:tblGrid>
        <w:gridCol w:w="4928"/>
        <w:gridCol w:w="4643"/>
      </w:tblGrid>
      <w:tr w:rsidR="0039765C" w:rsidRPr="00F9251D" w:rsidTr="00F9251D">
        <w:tc>
          <w:tcPr>
            <w:tcW w:w="4928" w:type="dxa"/>
          </w:tcPr>
          <w:p w:rsidR="0039765C" w:rsidRPr="00F9251D" w:rsidRDefault="00445DE9" w:rsidP="001B0F06">
            <w:pPr>
              <w:pStyle w:val="aa"/>
              <w:spacing w:after="0"/>
              <w:ind w:left="0"/>
              <w:jc w:val="center"/>
              <w:rPr>
                <w:sz w:val="28"/>
                <w:szCs w:val="28"/>
                <w:lang w:val="kk-KZ"/>
              </w:rPr>
            </w:pPr>
            <w:r w:rsidRPr="00F9251D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Определите  виды термической, химио-термической и поверхностной  обработки   сплава и среду проведение обработки  </w:t>
            </w:r>
          </w:p>
        </w:tc>
        <w:tc>
          <w:tcPr>
            <w:tcW w:w="4643" w:type="dxa"/>
          </w:tcPr>
          <w:p w:rsidR="0039765C" w:rsidRPr="00F9251D" w:rsidRDefault="008907D7" w:rsidP="001B0F06">
            <w:pPr>
              <w:pStyle w:val="aa"/>
              <w:spacing w:after="0"/>
              <w:ind w:left="0"/>
              <w:jc w:val="center"/>
              <w:rPr>
                <w:sz w:val="28"/>
                <w:szCs w:val="28"/>
                <w:lang w:val="kk-KZ"/>
              </w:rPr>
            </w:pPr>
            <w:r w:rsidRPr="00F9251D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Опишите механические свойства и микроструктуру  полученного сплава, а также  область применение. </w:t>
            </w:r>
          </w:p>
        </w:tc>
      </w:tr>
      <w:tr w:rsidR="0039765C" w:rsidRPr="00F9251D" w:rsidTr="00F9251D">
        <w:tc>
          <w:tcPr>
            <w:tcW w:w="4928" w:type="dxa"/>
          </w:tcPr>
          <w:p w:rsidR="0039765C" w:rsidRPr="00F9251D" w:rsidRDefault="0039765C" w:rsidP="00445DE9">
            <w:pPr>
              <w:pStyle w:val="1"/>
              <w:spacing w:line="240" w:lineRule="auto"/>
              <w:rPr>
                <w:sz w:val="28"/>
                <w:szCs w:val="28"/>
                <w:lang w:val="kk-KZ"/>
              </w:rPr>
            </w:pPr>
            <w:r w:rsidRPr="00F9251D">
              <w:rPr>
                <w:sz w:val="28"/>
                <w:szCs w:val="28"/>
                <w:lang w:val="kk-KZ"/>
              </w:rPr>
              <w:t xml:space="preserve">ВЧ80 </w:t>
            </w:r>
          </w:p>
        </w:tc>
        <w:tc>
          <w:tcPr>
            <w:tcW w:w="4643" w:type="dxa"/>
          </w:tcPr>
          <w:p w:rsidR="0039765C" w:rsidRPr="00F9251D" w:rsidRDefault="0039765C" w:rsidP="00445DE9">
            <w:pPr>
              <w:pStyle w:val="1"/>
              <w:spacing w:line="240" w:lineRule="auto"/>
              <w:rPr>
                <w:sz w:val="28"/>
                <w:szCs w:val="28"/>
                <w:lang w:val="kk-KZ"/>
              </w:rPr>
            </w:pPr>
            <w:r w:rsidRPr="00F9251D">
              <w:rPr>
                <w:sz w:val="28"/>
                <w:szCs w:val="28"/>
                <w:lang w:val="kk-KZ"/>
              </w:rPr>
              <w:t>ВЧ80</w:t>
            </w:r>
          </w:p>
        </w:tc>
      </w:tr>
      <w:tr w:rsidR="0039765C" w:rsidRPr="00F9251D" w:rsidTr="00F9251D">
        <w:tc>
          <w:tcPr>
            <w:tcW w:w="4928" w:type="dxa"/>
          </w:tcPr>
          <w:p w:rsidR="00F9251D" w:rsidRPr="00F9251D" w:rsidRDefault="00F9251D" w:rsidP="00F9251D">
            <w:pPr>
              <w:pStyle w:val="a3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F9251D">
              <w:rPr>
                <w:rStyle w:val="a9"/>
                <w:color w:val="000000"/>
                <w:sz w:val="28"/>
                <w:szCs w:val="28"/>
              </w:rPr>
              <w:t>Особенности чугун</w:t>
            </w:r>
            <w:r w:rsidRPr="00F9251D">
              <w:rPr>
                <w:rStyle w:val="a9"/>
                <w:color w:val="000000"/>
                <w:sz w:val="28"/>
                <w:szCs w:val="28"/>
                <w:lang w:val="kk-KZ"/>
              </w:rPr>
              <w:t>а</w:t>
            </w:r>
            <w:r w:rsidRPr="00F9251D">
              <w:rPr>
                <w:rStyle w:val="a9"/>
                <w:color w:val="000000"/>
                <w:sz w:val="28"/>
                <w:szCs w:val="28"/>
              </w:rPr>
              <w:t xml:space="preserve"> с шаровидным графитом (ВЧ45 и других):</w:t>
            </w:r>
            <w:r w:rsidRPr="00F9251D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F9251D">
              <w:rPr>
                <w:color w:val="000000"/>
                <w:sz w:val="28"/>
                <w:szCs w:val="28"/>
              </w:rPr>
              <w:t xml:space="preserve">отличительной </w:t>
            </w:r>
            <w:r>
              <w:rPr>
                <w:color w:val="000000"/>
                <w:sz w:val="28"/>
                <w:szCs w:val="28"/>
                <w:lang w:val="kk-KZ"/>
              </w:rPr>
              <w:t>о</w:t>
            </w:r>
            <w:r w:rsidRPr="00F9251D">
              <w:rPr>
                <w:color w:val="000000"/>
                <w:sz w:val="28"/>
                <w:szCs w:val="28"/>
              </w:rPr>
              <w:t>собенностью ВЧ являются его высокие механические свойства, обусловленные шаровидной формой графита, который не оказывает сильного надрезывающего воздействия на металлическую основу, вследствие чего вокруг сфероидов графита в меньшей степени возникает концентрация напряжений. При этом ВЧ, как и другие чугуны, можно получать со всеми известными структурами металлической основы, выбирая состав металла, в том числе его легирование, технологию производства и методы термической обработки.</w:t>
            </w:r>
          </w:p>
          <w:p w:rsidR="00F9251D" w:rsidRPr="00F9251D" w:rsidRDefault="00F9251D" w:rsidP="00F9251D">
            <w:pPr>
              <w:pStyle w:val="a3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F9251D">
              <w:rPr>
                <w:color w:val="000000"/>
                <w:sz w:val="28"/>
                <w:szCs w:val="28"/>
              </w:rPr>
              <w:t>Кроме того, ВЧ имеет хорошие коррозионную стойкость, жаростойкость, хладостойкость, антифрикционные свойства, обрабатываемость и может подвергаться сварке и автогенной резке.</w:t>
            </w:r>
          </w:p>
          <w:p w:rsidR="00F9251D" w:rsidRPr="00F9251D" w:rsidRDefault="00F9251D" w:rsidP="00F9251D">
            <w:pPr>
              <w:pStyle w:val="a3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</w:rPr>
            </w:pPr>
            <w:r w:rsidRPr="00F9251D">
              <w:rPr>
                <w:color w:val="000000"/>
                <w:sz w:val="28"/>
                <w:szCs w:val="28"/>
              </w:rPr>
              <w:t>ВЧ имеет хорошие литейные свойства: высокую жидкотекучесть, незначительную склонность к образованию горячих трещин. Вместе с тем его склонность к образованию усадочных раковин и литейных напряжений выше, чем у СЧ, и находится на уровне этих свойств для стали или ковкого чугуна.</w:t>
            </w:r>
          </w:p>
          <w:p w:rsidR="00F9251D" w:rsidRPr="00F9251D" w:rsidRDefault="00F9251D" w:rsidP="00F9251D">
            <w:pPr>
              <w:pStyle w:val="a3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9251D">
              <w:rPr>
                <w:color w:val="000000"/>
                <w:sz w:val="28"/>
                <w:szCs w:val="28"/>
              </w:rPr>
              <w:t xml:space="preserve">Наиболее существенным для механических свойств ВЧ является </w:t>
            </w:r>
            <w:r w:rsidRPr="00F9251D">
              <w:rPr>
                <w:color w:val="000000"/>
                <w:sz w:val="28"/>
                <w:szCs w:val="28"/>
              </w:rPr>
              <w:lastRenderedPageBreak/>
              <w:t>получение графита правильно шаровидной формы. Шаровидная форма графита зависит от состава металла, условий модифицирования, шихтовых материалов и других условий плавки и от скорости охлаждения отливки. Чем больше скорость охлаждения, тем ближе к шаровидной форме и дисперсией включения графита. Для получения заданных свойств в отливках с большей толщиной стенки уменьшают содержание С и Si в чугуне с повышением их соотношения. Для получения чугуна высоких марок используют легирование небольшим количеством Ni, Сr, Сu, Мо.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F9251D" w:rsidRPr="00FE14DB" w:rsidRDefault="00F9251D" w:rsidP="00FE14D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E14D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Эти чугуны могут быть подвергнуты термической обработке (отжигу, нормализации, закалке, отпуску).</w:t>
            </w:r>
            <w:r w:rsidRPr="00FE14DB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 </w:t>
            </w:r>
            <w:r w:rsidRPr="00FE14D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Пластичность чугуна достигает д = 8-12%. Твердость </w:t>
            </w:r>
            <w:r w:rsidR="00FE14DB" w:rsidRPr="00FE14D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до  </w:t>
            </w:r>
            <w:r w:rsidRPr="00FE14D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НВ120</w:t>
            </w:r>
            <w:r w:rsidR="00FE14DB" w:rsidRPr="00FE14D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, в данном случае  НВ 80</w:t>
            </w:r>
            <w:r w:rsidRPr="00FE14D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="00FE14DB" w:rsidRPr="00FE14D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Получают </w:t>
            </w:r>
            <w:r w:rsidRPr="00FE14DB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FE14DB" w:rsidRPr="00FE14D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ВЧ</w:t>
            </w:r>
            <w:r w:rsidR="00FE14DB" w:rsidRPr="00FE14D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80 путем графитации чугуна  </w:t>
            </w:r>
            <w:r w:rsidR="00FE14DB" w:rsidRPr="00FE14D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 феррито-перлитной основе</w:t>
            </w:r>
            <w:r w:rsidRPr="00FE14D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ВЧ45</w:t>
            </w:r>
            <w:r w:rsidR="00FE14D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 в  воздушной камере</w:t>
            </w:r>
            <w:r w:rsidR="00FE14DB" w:rsidRPr="00FE14D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.</w:t>
            </w:r>
          </w:p>
        </w:tc>
        <w:tc>
          <w:tcPr>
            <w:tcW w:w="4643" w:type="dxa"/>
          </w:tcPr>
          <w:p w:rsidR="0039765C" w:rsidRPr="00F9251D" w:rsidRDefault="008907D7" w:rsidP="00445DE9">
            <w:pPr>
              <w:pStyle w:val="1"/>
              <w:spacing w:line="240" w:lineRule="auto"/>
              <w:rPr>
                <w:sz w:val="28"/>
                <w:szCs w:val="28"/>
                <w:lang w:val="kk-KZ"/>
              </w:rPr>
            </w:pPr>
            <w:r w:rsidRPr="00F9251D">
              <w:rPr>
                <w:sz w:val="28"/>
                <w:szCs w:val="28"/>
                <w:lang w:val="kk-KZ"/>
              </w:rPr>
              <w:lastRenderedPageBreak/>
              <w:t>Перлитный чугун,  предел вязкости</w:t>
            </w:r>
            <w:r w:rsidR="0039765C" w:rsidRPr="00F9251D">
              <w:rPr>
                <w:sz w:val="28"/>
                <w:szCs w:val="28"/>
                <w:lang w:val="kk-KZ"/>
              </w:rPr>
              <w:t xml:space="preserve"> </w:t>
            </w:r>
            <w:r w:rsidR="0039765C" w:rsidRPr="00F9251D">
              <w:rPr>
                <w:noProof/>
                <w:sz w:val="28"/>
                <w:szCs w:val="28"/>
              </w:rPr>
              <w:drawing>
                <wp:inline distT="0" distB="0" distL="0" distR="0">
                  <wp:extent cx="1285875" cy="228600"/>
                  <wp:effectExtent l="0" t="0" r="9525" b="0"/>
                  <wp:docPr id="64" name="Рисунок 8" descr="http://nwpi-fsap.narod.ru/lists/materialovedenie_lect/11_files/image0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nwpi-fsap.narod.ru/lists/materialovedenie_lect/11_files/image0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9765C" w:rsidRPr="00F9251D">
              <w:rPr>
                <w:sz w:val="28"/>
                <w:szCs w:val="28"/>
                <w:lang w:val="kk-KZ"/>
              </w:rPr>
              <w:t>;</w:t>
            </w:r>
          </w:p>
          <w:p w:rsidR="0039765C" w:rsidRPr="00F9251D" w:rsidRDefault="008907D7" w:rsidP="00445DE9">
            <w:pPr>
              <w:pStyle w:val="1"/>
              <w:spacing w:line="240" w:lineRule="auto"/>
              <w:rPr>
                <w:sz w:val="28"/>
                <w:szCs w:val="28"/>
                <w:lang w:val="kk-KZ"/>
              </w:rPr>
            </w:pPr>
            <w:r w:rsidRPr="00F9251D">
              <w:rPr>
                <w:sz w:val="28"/>
                <w:szCs w:val="28"/>
                <w:lang w:val="kk-KZ"/>
              </w:rPr>
              <w:t xml:space="preserve">Предел прочности </w:t>
            </w:r>
            <w:r w:rsidR="0039765C" w:rsidRPr="00F9251D">
              <w:rPr>
                <w:sz w:val="28"/>
                <w:szCs w:val="28"/>
                <w:lang w:val="kk-KZ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kk-KZ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kk-KZ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kk-KZ"/>
                    </w:rPr>
                    <m:t>В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kk-KZ"/>
                </w:rPr>
                <m:t>=</m:t>
              </m:r>
            </m:oMath>
            <w:r w:rsidR="0039765C" w:rsidRPr="00F9251D">
              <w:rPr>
                <w:sz w:val="28"/>
                <w:szCs w:val="28"/>
                <w:lang w:val="kk-KZ"/>
              </w:rPr>
              <w:t xml:space="preserve"> 800 МПа;</w:t>
            </w:r>
          </w:p>
          <w:p w:rsidR="00FE14DB" w:rsidRPr="00F9251D" w:rsidRDefault="008907D7" w:rsidP="00FE14DB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/>
              </w:rPr>
            </w:pPr>
            <w:r w:rsidRPr="00F925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Присутствие  шаровидных  хлопиев графита  увеличивает механические свойтва. Пластичность низкое. </w:t>
            </w:r>
            <w:r w:rsidR="00FE14DB" w:rsidRPr="00F925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/>
              </w:rPr>
              <w:t>Химический  состав</w:t>
            </w:r>
            <w:r w:rsidR="00FE14D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/>
              </w:rPr>
              <w:t xml:space="preserve">  чугуна ВЧ80</w:t>
            </w:r>
            <w:r w:rsidR="00FE14DB" w:rsidRPr="00F925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/>
              </w:rPr>
              <w:t>:</w:t>
            </w:r>
            <w:r w:rsidR="00FE14D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/>
              </w:rPr>
              <w:t xml:space="preserve">  </w:t>
            </w:r>
          </w:p>
          <w:tbl>
            <w:tblPr>
              <w:tblW w:w="3711" w:type="dxa"/>
              <w:tblCellSpacing w:w="15" w:type="dxa"/>
              <w:tblBorders>
                <w:top w:val="single" w:sz="6" w:space="0" w:color="D7DBDF"/>
                <w:left w:val="single" w:sz="6" w:space="0" w:color="D7DBDF"/>
                <w:bottom w:val="single" w:sz="6" w:space="0" w:color="D7DBDF"/>
                <w:right w:val="single" w:sz="6" w:space="0" w:color="D7DBDF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903"/>
              <w:gridCol w:w="1808"/>
            </w:tblGrid>
            <w:tr w:rsidR="00FE14DB" w:rsidRPr="00F9251D" w:rsidTr="00FE14DB">
              <w:trPr>
                <w:tblCellSpacing w:w="15" w:type="dxa"/>
              </w:trPr>
              <w:tc>
                <w:tcPr>
                  <w:tcW w:w="1858" w:type="dxa"/>
                  <w:shd w:val="clear" w:color="auto" w:fill="F5F5F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E14DB" w:rsidRPr="00F9251D" w:rsidRDefault="00FE14DB" w:rsidP="001602E1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</w:pPr>
                  <w:r w:rsidRPr="00F9251D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val="kk-KZ"/>
                    </w:rPr>
                    <w:t>Химический  состав</w:t>
                  </w:r>
                </w:p>
              </w:tc>
              <w:tc>
                <w:tcPr>
                  <w:tcW w:w="1763" w:type="dxa"/>
                  <w:shd w:val="clear" w:color="auto" w:fill="F5F5F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E14DB" w:rsidRPr="00F9251D" w:rsidRDefault="00FE14DB" w:rsidP="001602E1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</w:pPr>
                  <w:r w:rsidRPr="00F9251D"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  <w:t>%</w:t>
                  </w:r>
                </w:p>
              </w:tc>
            </w:tr>
            <w:tr w:rsidR="00FE14DB" w:rsidRPr="00F9251D" w:rsidTr="00FE14DB">
              <w:trPr>
                <w:tblCellSpacing w:w="15" w:type="dxa"/>
              </w:trPr>
              <w:tc>
                <w:tcPr>
                  <w:tcW w:w="1858" w:type="dxa"/>
                  <w:shd w:val="clear" w:color="auto" w:fill="F5F5F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E14DB" w:rsidRPr="00F9251D" w:rsidRDefault="00FE14DB" w:rsidP="001602E1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</w:pPr>
                  <w:r w:rsidRPr="00F9251D"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  <w:t>Углерод C</w:t>
                  </w:r>
                </w:p>
              </w:tc>
              <w:tc>
                <w:tcPr>
                  <w:tcW w:w="1763" w:type="dxa"/>
                  <w:shd w:val="clear" w:color="auto" w:fill="F5F5F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E14DB" w:rsidRPr="00F9251D" w:rsidRDefault="00FE14DB" w:rsidP="001602E1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</w:pPr>
                  <w:r w:rsidRPr="00F9251D"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  <w:t>3.2 — 3.6</w:t>
                  </w:r>
                </w:p>
              </w:tc>
            </w:tr>
            <w:tr w:rsidR="00FE14DB" w:rsidRPr="00F9251D" w:rsidTr="00FE14DB">
              <w:trPr>
                <w:tblCellSpacing w:w="15" w:type="dxa"/>
              </w:trPr>
              <w:tc>
                <w:tcPr>
                  <w:tcW w:w="1858" w:type="dxa"/>
                  <w:shd w:val="clear" w:color="auto" w:fill="F5F5F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E14DB" w:rsidRPr="00F9251D" w:rsidRDefault="00FE14DB" w:rsidP="001602E1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</w:pPr>
                  <w:r w:rsidRPr="00F9251D"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  <w:t>Кремний Si</w:t>
                  </w:r>
                </w:p>
              </w:tc>
              <w:tc>
                <w:tcPr>
                  <w:tcW w:w="1763" w:type="dxa"/>
                  <w:shd w:val="clear" w:color="auto" w:fill="F5F5F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E14DB" w:rsidRPr="00F9251D" w:rsidRDefault="00FE14DB" w:rsidP="001602E1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</w:pPr>
                  <w:r w:rsidRPr="00F9251D"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  <w:t>2.6 — 2.9</w:t>
                  </w:r>
                </w:p>
              </w:tc>
            </w:tr>
            <w:tr w:rsidR="00FE14DB" w:rsidRPr="00F9251D" w:rsidTr="00FE14DB">
              <w:trPr>
                <w:tblCellSpacing w:w="15" w:type="dxa"/>
              </w:trPr>
              <w:tc>
                <w:tcPr>
                  <w:tcW w:w="1858" w:type="dxa"/>
                  <w:shd w:val="clear" w:color="auto" w:fill="F5F5F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E14DB" w:rsidRPr="00F9251D" w:rsidRDefault="00FE14DB" w:rsidP="001602E1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</w:pPr>
                  <w:r w:rsidRPr="00F9251D"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  <w:t>Марганец Mn</w:t>
                  </w:r>
                </w:p>
              </w:tc>
              <w:tc>
                <w:tcPr>
                  <w:tcW w:w="1763" w:type="dxa"/>
                  <w:shd w:val="clear" w:color="auto" w:fill="F5F5F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E14DB" w:rsidRPr="00F9251D" w:rsidRDefault="00FE14DB" w:rsidP="001602E1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</w:pPr>
                  <w:r w:rsidRPr="00F9251D"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  <w:t>0.4 — 0.7</w:t>
                  </w:r>
                </w:p>
              </w:tc>
            </w:tr>
            <w:tr w:rsidR="00FE14DB" w:rsidRPr="00F9251D" w:rsidTr="00FE14DB">
              <w:trPr>
                <w:tblCellSpacing w:w="15" w:type="dxa"/>
              </w:trPr>
              <w:tc>
                <w:tcPr>
                  <w:tcW w:w="1858" w:type="dxa"/>
                  <w:shd w:val="clear" w:color="auto" w:fill="F5F5F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E14DB" w:rsidRPr="00F9251D" w:rsidRDefault="00FE14DB" w:rsidP="001602E1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</w:pPr>
                  <w:r w:rsidRPr="00F9251D"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  <w:t>Никель Ni</w:t>
                  </w:r>
                </w:p>
              </w:tc>
              <w:tc>
                <w:tcPr>
                  <w:tcW w:w="1763" w:type="dxa"/>
                  <w:shd w:val="clear" w:color="auto" w:fill="F5F5F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E14DB" w:rsidRPr="00F9251D" w:rsidRDefault="00FE14DB" w:rsidP="001602E1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</w:pPr>
                  <w:r w:rsidRPr="00F9251D"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  <w:t>до 0.6</w:t>
                  </w:r>
                </w:p>
              </w:tc>
            </w:tr>
            <w:tr w:rsidR="00FE14DB" w:rsidRPr="00F9251D" w:rsidTr="00FE14DB">
              <w:trPr>
                <w:tblCellSpacing w:w="15" w:type="dxa"/>
              </w:trPr>
              <w:tc>
                <w:tcPr>
                  <w:tcW w:w="1858" w:type="dxa"/>
                  <w:shd w:val="clear" w:color="auto" w:fill="F5F5F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E14DB" w:rsidRPr="00F9251D" w:rsidRDefault="00FE14DB" w:rsidP="001602E1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</w:pPr>
                  <w:r w:rsidRPr="00F9251D"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  <w:t>Сера S</w:t>
                  </w:r>
                </w:p>
              </w:tc>
              <w:tc>
                <w:tcPr>
                  <w:tcW w:w="1763" w:type="dxa"/>
                  <w:shd w:val="clear" w:color="auto" w:fill="F5F5F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E14DB" w:rsidRPr="00F9251D" w:rsidRDefault="00FE14DB" w:rsidP="001602E1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</w:pPr>
                  <w:r w:rsidRPr="00F9251D"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  <w:t>до 0.01</w:t>
                  </w:r>
                </w:p>
              </w:tc>
            </w:tr>
            <w:tr w:rsidR="00FE14DB" w:rsidRPr="00F9251D" w:rsidTr="00FE14DB">
              <w:trPr>
                <w:tblCellSpacing w:w="15" w:type="dxa"/>
              </w:trPr>
              <w:tc>
                <w:tcPr>
                  <w:tcW w:w="1858" w:type="dxa"/>
                  <w:shd w:val="clear" w:color="auto" w:fill="F5F5F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E14DB" w:rsidRPr="00F9251D" w:rsidRDefault="00FE14DB" w:rsidP="001602E1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</w:pPr>
                  <w:r w:rsidRPr="00F9251D"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  <w:t>Фосфор P</w:t>
                  </w:r>
                </w:p>
              </w:tc>
              <w:tc>
                <w:tcPr>
                  <w:tcW w:w="1763" w:type="dxa"/>
                  <w:shd w:val="clear" w:color="auto" w:fill="F5F5F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E14DB" w:rsidRPr="00F9251D" w:rsidRDefault="00FE14DB" w:rsidP="001602E1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</w:pPr>
                  <w:r w:rsidRPr="00F9251D"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  <w:t>до 0.1</w:t>
                  </w:r>
                </w:p>
              </w:tc>
            </w:tr>
            <w:tr w:rsidR="00FE14DB" w:rsidRPr="00F9251D" w:rsidTr="00FE14DB">
              <w:trPr>
                <w:tblCellSpacing w:w="15" w:type="dxa"/>
              </w:trPr>
              <w:tc>
                <w:tcPr>
                  <w:tcW w:w="1858" w:type="dxa"/>
                  <w:shd w:val="clear" w:color="auto" w:fill="F5F5F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E14DB" w:rsidRPr="00F9251D" w:rsidRDefault="00FE14DB" w:rsidP="001602E1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</w:pPr>
                  <w:r w:rsidRPr="00F9251D"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  <w:t>Хром Cr</w:t>
                  </w:r>
                </w:p>
              </w:tc>
              <w:tc>
                <w:tcPr>
                  <w:tcW w:w="1763" w:type="dxa"/>
                  <w:shd w:val="clear" w:color="auto" w:fill="F5F5F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E14DB" w:rsidRPr="00F9251D" w:rsidRDefault="00FE14DB" w:rsidP="001602E1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</w:pPr>
                  <w:r w:rsidRPr="00F9251D"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  <w:t>до 0.15</w:t>
                  </w:r>
                </w:p>
              </w:tc>
            </w:tr>
            <w:tr w:rsidR="00FE14DB" w:rsidRPr="00F9251D" w:rsidTr="00FE14DB">
              <w:trPr>
                <w:tblCellSpacing w:w="15" w:type="dxa"/>
              </w:trPr>
              <w:tc>
                <w:tcPr>
                  <w:tcW w:w="1858" w:type="dxa"/>
                  <w:shd w:val="clear" w:color="auto" w:fill="F5F5F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E14DB" w:rsidRPr="00F9251D" w:rsidRDefault="00FE14DB" w:rsidP="001602E1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</w:pPr>
                  <w:r w:rsidRPr="00F9251D"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  <w:t>Медь Cu</w:t>
                  </w:r>
                </w:p>
              </w:tc>
              <w:tc>
                <w:tcPr>
                  <w:tcW w:w="1763" w:type="dxa"/>
                  <w:shd w:val="clear" w:color="auto" w:fill="F5F5F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E14DB" w:rsidRPr="00F9251D" w:rsidRDefault="00FE14DB" w:rsidP="001602E1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</w:pPr>
                  <w:r w:rsidRPr="00F9251D">
                    <w:rPr>
                      <w:rFonts w:ascii="Arial" w:eastAsia="Times New Roman" w:hAnsi="Arial" w:cs="Arial"/>
                      <w:sz w:val="28"/>
                      <w:szCs w:val="28"/>
                      <w:lang w:val="kk-KZ"/>
                    </w:rPr>
                    <w:t>до 0.6</w:t>
                  </w:r>
                </w:p>
              </w:tc>
            </w:tr>
          </w:tbl>
          <w:p w:rsidR="007013EF" w:rsidRDefault="007013EF" w:rsidP="00140D81">
            <w:pPr>
              <w:pStyle w:val="1"/>
              <w:spacing w:line="240" w:lineRule="auto"/>
              <w:rPr>
                <w:sz w:val="28"/>
                <w:szCs w:val="28"/>
                <w:lang w:val="kk-KZ"/>
              </w:rPr>
            </w:pPr>
          </w:p>
          <w:p w:rsidR="00C650B5" w:rsidRPr="00140D81" w:rsidRDefault="00140D81" w:rsidP="00140D81">
            <w:pPr>
              <w:pStyle w:val="1"/>
              <w:spacing w:line="240" w:lineRule="auto"/>
              <w:rPr>
                <w:sz w:val="28"/>
                <w:szCs w:val="28"/>
                <w:lang w:val="kk-KZ"/>
              </w:rPr>
            </w:pPr>
            <w:r w:rsidRPr="00140D81">
              <w:rPr>
                <w:sz w:val="28"/>
                <w:szCs w:val="28"/>
                <w:lang w:val="kk-KZ"/>
              </w:rPr>
              <w:t xml:space="preserve">ВЧ80 </w:t>
            </w:r>
            <w:r w:rsidRPr="00140D81">
              <w:rPr>
                <w:color w:val="000000"/>
                <w:sz w:val="28"/>
                <w:szCs w:val="28"/>
                <w:shd w:val="clear" w:color="auto" w:fill="FFFFFF"/>
              </w:rPr>
              <w:t>применяется</w:t>
            </w:r>
            <w:r w:rsidRPr="00140D81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140D81">
              <w:rPr>
                <w:color w:val="000000"/>
                <w:sz w:val="28"/>
                <w:szCs w:val="28"/>
                <w:shd w:val="clear" w:color="auto" w:fill="FFFFFF"/>
              </w:rPr>
              <w:t xml:space="preserve"> для изготовления </w:t>
            </w:r>
          </w:p>
          <w:p w:rsidR="00140D81" w:rsidRPr="00140D81" w:rsidRDefault="00140D81" w:rsidP="00140D81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140D8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отливок </w:t>
            </w:r>
            <w:r w:rsidRPr="00140D8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: </w:t>
            </w:r>
            <w:r w:rsidRPr="00140D8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 группы, работающих при температурах до 350 °С и отливок подвергающихся высоким удельным давлениям пара, статическим, динамическим нагрузкам и трению (диафрагмы, обоймы, детали компрессоров паровых турбин, арматура, патрубки компрессоров, диффузоры, отсекатели, корпуса подшипников, кольца поршневые).</w:t>
            </w:r>
          </w:p>
          <w:p w:rsidR="0039765C" w:rsidRDefault="00140D81" w:rsidP="00445DE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140D8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2 группы, работающих при температурах до 250 °С, подвергающихся повышенным статическим и динамическим </w:t>
            </w:r>
            <w:r w:rsidRPr="00140D8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нагрузкам и трению (поршни, корпуса редукторов, корпуса подшипников, корпуса червячных колес, втулки, крышки подшипников, патрубки компрессоров, диафрагмы, рамы фундаментные, рамы выхлопных частей, патрубки компрессоров, зубчатые колеса, шестерни); </w:t>
            </w:r>
          </w:p>
          <w:p w:rsidR="007013EF" w:rsidRPr="007013EF" w:rsidRDefault="007013EF" w:rsidP="00445DE9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k-KZ"/>
              </w:rPr>
            </w:pPr>
          </w:p>
          <w:p w:rsidR="0039765C" w:rsidRPr="00F9251D" w:rsidRDefault="008907D7" w:rsidP="00445DE9">
            <w:pPr>
              <w:pStyle w:val="1"/>
              <w:spacing w:line="240" w:lineRule="auto"/>
              <w:rPr>
                <w:sz w:val="28"/>
                <w:szCs w:val="28"/>
                <w:lang w:val="kk-KZ"/>
              </w:rPr>
            </w:pPr>
            <w:r w:rsidRPr="00F9251D">
              <w:rPr>
                <w:sz w:val="28"/>
                <w:szCs w:val="28"/>
                <w:lang w:val="kk-KZ"/>
              </w:rPr>
              <w:t xml:space="preserve"> </w:t>
            </w:r>
            <w:r w:rsidR="0039765C" w:rsidRPr="00F9251D">
              <w:rPr>
                <w:sz w:val="28"/>
                <w:szCs w:val="28"/>
                <w:lang w:val="kk-KZ"/>
              </w:rPr>
              <w:t>Микроструктура</w:t>
            </w:r>
            <w:r w:rsidRPr="00F9251D">
              <w:rPr>
                <w:sz w:val="28"/>
                <w:szCs w:val="28"/>
                <w:lang w:val="kk-KZ"/>
              </w:rPr>
              <w:t xml:space="preserve"> ВЧ80</w:t>
            </w:r>
            <w:r w:rsidR="0039765C" w:rsidRPr="00F9251D">
              <w:rPr>
                <w:sz w:val="28"/>
                <w:szCs w:val="28"/>
                <w:lang w:val="kk-KZ"/>
              </w:rPr>
              <w:t>:</w:t>
            </w:r>
          </w:p>
          <w:p w:rsidR="0039765C" w:rsidRPr="00F9251D" w:rsidRDefault="0039765C" w:rsidP="00445DE9">
            <w:pPr>
              <w:pStyle w:val="1"/>
              <w:spacing w:line="240" w:lineRule="auto"/>
              <w:rPr>
                <w:sz w:val="28"/>
                <w:szCs w:val="28"/>
                <w:lang w:val="kk-KZ"/>
              </w:rPr>
            </w:pPr>
          </w:p>
          <w:p w:rsidR="0039765C" w:rsidRPr="00F9251D" w:rsidRDefault="0039765C" w:rsidP="00445DE9">
            <w:pPr>
              <w:pStyle w:val="1"/>
              <w:spacing w:line="240" w:lineRule="auto"/>
              <w:rPr>
                <w:sz w:val="28"/>
                <w:szCs w:val="28"/>
                <w:lang w:val="kk-KZ"/>
              </w:rPr>
            </w:pPr>
            <w:r w:rsidRPr="00F9251D">
              <w:rPr>
                <w:noProof/>
                <w:sz w:val="28"/>
                <w:szCs w:val="28"/>
              </w:rPr>
              <w:drawing>
                <wp:inline distT="0" distB="0" distL="0" distR="0">
                  <wp:extent cx="1838325" cy="1825820"/>
                  <wp:effectExtent l="19050" t="0" r="9525" b="0"/>
                  <wp:docPr id="65" name="Рисунок 1" descr="http://nwpi-fsap.narod.ru/lists/materialovedenie_lect/11_files/image0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nwpi-fsap.narod.ru/lists/materialovedenie_lect/11_files/image0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77350" t="738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4642" cy="1832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765C" w:rsidRPr="00F9251D" w:rsidRDefault="008907D7" w:rsidP="00445DE9">
            <w:pPr>
              <w:pStyle w:val="1"/>
              <w:spacing w:line="240" w:lineRule="auto"/>
              <w:rPr>
                <w:sz w:val="28"/>
                <w:szCs w:val="28"/>
                <w:lang w:val="kk-KZ"/>
              </w:rPr>
            </w:pPr>
            <w:r w:rsidRPr="00F9251D">
              <w:rPr>
                <w:sz w:val="28"/>
                <w:szCs w:val="28"/>
                <w:lang w:val="kk-KZ"/>
              </w:rPr>
              <w:t xml:space="preserve">Черные точки </w:t>
            </w:r>
            <w:r w:rsidR="0039765C" w:rsidRPr="00F9251D">
              <w:rPr>
                <w:sz w:val="28"/>
                <w:szCs w:val="28"/>
                <w:lang w:val="kk-KZ"/>
              </w:rPr>
              <w:t xml:space="preserve"> –</w:t>
            </w:r>
            <w:r w:rsidRPr="00F9251D">
              <w:rPr>
                <w:sz w:val="28"/>
                <w:szCs w:val="28"/>
                <w:lang w:val="kk-KZ"/>
              </w:rPr>
              <w:t xml:space="preserve"> </w:t>
            </w:r>
            <w:r w:rsidR="00140D81" w:rsidRPr="00F9251D">
              <w:rPr>
                <w:sz w:val="28"/>
                <w:szCs w:val="28"/>
                <w:lang w:val="kk-KZ"/>
              </w:rPr>
              <w:t xml:space="preserve">графит </w:t>
            </w:r>
            <w:r w:rsidRPr="00F9251D">
              <w:rPr>
                <w:sz w:val="28"/>
                <w:szCs w:val="28"/>
                <w:lang w:val="kk-KZ"/>
              </w:rPr>
              <w:t>шаровидны</w:t>
            </w:r>
            <w:r w:rsidR="00140D81">
              <w:rPr>
                <w:sz w:val="28"/>
                <w:szCs w:val="28"/>
                <w:lang w:val="kk-KZ"/>
              </w:rPr>
              <w:t>й</w:t>
            </w:r>
            <w:r w:rsidRPr="00F9251D">
              <w:rPr>
                <w:sz w:val="28"/>
                <w:szCs w:val="28"/>
                <w:lang w:val="kk-KZ"/>
              </w:rPr>
              <w:t xml:space="preserve"> </w:t>
            </w:r>
            <w:r w:rsidR="0039765C" w:rsidRPr="00F9251D">
              <w:rPr>
                <w:sz w:val="28"/>
                <w:szCs w:val="28"/>
                <w:lang w:val="kk-KZ"/>
              </w:rPr>
              <w:t>;</w:t>
            </w:r>
          </w:p>
          <w:p w:rsidR="0039765C" w:rsidRPr="00F9251D" w:rsidRDefault="008907D7" w:rsidP="00445DE9">
            <w:pPr>
              <w:pStyle w:val="1"/>
              <w:spacing w:line="240" w:lineRule="auto"/>
              <w:rPr>
                <w:sz w:val="28"/>
                <w:szCs w:val="28"/>
                <w:lang w:val="kk-KZ"/>
              </w:rPr>
            </w:pPr>
            <w:r w:rsidRPr="00F9251D">
              <w:rPr>
                <w:sz w:val="28"/>
                <w:szCs w:val="28"/>
                <w:lang w:val="kk-KZ"/>
              </w:rPr>
              <w:t>Черные</w:t>
            </w:r>
            <w:r w:rsidR="00AA3B69">
              <w:rPr>
                <w:sz w:val="28"/>
                <w:szCs w:val="28"/>
                <w:lang w:val="kk-KZ"/>
              </w:rPr>
              <w:t xml:space="preserve">  </w:t>
            </w:r>
            <w:r w:rsidR="007013EF">
              <w:rPr>
                <w:sz w:val="28"/>
                <w:szCs w:val="28"/>
                <w:lang w:val="kk-KZ"/>
              </w:rPr>
              <w:t xml:space="preserve">линий </w:t>
            </w:r>
            <w:r w:rsidRPr="00F9251D">
              <w:rPr>
                <w:sz w:val="28"/>
                <w:szCs w:val="28"/>
                <w:lang w:val="kk-KZ"/>
              </w:rPr>
              <w:t xml:space="preserve"> </w:t>
            </w:r>
            <w:r w:rsidR="0039765C" w:rsidRPr="00F9251D">
              <w:rPr>
                <w:sz w:val="28"/>
                <w:szCs w:val="28"/>
                <w:lang w:val="kk-KZ"/>
              </w:rPr>
              <w:t>- перлит.</w:t>
            </w:r>
          </w:p>
          <w:p w:rsidR="0039765C" w:rsidRPr="00F9251D" w:rsidRDefault="008907D7" w:rsidP="00445DE9">
            <w:pPr>
              <w:pStyle w:val="1"/>
              <w:spacing w:line="240" w:lineRule="auto"/>
              <w:rPr>
                <w:sz w:val="28"/>
                <w:szCs w:val="28"/>
                <w:lang w:val="kk-KZ"/>
              </w:rPr>
            </w:pPr>
            <w:r w:rsidRPr="00F9251D">
              <w:rPr>
                <w:sz w:val="28"/>
                <w:szCs w:val="28"/>
                <w:lang w:val="kk-KZ"/>
              </w:rPr>
              <w:t>Белое пространство</w:t>
            </w:r>
            <w:r w:rsidR="0039765C" w:rsidRPr="00F9251D">
              <w:rPr>
                <w:sz w:val="28"/>
                <w:szCs w:val="28"/>
                <w:lang w:val="kk-KZ"/>
              </w:rPr>
              <w:t xml:space="preserve"> – феррит.</w:t>
            </w:r>
          </w:p>
        </w:tc>
      </w:tr>
    </w:tbl>
    <w:p w:rsidR="00AA3B69" w:rsidRDefault="00AA3B69" w:rsidP="00782D60">
      <w:pPr>
        <w:pStyle w:val="aa"/>
        <w:spacing w:after="0"/>
        <w:ind w:left="0"/>
        <w:rPr>
          <w:sz w:val="28"/>
          <w:szCs w:val="28"/>
          <w:lang w:val="kk-KZ"/>
        </w:rPr>
      </w:pPr>
    </w:p>
    <w:p w:rsidR="0039765C" w:rsidRPr="00C568A6" w:rsidRDefault="001B0F06" w:rsidP="00782D60">
      <w:pPr>
        <w:pStyle w:val="aa"/>
        <w:spacing w:after="0"/>
        <w:ind w:left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15</w:t>
      </w:r>
      <w:r w:rsidR="0039765C" w:rsidRPr="00C568A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Задание  по вариантам</w:t>
      </w:r>
    </w:p>
    <w:p w:rsidR="0039765C" w:rsidRPr="002C5DD9" w:rsidRDefault="0039765C" w:rsidP="00782D60">
      <w:pPr>
        <w:pStyle w:val="aa"/>
        <w:spacing w:after="0"/>
        <w:ind w:left="0"/>
        <w:jc w:val="both"/>
        <w:rPr>
          <w:sz w:val="28"/>
          <w:szCs w:val="28"/>
          <w:lang w:val="kk-KZ"/>
        </w:rPr>
      </w:pPr>
    </w:p>
    <w:p w:rsidR="0039765C" w:rsidRPr="00074BFA" w:rsidRDefault="0039765C" w:rsidP="00782D60">
      <w:pPr>
        <w:pStyle w:val="aa"/>
        <w:spacing w:after="0"/>
        <w:ind w:left="0"/>
        <w:jc w:val="both"/>
        <w:rPr>
          <w:sz w:val="28"/>
          <w:szCs w:val="28"/>
          <w:lang w:val="kk-KZ"/>
        </w:rPr>
      </w:pPr>
      <w:r w:rsidRPr="00782D60">
        <w:rPr>
          <w:b/>
          <w:sz w:val="28"/>
          <w:szCs w:val="28"/>
          <w:lang w:val="kk-KZ"/>
        </w:rPr>
        <w:t xml:space="preserve">     </w:t>
      </w:r>
      <w:r w:rsidR="005453AE" w:rsidRPr="00782D60">
        <w:rPr>
          <w:b/>
          <w:sz w:val="28"/>
          <w:szCs w:val="28"/>
          <w:lang w:val="kk-KZ"/>
        </w:rPr>
        <w:t>Задание</w:t>
      </w:r>
      <w:r w:rsidR="005453AE" w:rsidRPr="005453AE">
        <w:rPr>
          <w:sz w:val="28"/>
          <w:szCs w:val="28"/>
          <w:lang w:val="kk-KZ"/>
        </w:rPr>
        <w:t xml:space="preserve"> 1</w:t>
      </w:r>
      <w:r w:rsidRPr="005453AE">
        <w:rPr>
          <w:sz w:val="28"/>
          <w:szCs w:val="28"/>
          <w:lang w:val="kk-KZ"/>
        </w:rPr>
        <w:t>.</w:t>
      </w:r>
      <w:r w:rsidR="005453AE">
        <w:rPr>
          <w:b/>
          <w:sz w:val="28"/>
          <w:szCs w:val="28"/>
          <w:lang w:val="kk-KZ"/>
        </w:rPr>
        <w:t xml:space="preserve"> </w:t>
      </w:r>
      <w:r w:rsidR="005453AE">
        <w:rPr>
          <w:color w:val="000000"/>
          <w:sz w:val="28"/>
          <w:szCs w:val="28"/>
          <w:shd w:val="clear" w:color="auto" w:fill="FFFFFF"/>
          <w:lang w:val="kk-KZ"/>
        </w:rPr>
        <w:t>У</w:t>
      </w:r>
      <w:r w:rsidR="005453AE" w:rsidRPr="0071392E">
        <w:rPr>
          <w:color w:val="000000"/>
          <w:sz w:val="28"/>
          <w:szCs w:val="28"/>
          <w:shd w:val="clear" w:color="auto" w:fill="FFFFFF"/>
        </w:rPr>
        <w:t xml:space="preserve"> сплава заданного состава ( % С) при заданной температуре</w:t>
      </w:r>
      <w:r w:rsidR="005453AE">
        <w:rPr>
          <w:color w:val="000000"/>
          <w:sz w:val="28"/>
          <w:szCs w:val="28"/>
          <w:shd w:val="clear" w:color="auto" w:fill="FFFFFF"/>
          <w:lang w:val="kk-KZ"/>
        </w:rPr>
        <w:t xml:space="preserve">  </w:t>
      </w:r>
      <w:r w:rsidR="005453AE" w:rsidRPr="0071392E">
        <w:rPr>
          <w:color w:val="000000"/>
          <w:sz w:val="28"/>
          <w:szCs w:val="28"/>
          <w:shd w:val="clear" w:color="auto" w:fill="FFFFFF"/>
        </w:rPr>
        <w:t xml:space="preserve"> (</w:t>
      </w:r>
      <w:r w:rsidR="005453AE" w:rsidRPr="00074BFA">
        <w:rPr>
          <w:sz w:val="22"/>
          <w:szCs w:val="22"/>
          <w:lang w:val="en-US"/>
        </w:rPr>
        <w:t>t</w:t>
      </w:r>
      <w:r w:rsidR="005453AE" w:rsidRPr="00074BFA">
        <w:rPr>
          <w:sz w:val="22"/>
          <w:szCs w:val="22"/>
        </w:rPr>
        <w:t xml:space="preserve">, </w:t>
      </w:r>
      <w:r w:rsidR="005453AE" w:rsidRPr="00074BFA">
        <w:rPr>
          <w:sz w:val="22"/>
          <w:szCs w:val="22"/>
          <w:vertAlign w:val="superscript"/>
        </w:rPr>
        <w:t>0</w:t>
      </w:r>
      <w:r w:rsidR="005453AE" w:rsidRPr="00074BFA">
        <w:rPr>
          <w:sz w:val="22"/>
          <w:szCs w:val="22"/>
        </w:rPr>
        <w:t>С</w:t>
      </w:r>
      <w:r w:rsidR="005453AE" w:rsidRPr="0071392E">
        <w:rPr>
          <w:color w:val="000000"/>
          <w:sz w:val="28"/>
          <w:szCs w:val="28"/>
          <w:shd w:val="clear" w:color="auto" w:fill="FFFFFF"/>
        </w:rPr>
        <w:t>) определить концентрацию фаз и их весовое соотношение</w:t>
      </w:r>
      <w:r w:rsidR="005453AE" w:rsidRPr="00074BFA">
        <w:rPr>
          <w:sz w:val="28"/>
          <w:szCs w:val="28"/>
          <w:lang w:val="kk-KZ"/>
        </w:rPr>
        <w:t xml:space="preserve"> </w:t>
      </w:r>
      <w:r w:rsidR="005453AE" w:rsidRPr="005453AE">
        <w:rPr>
          <w:color w:val="C0504D" w:themeColor="accent2"/>
          <w:sz w:val="28"/>
          <w:szCs w:val="28"/>
          <w:lang w:val="kk-KZ"/>
        </w:rPr>
        <w:t>с помощью</w:t>
      </w:r>
      <w:r w:rsidR="005453AE">
        <w:rPr>
          <w:sz w:val="28"/>
          <w:szCs w:val="28"/>
          <w:lang w:val="kk-KZ"/>
        </w:rPr>
        <w:t xml:space="preserve"> </w:t>
      </w:r>
      <w:r w:rsidR="005453AE">
        <w:rPr>
          <w:bCs/>
          <w:color w:val="000000"/>
          <w:sz w:val="28"/>
          <w:szCs w:val="28"/>
          <w:lang w:val="kk-KZ"/>
        </w:rPr>
        <w:t>п</w:t>
      </w:r>
      <w:r w:rsidR="005453AE" w:rsidRPr="002A2FC0">
        <w:rPr>
          <w:bCs/>
          <w:color w:val="000000"/>
          <w:sz w:val="28"/>
          <w:szCs w:val="28"/>
        </w:rPr>
        <w:t>равил</w:t>
      </w:r>
      <w:r w:rsidR="005453AE">
        <w:rPr>
          <w:bCs/>
          <w:color w:val="000000"/>
          <w:sz w:val="28"/>
          <w:szCs w:val="28"/>
          <w:lang w:val="kk-KZ"/>
        </w:rPr>
        <w:t xml:space="preserve"> </w:t>
      </w:r>
      <w:r w:rsidR="005453AE" w:rsidRPr="00E5238E">
        <w:rPr>
          <w:bCs/>
          <w:color w:val="000000"/>
          <w:sz w:val="28"/>
          <w:szCs w:val="28"/>
        </w:rPr>
        <w:t xml:space="preserve"> концентраций и отрезков</w:t>
      </w:r>
      <w:r w:rsidR="005453AE" w:rsidRPr="00074BFA">
        <w:rPr>
          <w:sz w:val="28"/>
          <w:szCs w:val="28"/>
          <w:lang w:val="kk-KZ"/>
        </w:rPr>
        <w:t xml:space="preserve"> </w:t>
      </w:r>
      <w:r w:rsidRPr="00074BFA">
        <w:rPr>
          <w:sz w:val="28"/>
          <w:szCs w:val="28"/>
          <w:lang w:val="kk-KZ"/>
        </w:rPr>
        <w:t>(</w:t>
      </w:r>
      <w:r w:rsidR="005453AE">
        <w:rPr>
          <w:sz w:val="28"/>
          <w:szCs w:val="28"/>
          <w:lang w:val="kk-KZ"/>
        </w:rPr>
        <w:t>Таблица</w:t>
      </w:r>
      <w:r w:rsidR="007013EF">
        <w:rPr>
          <w:sz w:val="28"/>
          <w:szCs w:val="28"/>
          <w:lang w:val="kk-KZ"/>
        </w:rPr>
        <w:t>2</w:t>
      </w:r>
      <w:r w:rsidRPr="00074BFA">
        <w:rPr>
          <w:sz w:val="28"/>
          <w:szCs w:val="28"/>
          <w:lang w:val="kk-KZ"/>
        </w:rPr>
        <w:t xml:space="preserve">1)  </w:t>
      </w:r>
    </w:p>
    <w:p w:rsidR="005453AE" w:rsidRPr="005453AE" w:rsidRDefault="0039765C" w:rsidP="00782D60">
      <w:pPr>
        <w:pStyle w:val="aa"/>
        <w:spacing w:after="0"/>
        <w:ind w:left="0"/>
        <w:jc w:val="both"/>
        <w:rPr>
          <w:b/>
          <w:sz w:val="28"/>
          <w:szCs w:val="28"/>
          <w:lang w:val="kk-KZ"/>
        </w:rPr>
      </w:pPr>
      <w:r w:rsidRPr="00782D60">
        <w:rPr>
          <w:b/>
          <w:sz w:val="28"/>
          <w:szCs w:val="28"/>
          <w:lang w:val="kk-KZ"/>
        </w:rPr>
        <w:t xml:space="preserve">     </w:t>
      </w:r>
      <w:r w:rsidR="005453AE" w:rsidRPr="00782D60">
        <w:rPr>
          <w:b/>
          <w:sz w:val="28"/>
          <w:szCs w:val="28"/>
          <w:lang w:val="kk-KZ"/>
        </w:rPr>
        <w:t>Задание</w:t>
      </w:r>
      <w:r w:rsidR="005453AE" w:rsidRPr="005453AE">
        <w:rPr>
          <w:sz w:val="28"/>
          <w:szCs w:val="28"/>
          <w:lang w:val="kk-KZ"/>
        </w:rPr>
        <w:t xml:space="preserve"> 2</w:t>
      </w:r>
      <w:r w:rsidRPr="00074BFA">
        <w:rPr>
          <w:sz w:val="28"/>
          <w:szCs w:val="28"/>
          <w:lang w:val="kk-KZ"/>
        </w:rPr>
        <w:t xml:space="preserve">. </w:t>
      </w:r>
      <w:r w:rsidR="005453AE" w:rsidRPr="005453AE">
        <w:rPr>
          <w:color w:val="000000"/>
          <w:sz w:val="28"/>
          <w:szCs w:val="28"/>
          <w:shd w:val="clear" w:color="auto" w:fill="FFFFFF"/>
          <w:lang w:val="kk-KZ"/>
        </w:rPr>
        <w:t>Определите химический состав указанных матреиалов.</w:t>
      </w:r>
      <w:r w:rsidR="005453AE" w:rsidRPr="005453AE">
        <w:rPr>
          <w:sz w:val="28"/>
          <w:szCs w:val="28"/>
          <w:lang w:val="kk-KZ"/>
        </w:rPr>
        <w:t xml:space="preserve"> </w:t>
      </w:r>
      <w:r w:rsidR="005453AE" w:rsidRPr="005453AE">
        <w:rPr>
          <w:color w:val="000000"/>
          <w:sz w:val="28"/>
          <w:szCs w:val="28"/>
          <w:shd w:val="clear" w:color="auto" w:fill="FFFFFF"/>
          <w:lang w:val="kk-KZ"/>
        </w:rPr>
        <w:t>Из уакзанных материалов выберите соответствующего по параметрам для изготовления указанных деталей</w:t>
      </w:r>
      <w:r w:rsidR="005453AE">
        <w:rPr>
          <w:b/>
          <w:sz w:val="28"/>
          <w:szCs w:val="28"/>
          <w:lang w:val="kk-KZ"/>
        </w:rPr>
        <w:t>.</w:t>
      </w:r>
      <w:r w:rsidR="005453AE" w:rsidRPr="005453AE">
        <w:rPr>
          <w:b/>
          <w:sz w:val="28"/>
          <w:szCs w:val="28"/>
          <w:lang w:val="kk-KZ"/>
        </w:rPr>
        <w:t xml:space="preserve">  </w:t>
      </w:r>
    </w:p>
    <w:p w:rsidR="0039765C" w:rsidRPr="005453AE" w:rsidRDefault="0039765C" w:rsidP="00782D60">
      <w:pPr>
        <w:pStyle w:val="aa"/>
        <w:spacing w:after="0"/>
        <w:ind w:left="0"/>
        <w:jc w:val="both"/>
        <w:rPr>
          <w:color w:val="FF0000"/>
          <w:sz w:val="28"/>
          <w:szCs w:val="28"/>
        </w:rPr>
      </w:pPr>
      <w:r w:rsidRPr="00782D60">
        <w:rPr>
          <w:b/>
          <w:sz w:val="28"/>
          <w:szCs w:val="28"/>
          <w:lang w:val="kk-KZ"/>
        </w:rPr>
        <w:t xml:space="preserve">     </w:t>
      </w:r>
      <w:r w:rsidR="005453AE" w:rsidRPr="00782D60">
        <w:rPr>
          <w:b/>
          <w:sz w:val="28"/>
          <w:szCs w:val="28"/>
          <w:lang w:val="kk-KZ"/>
        </w:rPr>
        <w:t>Задание</w:t>
      </w:r>
      <w:r w:rsidR="005453AE" w:rsidRPr="005453AE">
        <w:rPr>
          <w:sz w:val="28"/>
          <w:szCs w:val="28"/>
          <w:lang w:val="kk-KZ"/>
        </w:rPr>
        <w:t xml:space="preserve"> 3</w:t>
      </w:r>
      <w:r w:rsidRPr="00074BFA">
        <w:rPr>
          <w:b/>
          <w:sz w:val="28"/>
          <w:szCs w:val="28"/>
          <w:lang w:val="kk-KZ"/>
        </w:rPr>
        <w:t xml:space="preserve">. </w:t>
      </w:r>
      <w:r w:rsidR="005453AE" w:rsidRPr="005453AE">
        <w:rPr>
          <w:color w:val="000000"/>
          <w:sz w:val="28"/>
          <w:szCs w:val="28"/>
          <w:shd w:val="clear" w:color="auto" w:fill="FFFFFF"/>
          <w:lang w:val="kk-KZ"/>
        </w:rPr>
        <w:t xml:space="preserve">Определите  виды термической, химио-термической и поверхностной  обработки   сплава и среду проведение обработки  </w:t>
      </w:r>
      <w:r w:rsidRPr="005453AE">
        <w:rPr>
          <w:color w:val="000000"/>
          <w:sz w:val="28"/>
          <w:szCs w:val="28"/>
          <w:shd w:val="clear" w:color="auto" w:fill="FFFFFF"/>
          <w:lang w:val="kk-KZ"/>
        </w:rPr>
        <w:t xml:space="preserve">. </w:t>
      </w:r>
      <w:r w:rsidR="005453AE" w:rsidRPr="005453AE">
        <w:rPr>
          <w:color w:val="000000"/>
          <w:sz w:val="28"/>
          <w:szCs w:val="28"/>
          <w:shd w:val="clear" w:color="auto" w:fill="FFFFFF"/>
          <w:lang w:val="kk-KZ"/>
        </w:rPr>
        <w:t>Опишите механические свойства и микроструктуру  полученного сплава, а также  область применение.</w:t>
      </w:r>
    </w:p>
    <w:p w:rsidR="00782D60" w:rsidRDefault="00782D60" w:rsidP="00782D60">
      <w:pPr>
        <w:pStyle w:val="aa"/>
        <w:spacing w:after="0"/>
        <w:ind w:left="0"/>
        <w:rPr>
          <w:sz w:val="28"/>
          <w:szCs w:val="28"/>
          <w:lang w:val="kk-KZ"/>
        </w:rPr>
      </w:pPr>
    </w:p>
    <w:p w:rsidR="0039765C" w:rsidRPr="00C568A6" w:rsidRDefault="005453AE" w:rsidP="0039765C">
      <w:pPr>
        <w:pStyle w:val="aa"/>
        <w:spacing w:after="0"/>
        <w:ind w:left="0"/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Таблица</w:t>
      </w:r>
      <w:r w:rsidR="0039765C" w:rsidRPr="00074BFA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21</w:t>
      </w:r>
      <w:r w:rsidR="0039765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. </w:t>
      </w:r>
      <w:r w:rsidR="0039765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Варианты  задание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708"/>
        <w:gridCol w:w="851"/>
        <w:gridCol w:w="1984"/>
        <w:gridCol w:w="2268"/>
        <w:gridCol w:w="1701"/>
        <w:gridCol w:w="1418"/>
      </w:tblGrid>
      <w:tr w:rsidR="0039765C" w:rsidRPr="00074BFA" w:rsidTr="00445DE9">
        <w:tc>
          <w:tcPr>
            <w:tcW w:w="852" w:type="dxa"/>
          </w:tcPr>
          <w:p w:rsidR="0039765C" w:rsidRPr="00074BFA" w:rsidRDefault="00C35FCD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Задание</w:t>
            </w:r>
          </w:p>
        </w:tc>
        <w:tc>
          <w:tcPr>
            <w:tcW w:w="1559" w:type="dxa"/>
            <w:gridSpan w:val="2"/>
          </w:tcPr>
          <w:p w:rsidR="0039765C" w:rsidRPr="00074BFA" w:rsidRDefault="0039765C" w:rsidP="005453AE">
            <w:pPr>
              <w:pStyle w:val="aa"/>
              <w:spacing w:after="0"/>
              <w:ind w:left="0"/>
              <w:jc w:val="center"/>
              <w:rPr>
                <w:sz w:val="22"/>
                <w:szCs w:val="22"/>
                <w:lang w:val="kk-KZ"/>
              </w:rPr>
            </w:pPr>
            <w:r w:rsidRPr="00074BFA">
              <w:rPr>
                <w:sz w:val="22"/>
                <w:szCs w:val="22"/>
                <w:lang w:val="kk-KZ"/>
              </w:rPr>
              <w:t xml:space="preserve">1 </w:t>
            </w:r>
            <w:r w:rsidR="005453AE">
              <w:rPr>
                <w:sz w:val="22"/>
                <w:szCs w:val="22"/>
                <w:lang w:val="kk-KZ"/>
              </w:rPr>
              <w:t>задание</w:t>
            </w:r>
          </w:p>
        </w:tc>
        <w:tc>
          <w:tcPr>
            <w:tcW w:w="4252" w:type="dxa"/>
            <w:gridSpan w:val="2"/>
          </w:tcPr>
          <w:p w:rsidR="0039765C" w:rsidRPr="00074BFA" w:rsidRDefault="0039765C" w:rsidP="005453AE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  <w:lang w:val="kk-KZ"/>
              </w:rPr>
              <w:t>2</w:t>
            </w:r>
            <w:r w:rsidR="005453AE">
              <w:rPr>
                <w:sz w:val="22"/>
                <w:szCs w:val="22"/>
                <w:lang w:val="kk-KZ"/>
              </w:rPr>
              <w:t>задание</w:t>
            </w:r>
          </w:p>
        </w:tc>
        <w:tc>
          <w:tcPr>
            <w:tcW w:w="3119" w:type="dxa"/>
            <w:gridSpan w:val="2"/>
          </w:tcPr>
          <w:p w:rsidR="0039765C" w:rsidRPr="00074BFA" w:rsidRDefault="0039765C" w:rsidP="005453AE">
            <w:pPr>
              <w:pStyle w:val="aa"/>
              <w:spacing w:after="0"/>
              <w:ind w:left="0"/>
              <w:jc w:val="center"/>
              <w:rPr>
                <w:sz w:val="22"/>
                <w:szCs w:val="22"/>
                <w:lang w:val="kk-KZ"/>
              </w:rPr>
            </w:pPr>
            <w:r w:rsidRPr="00074BFA">
              <w:rPr>
                <w:sz w:val="22"/>
                <w:szCs w:val="22"/>
                <w:lang w:val="kk-KZ"/>
              </w:rPr>
              <w:t xml:space="preserve">3 </w:t>
            </w:r>
            <w:r w:rsidR="005453AE">
              <w:rPr>
                <w:sz w:val="22"/>
                <w:szCs w:val="22"/>
                <w:lang w:val="kk-KZ"/>
              </w:rPr>
              <w:t>задание</w:t>
            </w:r>
          </w:p>
        </w:tc>
      </w:tr>
      <w:tr w:rsidR="00C35FCD" w:rsidRPr="00074BFA" w:rsidTr="00445DE9">
        <w:tc>
          <w:tcPr>
            <w:tcW w:w="852" w:type="dxa"/>
          </w:tcPr>
          <w:p w:rsidR="00C35FCD" w:rsidRPr="00C35FCD" w:rsidRDefault="00C35FCD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  <w:lang w:val="kk-KZ"/>
              </w:rPr>
            </w:pPr>
            <w:r w:rsidRPr="00074BFA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  <w:lang w:val="kk-KZ"/>
              </w:rPr>
              <w:t xml:space="preserve"> вариа</w:t>
            </w:r>
            <w:r>
              <w:rPr>
                <w:sz w:val="22"/>
                <w:szCs w:val="22"/>
                <w:lang w:val="kk-KZ"/>
              </w:rPr>
              <w:lastRenderedPageBreak/>
              <w:t xml:space="preserve">нта </w:t>
            </w:r>
          </w:p>
        </w:tc>
        <w:tc>
          <w:tcPr>
            <w:tcW w:w="708" w:type="dxa"/>
          </w:tcPr>
          <w:p w:rsidR="00C35FCD" w:rsidRPr="00074BFA" w:rsidRDefault="00C35FCD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lastRenderedPageBreak/>
              <w:t>С, %</w:t>
            </w:r>
          </w:p>
        </w:tc>
        <w:tc>
          <w:tcPr>
            <w:tcW w:w="851" w:type="dxa"/>
          </w:tcPr>
          <w:p w:rsidR="00C35FCD" w:rsidRPr="00074BFA" w:rsidRDefault="00C35FCD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  <w:lang w:val="en-US"/>
              </w:rPr>
              <w:t>t</w:t>
            </w:r>
            <w:r w:rsidRPr="00074BFA">
              <w:rPr>
                <w:sz w:val="22"/>
                <w:szCs w:val="22"/>
              </w:rPr>
              <w:t xml:space="preserve">, </w:t>
            </w:r>
            <w:r w:rsidRPr="00074BFA">
              <w:rPr>
                <w:sz w:val="22"/>
                <w:szCs w:val="22"/>
                <w:vertAlign w:val="superscript"/>
              </w:rPr>
              <w:t>0</w:t>
            </w:r>
            <w:r w:rsidRPr="00074BFA">
              <w:rPr>
                <w:sz w:val="22"/>
                <w:szCs w:val="22"/>
              </w:rPr>
              <w:t>С</w:t>
            </w:r>
          </w:p>
        </w:tc>
        <w:tc>
          <w:tcPr>
            <w:tcW w:w="1984" w:type="dxa"/>
          </w:tcPr>
          <w:p w:rsidR="00C35FCD" w:rsidRPr="00DE1543" w:rsidRDefault="00C35FCD" w:rsidP="00E5632F">
            <w:pPr>
              <w:pStyle w:val="aa"/>
              <w:spacing w:after="0"/>
              <w:ind w:left="0"/>
              <w:jc w:val="center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Определите химический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  <w:lastRenderedPageBreak/>
              <w:t xml:space="preserve">состав следующих матреиалов </w:t>
            </w:r>
            <w:r w:rsidRPr="00DE1543"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C35FCD" w:rsidRPr="00E33A1B" w:rsidRDefault="00C35FCD" w:rsidP="00362D62">
            <w:pPr>
              <w:pStyle w:val="aa"/>
              <w:spacing w:after="0"/>
              <w:ind w:left="0"/>
              <w:jc w:val="center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  <w:lastRenderedPageBreak/>
              <w:t xml:space="preserve">Из уакзанных материалов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  <w:lastRenderedPageBreak/>
              <w:t xml:space="preserve">выберите соответствующего по параметрам для изготовления указанных деталей  </w:t>
            </w:r>
          </w:p>
        </w:tc>
        <w:tc>
          <w:tcPr>
            <w:tcW w:w="1701" w:type="dxa"/>
          </w:tcPr>
          <w:p w:rsidR="00C35FCD" w:rsidRPr="00074BFA" w:rsidRDefault="00C35FCD" w:rsidP="00445DE9">
            <w:pPr>
              <w:pStyle w:val="aa"/>
              <w:spacing w:after="0"/>
              <w:ind w:left="0"/>
              <w:jc w:val="center"/>
            </w:pPr>
            <w:r>
              <w:rPr>
                <w:color w:val="000000"/>
                <w:shd w:val="clear" w:color="auto" w:fill="FFFFFF"/>
                <w:lang w:val="kk-KZ"/>
              </w:rPr>
              <w:lastRenderedPageBreak/>
              <w:t xml:space="preserve">Определите  виды термической, </w:t>
            </w:r>
            <w:r>
              <w:rPr>
                <w:color w:val="000000"/>
                <w:shd w:val="clear" w:color="auto" w:fill="FFFFFF"/>
                <w:lang w:val="kk-KZ"/>
              </w:rPr>
              <w:lastRenderedPageBreak/>
              <w:t xml:space="preserve">химио-термической и поверхностной  обработки   сплава и среду проведение обработки  </w:t>
            </w:r>
          </w:p>
        </w:tc>
        <w:tc>
          <w:tcPr>
            <w:tcW w:w="1418" w:type="dxa"/>
          </w:tcPr>
          <w:p w:rsidR="00C35FCD" w:rsidRPr="00074BFA" w:rsidRDefault="00C35FCD" w:rsidP="00445DE9">
            <w:pPr>
              <w:pStyle w:val="aa"/>
              <w:spacing w:after="0"/>
              <w:ind w:left="0"/>
              <w:jc w:val="center"/>
              <w:rPr>
                <w:lang w:val="kk-KZ"/>
              </w:rPr>
            </w:pPr>
            <w:r>
              <w:rPr>
                <w:color w:val="000000"/>
                <w:shd w:val="clear" w:color="auto" w:fill="FFFFFF"/>
                <w:lang w:val="kk-KZ"/>
              </w:rPr>
              <w:lastRenderedPageBreak/>
              <w:t xml:space="preserve">Опишите механические свойства и </w:t>
            </w:r>
            <w:r>
              <w:rPr>
                <w:color w:val="000000"/>
                <w:shd w:val="clear" w:color="auto" w:fill="FFFFFF"/>
                <w:lang w:val="kk-KZ"/>
              </w:rPr>
              <w:lastRenderedPageBreak/>
              <w:t>микроструктуру  полученного сплава, а также  область применение.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3,8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800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08кп, Ст20, У10А, 08Х13, 40Х13, Л68</w:t>
            </w:r>
          </w:p>
        </w:tc>
        <w:tc>
          <w:tcPr>
            <w:tcW w:w="2268" w:type="dxa"/>
          </w:tcPr>
          <w:p w:rsidR="0039765C" w:rsidRPr="00566CBF" w:rsidRDefault="0039765C" w:rsidP="008464DC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566CBF">
              <w:rPr>
                <w:sz w:val="22"/>
                <w:szCs w:val="22"/>
                <w:shd w:val="clear" w:color="auto" w:fill="FFFFFF"/>
              </w:rPr>
              <w:t>лезвия бритвы (</w:t>
            </w:r>
            <w:r w:rsidR="008464DC" w:rsidRPr="00566CBF">
              <w:rPr>
                <w:sz w:val="22"/>
                <w:szCs w:val="22"/>
                <w:shd w:val="clear" w:color="auto" w:fill="FFFFFF"/>
                <w:lang w:val="kk-KZ"/>
              </w:rPr>
              <w:t>свойства коррозиностойкий</w:t>
            </w:r>
            <w:r w:rsidRPr="00566CBF">
              <w:rPr>
                <w:sz w:val="22"/>
                <w:szCs w:val="22"/>
                <w:shd w:val="clear" w:color="auto" w:fill="FFFFFF"/>
                <w:lang w:val="kk-KZ"/>
              </w:rPr>
              <w:t>)</w:t>
            </w:r>
            <w:r w:rsidRPr="00566CBF">
              <w:rPr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У10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У10</w:t>
            </w:r>
          </w:p>
        </w:tc>
      </w:tr>
      <w:tr w:rsidR="0039765C" w:rsidRPr="00074BFA" w:rsidTr="00445DE9">
        <w:trPr>
          <w:trHeight w:val="811"/>
        </w:trPr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3,7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600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 xml:space="preserve">Ст2, 30, У10А, Р9, ЛАЖ 60-1-1, </w:t>
            </w:r>
            <w:r w:rsidR="00B02182">
              <w:rPr>
                <w:color w:val="000000"/>
                <w:shd w:val="clear" w:color="auto" w:fill="FFFFFF"/>
              </w:rPr>
              <w:t>АЗО</w:t>
            </w:r>
          </w:p>
        </w:tc>
        <w:tc>
          <w:tcPr>
            <w:tcW w:w="2268" w:type="dxa"/>
          </w:tcPr>
          <w:p w:rsidR="0039765C" w:rsidRPr="00B02182" w:rsidRDefault="00B02182" w:rsidP="008464DC">
            <w:pPr>
              <w:pStyle w:val="aa"/>
              <w:spacing w:after="0"/>
              <w:ind w:left="0"/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B02182">
              <w:rPr>
                <w:color w:val="000000"/>
                <w:sz w:val="24"/>
                <w:szCs w:val="24"/>
                <w:shd w:val="clear" w:color="auto" w:fill="FFFFFF"/>
              </w:rPr>
              <w:t>винты, болты, гайки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(</w:t>
            </w:r>
            <w:r w:rsidRPr="007013EF">
              <w:rPr>
                <w:sz w:val="22"/>
                <w:szCs w:val="22"/>
                <w:shd w:val="clear" w:color="auto" w:fill="FFFFFF"/>
                <w:lang w:val="kk-KZ"/>
              </w:rPr>
              <w:t xml:space="preserve">твердость </w:t>
            </w:r>
            <w:r w:rsidRPr="007013EF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7013EF">
              <w:rPr>
                <w:sz w:val="22"/>
                <w:szCs w:val="22"/>
                <w:shd w:val="clear" w:color="auto" w:fill="FFFFFF"/>
                <w:lang w:val="kk-KZ"/>
              </w:rPr>
              <w:t xml:space="preserve"> и пластич</w:t>
            </w:r>
            <w:r>
              <w:rPr>
                <w:sz w:val="22"/>
                <w:szCs w:val="22"/>
                <w:shd w:val="clear" w:color="auto" w:fill="FFFFFF"/>
                <w:lang w:val="kk-KZ"/>
              </w:rPr>
              <w:t>ность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  <w:t>)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65Г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65Г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3,6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1190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Ст3, 15кп, МЛ5, АЛ9, ВК6, 12Х18Н10Т</w:t>
            </w:r>
          </w:p>
        </w:tc>
        <w:tc>
          <w:tcPr>
            <w:tcW w:w="2268" w:type="dxa"/>
          </w:tcPr>
          <w:p w:rsidR="0039765C" w:rsidRPr="007013EF" w:rsidRDefault="00FF50ED" w:rsidP="00FF50ED">
            <w:pPr>
              <w:pStyle w:val="aa"/>
              <w:spacing w:after="0"/>
              <w:ind w:left="0"/>
              <w:jc w:val="center"/>
              <w:rPr>
                <w:sz w:val="22"/>
                <w:szCs w:val="22"/>
                <w:lang w:val="kk-KZ"/>
              </w:rPr>
            </w:pPr>
            <w:r w:rsidRPr="007013EF">
              <w:rPr>
                <w:sz w:val="22"/>
                <w:szCs w:val="22"/>
                <w:shd w:val="clear" w:color="auto" w:fill="FFFFFF"/>
              </w:rPr>
              <w:t>К</w:t>
            </w:r>
            <w:r w:rsidR="0039765C" w:rsidRPr="007013EF">
              <w:rPr>
                <w:sz w:val="22"/>
                <w:szCs w:val="22"/>
                <w:shd w:val="clear" w:color="auto" w:fill="FFFFFF"/>
              </w:rPr>
              <w:t>астрюл</w:t>
            </w:r>
            <w:r w:rsidRPr="007013EF">
              <w:rPr>
                <w:sz w:val="22"/>
                <w:szCs w:val="22"/>
                <w:shd w:val="clear" w:color="auto" w:fill="FFFFFF"/>
                <w:lang w:val="kk-KZ"/>
              </w:rPr>
              <w:t xml:space="preserve">ю </w:t>
            </w:r>
            <w:r w:rsidR="0039765C" w:rsidRPr="007013EF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7013EF">
              <w:rPr>
                <w:sz w:val="22"/>
                <w:szCs w:val="22"/>
                <w:shd w:val="clear" w:color="auto" w:fill="FFFFFF"/>
              </w:rPr>
              <w:t>(</w:t>
            </w:r>
            <w:r w:rsidRPr="007013EF">
              <w:rPr>
                <w:sz w:val="22"/>
                <w:szCs w:val="22"/>
                <w:shd w:val="clear" w:color="auto" w:fill="FFFFFF"/>
                <w:lang w:val="kk-KZ"/>
              </w:rPr>
              <w:t>свойства коррозиностойкий)</w:t>
            </w:r>
            <w:r w:rsidRPr="007013EF">
              <w:rPr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1701" w:type="dxa"/>
          </w:tcPr>
          <w:p w:rsidR="0039765C" w:rsidRPr="007013EF" w:rsidRDefault="0039765C" w:rsidP="00445DE9">
            <w:pPr>
              <w:rPr>
                <w:rFonts w:ascii="Times New Roman" w:hAnsi="Times New Roman" w:cs="Times New Roman"/>
              </w:rPr>
            </w:pPr>
            <w:r w:rsidRPr="007013EF">
              <w:rPr>
                <w:rFonts w:ascii="Times New Roman" w:eastAsia="Times New Roman" w:hAnsi="Times New Roman" w:cs="Times New Roman"/>
                <w:shd w:val="clear" w:color="auto" w:fill="FFFFFF"/>
              </w:rPr>
              <w:t>ШХ15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ШХ15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3,5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1200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08кп, 08Х13, ВК8, АЛ8, 65, ШХ15</w:t>
            </w:r>
          </w:p>
        </w:tc>
        <w:tc>
          <w:tcPr>
            <w:tcW w:w="2268" w:type="dxa"/>
          </w:tcPr>
          <w:p w:rsidR="0039765C" w:rsidRPr="007013EF" w:rsidRDefault="00362D62" w:rsidP="00FF50ED">
            <w:pPr>
              <w:pStyle w:val="aa"/>
              <w:spacing w:after="0"/>
              <w:ind w:left="0"/>
              <w:jc w:val="center"/>
              <w:rPr>
                <w:sz w:val="22"/>
                <w:szCs w:val="22"/>
                <w:lang w:val="kk-KZ"/>
              </w:rPr>
            </w:pPr>
            <w:r w:rsidRPr="007013EF">
              <w:rPr>
                <w:sz w:val="22"/>
                <w:szCs w:val="22"/>
                <w:shd w:val="clear" w:color="auto" w:fill="FFFFFF"/>
                <w:lang w:val="kk-KZ"/>
              </w:rPr>
              <w:t>Корпус стиральной машины</w:t>
            </w:r>
            <w:r w:rsidR="0039765C" w:rsidRPr="007013EF">
              <w:rPr>
                <w:sz w:val="22"/>
                <w:szCs w:val="22"/>
                <w:shd w:val="clear" w:color="auto" w:fill="FFFFFF"/>
                <w:lang w:val="kk-KZ"/>
              </w:rPr>
              <w:t xml:space="preserve">  </w:t>
            </w:r>
            <w:r w:rsidR="0039765C" w:rsidRPr="007013EF">
              <w:rPr>
                <w:sz w:val="22"/>
                <w:szCs w:val="22"/>
                <w:shd w:val="clear" w:color="auto" w:fill="FFFFFF"/>
              </w:rPr>
              <w:t>(</w:t>
            </w:r>
            <w:r w:rsidR="00FF50ED" w:rsidRPr="007013EF">
              <w:rPr>
                <w:sz w:val="22"/>
                <w:szCs w:val="22"/>
                <w:shd w:val="clear" w:color="auto" w:fill="FFFFFF"/>
                <w:lang w:val="kk-KZ"/>
              </w:rPr>
              <w:t xml:space="preserve">свойства пластичность и </w:t>
            </w:r>
            <w:r w:rsidR="00FF50ED" w:rsidRPr="007013EF">
              <w:rPr>
                <w:rFonts w:eastAsia="TimesNewRoman"/>
                <w:sz w:val="28"/>
                <w:szCs w:val="28"/>
                <w:lang w:val="kk-KZ"/>
              </w:rPr>
              <w:t>с</w:t>
            </w:r>
            <w:r w:rsidR="00FF50ED" w:rsidRPr="007013EF">
              <w:rPr>
                <w:rFonts w:eastAsia="TimesNewRoman"/>
                <w:sz w:val="28"/>
                <w:szCs w:val="28"/>
              </w:rPr>
              <w:t>вариваемость</w:t>
            </w:r>
            <w:r w:rsidR="0039765C" w:rsidRPr="007013EF">
              <w:rPr>
                <w:sz w:val="22"/>
                <w:szCs w:val="22"/>
                <w:shd w:val="clear" w:color="auto" w:fill="FFFFFF"/>
                <w:lang w:val="kk-KZ"/>
              </w:rPr>
              <w:t>)</w:t>
            </w:r>
          </w:p>
        </w:tc>
        <w:tc>
          <w:tcPr>
            <w:tcW w:w="1701" w:type="dxa"/>
          </w:tcPr>
          <w:p w:rsidR="0039765C" w:rsidRPr="007013EF" w:rsidRDefault="0039765C" w:rsidP="00445DE9">
            <w:pPr>
              <w:rPr>
                <w:rFonts w:ascii="Times New Roman" w:hAnsi="Times New Roman" w:cs="Times New Roman"/>
                <w:lang w:val="kk-KZ"/>
              </w:rPr>
            </w:pPr>
            <w:r w:rsidRPr="007013EF">
              <w:rPr>
                <w:rFonts w:ascii="Times New Roman" w:eastAsia="Times New Roman" w:hAnsi="Times New Roman" w:cs="Times New Roman"/>
                <w:shd w:val="clear" w:color="auto" w:fill="FFFFFF"/>
              </w:rPr>
              <w:t>Р18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  <w:lang w:val="kk-KZ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Р18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3,4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1050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08кп, А12, 45, 08Х17Т, У7А, 60Г</w:t>
            </w:r>
          </w:p>
        </w:tc>
        <w:tc>
          <w:tcPr>
            <w:tcW w:w="2268" w:type="dxa"/>
          </w:tcPr>
          <w:p w:rsidR="0039765C" w:rsidRPr="007013EF" w:rsidRDefault="00426C5D" w:rsidP="00FF50ED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7013EF">
              <w:rPr>
                <w:sz w:val="22"/>
                <w:szCs w:val="22"/>
                <w:shd w:val="clear" w:color="auto" w:fill="FFFFFF"/>
                <w:lang w:val="kk-KZ"/>
              </w:rPr>
              <w:t xml:space="preserve">Бак для горячей воды и масла </w:t>
            </w:r>
            <w:r w:rsidR="00FF50ED" w:rsidRPr="007013EF">
              <w:rPr>
                <w:sz w:val="22"/>
                <w:szCs w:val="22"/>
                <w:shd w:val="clear" w:color="auto" w:fill="FFFFFF"/>
              </w:rPr>
              <w:t>(</w:t>
            </w:r>
            <w:r w:rsidR="00FF50ED" w:rsidRPr="007013EF">
              <w:rPr>
                <w:sz w:val="22"/>
                <w:szCs w:val="22"/>
                <w:shd w:val="clear" w:color="auto" w:fill="FFFFFF"/>
                <w:lang w:val="kk-KZ"/>
              </w:rPr>
              <w:t xml:space="preserve">свойства коррозиностойкость при высоких температурах) 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У7А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У7А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6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3,3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1000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Ст4, 45, У9А, ХВГ, А12, Бр.ОФ 6,5-0,4</w:t>
            </w:r>
          </w:p>
        </w:tc>
        <w:tc>
          <w:tcPr>
            <w:tcW w:w="2268" w:type="dxa"/>
          </w:tcPr>
          <w:p w:rsidR="0039765C" w:rsidRPr="007013EF" w:rsidRDefault="0039765C" w:rsidP="007013EF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7013EF">
              <w:rPr>
                <w:sz w:val="22"/>
                <w:szCs w:val="22"/>
                <w:shd w:val="clear" w:color="auto" w:fill="FFFFFF"/>
              </w:rPr>
              <w:t>шайбы-пружины (</w:t>
            </w:r>
            <w:r w:rsidR="00FF50ED" w:rsidRPr="007013EF">
              <w:rPr>
                <w:sz w:val="22"/>
                <w:szCs w:val="22"/>
                <w:shd w:val="clear" w:color="auto" w:fill="FFFFFF"/>
                <w:lang w:val="kk-KZ"/>
              </w:rPr>
              <w:t xml:space="preserve">твердость </w:t>
            </w:r>
            <w:r w:rsidRPr="007013EF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FF50ED" w:rsidRPr="007013EF">
              <w:rPr>
                <w:sz w:val="22"/>
                <w:szCs w:val="22"/>
                <w:shd w:val="clear" w:color="auto" w:fill="FFFFFF"/>
                <w:lang w:val="kk-KZ"/>
              </w:rPr>
              <w:t>250 НВ и пластич</w:t>
            </w:r>
            <w:r w:rsidR="007013EF">
              <w:rPr>
                <w:sz w:val="22"/>
                <w:szCs w:val="22"/>
                <w:shd w:val="clear" w:color="auto" w:fill="FFFFFF"/>
                <w:lang w:val="kk-KZ"/>
              </w:rPr>
              <w:t>ность</w:t>
            </w:r>
            <w:r w:rsidRPr="007013EF">
              <w:rPr>
                <w:sz w:val="22"/>
                <w:szCs w:val="22"/>
                <w:shd w:val="clear" w:color="auto" w:fill="FFFFFF"/>
                <w:lang w:val="kk-KZ"/>
              </w:rPr>
              <w:t>.)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У13А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У13А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7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3,2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950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 xml:space="preserve">45, У11А, Р18Ф1, Т5К10, </w:t>
            </w:r>
            <w:r w:rsidR="00B02182" w:rsidRPr="00B02182">
              <w:rPr>
                <w:color w:val="000000"/>
                <w:sz w:val="24"/>
                <w:szCs w:val="24"/>
                <w:shd w:val="clear" w:color="auto" w:fill="FFFFFF"/>
              </w:rPr>
              <w:t>ХН60Ю</w:t>
            </w: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, АМц</w:t>
            </w:r>
          </w:p>
        </w:tc>
        <w:tc>
          <w:tcPr>
            <w:tcW w:w="2268" w:type="dxa"/>
          </w:tcPr>
          <w:p w:rsidR="0039765C" w:rsidRPr="00B02182" w:rsidRDefault="00B02182" w:rsidP="00B02182">
            <w:pPr>
              <w:pStyle w:val="aa"/>
              <w:spacing w:after="0"/>
              <w:ind w:left="0"/>
              <w:jc w:val="center"/>
              <w:rPr>
                <w:sz w:val="22"/>
                <w:szCs w:val="22"/>
                <w:lang w:val="kk-KZ"/>
              </w:rPr>
            </w:pPr>
            <w:r w:rsidRPr="00B02182">
              <w:rPr>
                <w:sz w:val="24"/>
                <w:szCs w:val="24"/>
                <w:shd w:val="clear" w:color="auto" w:fill="FFFFFF"/>
                <w:lang w:val="kk-KZ"/>
              </w:rPr>
              <w:t xml:space="preserve">Лопатки </w:t>
            </w:r>
            <w:r w:rsidRPr="00B02182">
              <w:rPr>
                <w:sz w:val="24"/>
                <w:szCs w:val="24"/>
                <w:shd w:val="clear" w:color="auto" w:fill="FFFFFF"/>
              </w:rPr>
              <w:t>паро- и газотурбин</w:t>
            </w:r>
            <w:r w:rsidRPr="00B02182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B02182">
              <w:rPr>
                <w:sz w:val="22"/>
                <w:szCs w:val="22"/>
                <w:shd w:val="clear" w:color="auto" w:fill="FFFFFF"/>
                <w:lang w:val="kk-KZ"/>
              </w:rPr>
              <w:t>(твердость</w:t>
            </w:r>
            <w:r w:rsidR="00FF34E4">
              <w:rPr>
                <w:sz w:val="22"/>
                <w:szCs w:val="22"/>
                <w:shd w:val="clear" w:color="auto" w:fill="FFFFFF"/>
                <w:lang w:val="kk-KZ"/>
              </w:rPr>
              <w:t>, коррозиностойкость</w:t>
            </w:r>
            <w:r w:rsidRPr="00B02182">
              <w:rPr>
                <w:sz w:val="22"/>
                <w:szCs w:val="22"/>
                <w:shd w:val="clear" w:color="auto" w:fill="FFFFFF"/>
                <w:lang w:val="kk-KZ"/>
              </w:rPr>
              <w:t xml:space="preserve"> и жаропрочность)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Р6М5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Р6М5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3,1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920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ХВГ, 10кп, ВЧ 45-5, Д1, ВТ8, ВК6</w:t>
            </w:r>
          </w:p>
        </w:tc>
        <w:tc>
          <w:tcPr>
            <w:tcW w:w="2268" w:type="dxa"/>
          </w:tcPr>
          <w:p w:rsidR="0039765C" w:rsidRPr="007013EF" w:rsidRDefault="00EF6288" w:rsidP="00FF50ED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7013EF">
              <w:rPr>
                <w:sz w:val="22"/>
                <w:szCs w:val="22"/>
                <w:shd w:val="clear" w:color="auto" w:fill="FFFFFF"/>
                <w:lang w:val="kk-KZ"/>
              </w:rPr>
              <w:t xml:space="preserve">Корпус пылесоса </w:t>
            </w:r>
            <w:r w:rsidR="0039765C" w:rsidRPr="007013EF">
              <w:rPr>
                <w:sz w:val="22"/>
                <w:szCs w:val="22"/>
                <w:shd w:val="clear" w:color="auto" w:fill="FFFFFF"/>
              </w:rPr>
              <w:t>(</w:t>
            </w:r>
            <w:r w:rsidR="00FF50ED" w:rsidRPr="007013EF">
              <w:rPr>
                <w:sz w:val="22"/>
                <w:szCs w:val="22"/>
                <w:shd w:val="clear" w:color="auto" w:fill="FFFFFF"/>
                <w:lang w:val="kk-KZ"/>
              </w:rPr>
              <w:t xml:space="preserve">пластичный </w:t>
            </w:r>
            <w:r w:rsidR="0039765C" w:rsidRPr="007013EF">
              <w:rPr>
                <w:sz w:val="22"/>
                <w:szCs w:val="22"/>
                <w:shd w:val="clear" w:color="auto" w:fill="FFFFFF"/>
                <w:lang w:val="kk-KZ"/>
              </w:rPr>
              <w:t>)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60С2ХА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60С2ХА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9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3,0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900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10кп, 55, 30Х13, Д16, Л70, ВК3</w:t>
            </w:r>
          </w:p>
        </w:tc>
        <w:tc>
          <w:tcPr>
            <w:tcW w:w="2268" w:type="dxa"/>
          </w:tcPr>
          <w:p w:rsidR="0039765C" w:rsidRPr="007013EF" w:rsidRDefault="00EF6288" w:rsidP="00FF50ED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7013EF">
              <w:rPr>
                <w:sz w:val="22"/>
                <w:szCs w:val="22"/>
                <w:shd w:val="clear" w:color="auto" w:fill="FFFFFF"/>
                <w:lang w:val="kk-KZ"/>
              </w:rPr>
              <w:t xml:space="preserve">Корпус стиральной машины  </w:t>
            </w:r>
            <w:r w:rsidR="0039765C" w:rsidRPr="007013EF">
              <w:rPr>
                <w:sz w:val="22"/>
                <w:szCs w:val="22"/>
                <w:shd w:val="clear" w:color="auto" w:fill="FFFFFF"/>
              </w:rPr>
              <w:t>(</w:t>
            </w:r>
            <w:r w:rsidR="007013EF">
              <w:rPr>
                <w:sz w:val="22"/>
                <w:szCs w:val="22"/>
                <w:shd w:val="clear" w:color="auto" w:fill="FFFFFF"/>
                <w:lang w:val="kk-KZ"/>
              </w:rPr>
              <w:t>пластичность</w:t>
            </w:r>
            <w:r w:rsidR="0039765C" w:rsidRPr="007013EF">
              <w:rPr>
                <w:sz w:val="22"/>
                <w:szCs w:val="22"/>
                <w:shd w:val="clear" w:color="auto" w:fill="FFFFFF"/>
                <w:lang w:val="kk-KZ"/>
              </w:rPr>
              <w:t>)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У9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У9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2,9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780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СЧ 24-44, Ст3, ШХ15, АЛ2, ВК8, Л70</w:t>
            </w:r>
          </w:p>
        </w:tc>
        <w:tc>
          <w:tcPr>
            <w:tcW w:w="2268" w:type="dxa"/>
          </w:tcPr>
          <w:p w:rsidR="0039765C" w:rsidRPr="007013EF" w:rsidRDefault="00EF6288" w:rsidP="007013EF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7013EF">
              <w:rPr>
                <w:sz w:val="22"/>
                <w:szCs w:val="22"/>
                <w:shd w:val="clear" w:color="auto" w:fill="FFFFFF"/>
                <w:lang w:val="kk-KZ"/>
              </w:rPr>
              <w:t xml:space="preserve">Шарики </w:t>
            </w:r>
            <w:r w:rsidR="0039765C" w:rsidRPr="007013EF">
              <w:rPr>
                <w:sz w:val="22"/>
                <w:szCs w:val="22"/>
                <w:shd w:val="clear" w:color="auto" w:fill="FFFFFF"/>
              </w:rPr>
              <w:t>подшипник</w:t>
            </w:r>
            <w:r w:rsidRPr="007013EF">
              <w:rPr>
                <w:sz w:val="22"/>
                <w:szCs w:val="22"/>
                <w:shd w:val="clear" w:color="auto" w:fill="FFFFFF"/>
                <w:lang w:val="kk-KZ"/>
              </w:rPr>
              <w:t>а</w:t>
            </w:r>
            <w:r w:rsidR="0039765C" w:rsidRPr="007013EF">
              <w:rPr>
                <w:sz w:val="22"/>
                <w:szCs w:val="22"/>
                <w:shd w:val="clear" w:color="auto" w:fill="FFFFFF"/>
              </w:rPr>
              <w:t xml:space="preserve"> (</w:t>
            </w:r>
            <w:r w:rsidR="00FF50ED" w:rsidRPr="007013EF">
              <w:rPr>
                <w:sz w:val="22"/>
                <w:szCs w:val="22"/>
                <w:shd w:val="clear" w:color="auto" w:fill="FFFFFF"/>
                <w:lang w:val="kk-KZ"/>
              </w:rPr>
              <w:t xml:space="preserve">износостойкий и </w:t>
            </w:r>
            <w:r w:rsidR="007013EF">
              <w:rPr>
                <w:sz w:val="22"/>
                <w:szCs w:val="22"/>
                <w:shd w:val="clear" w:color="auto" w:fill="FFFFFF"/>
                <w:lang w:val="kk-KZ"/>
              </w:rPr>
              <w:t>с достаточной пластичностью</w:t>
            </w:r>
            <w:r w:rsidR="0039765C" w:rsidRPr="007013EF">
              <w:rPr>
                <w:sz w:val="22"/>
                <w:szCs w:val="22"/>
                <w:shd w:val="clear" w:color="auto" w:fill="FFFFFF"/>
                <w:lang w:val="kk-KZ"/>
              </w:rPr>
              <w:t>)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ЛАЖМц66</w:t>
            </w: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kk-KZ"/>
              </w:rPr>
              <w:t>6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ЛАЖМц66</w:t>
            </w: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kk-KZ"/>
              </w:rPr>
              <w:t>6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11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2,8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750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15кп, 45, 9Х2, 12Х18Н10Т, Д18, 10Г2</w:t>
            </w:r>
          </w:p>
        </w:tc>
        <w:tc>
          <w:tcPr>
            <w:tcW w:w="2268" w:type="dxa"/>
          </w:tcPr>
          <w:p w:rsidR="0039765C" w:rsidRPr="007013EF" w:rsidRDefault="00EF6288" w:rsidP="00FF50ED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7013EF">
              <w:rPr>
                <w:sz w:val="22"/>
                <w:szCs w:val="22"/>
                <w:shd w:val="clear" w:color="auto" w:fill="FFFFFF"/>
                <w:lang w:val="kk-KZ"/>
              </w:rPr>
              <w:t xml:space="preserve">Барабан стриальной машины </w:t>
            </w:r>
            <w:r w:rsidR="0039765C" w:rsidRPr="007013EF">
              <w:rPr>
                <w:sz w:val="22"/>
                <w:szCs w:val="22"/>
                <w:shd w:val="clear" w:color="auto" w:fill="FFFFFF"/>
              </w:rPr>
              <w:t>(</w:t>
            </w:r>
            <w:r w:rsidR="00FF50ED" w:rsidRPr="007013EF">
              <w:rPr>
                <w:sz w:val="22"/>
                <w:szCs w:val="22"/>
                <w:shd w:val="clear" w:color="auto" w:fill="FFFFFF"/>
                <w:lang w:val="kk-KZ"/>
              </w:rPr>
              <w:t>коррозиностойкий</w:t>
            </w:r>
            <w:r w:rsidR="0039765C" w:rsidRPr="007013EF">
              <w:rPr>
                <w:sz w:val="22"/>
                <w:szCs w:val="22"/>
                <w:shd w:val="clear" w:color="auto" w:fill="FFFFFF"/>
                <w:lang w:val="kk-KZ"/>
              </w:rPr>
              <w:t>)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20ХН4ФА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20ХН4ФА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2,7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700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У13А, СЧ 18-36, МА14, Ст.3, Д16, Т15К6</w:t>
            </w:r>
          </w:p>
        </w:tc>
        <w:tc>
          <w:tcPr>
            <w:tcW w:w="2268" w:type="dxa"/>
          </w:tcPr>
          <w:p w:rsidR="0039765C" w:rsidRPr="007013EF" w:rsidRDefault="0039765C" w:rsidP="00FF50ED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7013EF">
              <w:rPr>
                <w:sz w:val="22"/>
                <w:szCs w:val="22"/>
                <w:shd w:val="clear" w:color="auto" w:fill="FFFFFF"/>
                <w:lang w:val="kk-KZ"/>
              </w:rPr>
              <w:t>радиаторы</w:t>
            </w:r>
            <w:r w:rsidRPr="007013EF">
              <w:rPr>
                <w:sz w:val="22"/>
                <w:szCs w:val="22"/>
                <w:shd w:val="clear" w:color="auto" w:fill="FFFFFF"/>
              </w:rPr>
              <w:t xml:space="preserve"> водяного отопления (</w:t>
            </w:r>
            <w:r w:rsidR="00FF50ED" w:rsidRPr="007013EF">
              <w:rPr>
                <w:sz w:val="22"/>
                <w:szCs w:val="22"/>
                <w:shd w:val="clear" w:color="auto" w:fill="FFFFFF"/>
                <w:lang w:val="kk-KZ"/>
              </w:rPr>
              <w:t xml:space="preserve">высокое </w:t>
            </w:r>
            <w:r w:rsidR="00FF50ED" w:rsidRPr="007013EF">
              <w:rPr>
                <w:rFonts w:eastAsia="TimesNewRoman"/>
                <w:sz w:val="28"/>
                <w:szCs w:val="28"/>
                <w:lang w:val="kk-KZ"/>
              </w:rPr>
              <w:t>с</w:t>
            </w:r>
            <w:r w:rsidR="00FF50ED" w:rsidRPr="007013EF">
              <w:rPr>
                <w:rFonts w:eastAsia="TimesNewRoman"/>
                <w:sz w:val="28"/>
                <w:szCs w:val="28"/>
              </w:rPr>
              <w:t>вариваемость</w:t>
            </w:r>
            <w:r w:rsidRPr="007013EF">
              <w:rPr>
                <w:sz w:val="22"/>
                <w:szCs w:val="22"/>
                <w:shd w:val="clear" w:color="auto" w:fill="FFFFFF"/>
                <w:lang w:val="kk-KZ"/>
              </w:rPr>
              <w:t>)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СЧ 24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СЧ 24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13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2,6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650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Ст6, 60, 9ХС, 15Х, АЛ2, Бр. Б2</w:t>
            </w:r>
          </w:p>
        </w:tc>
        <w:tc>
          <w:tcPr>
            <w:tcW w:w="2268" w:type="dxa"/>
          </w:tcPr>
          <w:p w:rsidR="0039765C" w:rsidRPr="00FF34E4" w:rsidRDefault="0039765C" w:rsidP="00B02182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FF34E4">
              <w:rPr>
                <w:sz w:val="22"/>
                <w:szCs w:val="22"/>
                <w:shd w:val="clear" w:color="auto" w:fill="FFFFFF"/>
              </w:rPr>
              <w:t>шестерн</w:t>
            </w:r>
            <w:r w:rsidRPr="00FF34E4">
              <w:rPr>
                <w:sz w:val="22"/>
                <w:szCs w:val="22"/>
                <w:shd w:val="clear" w:color="auto" w:fill="FFFFFF"/>
                <w:lang w:val="kk-KZ"/>
              </w:rPr>
              <w:t>я</w:t>
            </w:r>
            <w:r w:rsidRPr="00FF34E4">
              <w:rPr>
                <w:sz w:val="22"/>
                <w:szCs w:val="22"/>
                <w:shd w:val="clear" w:color="auto" w:fill="FFFFFF"/>
              </w:rPr>
              <w:t>. (</w:t>
            </w:r>
            <w:r w:rsidR="00FF50ED" w:rsidRPr="00FF34E4">
              <w:rPr>
                <w:sz w:val="22"/>
                <w:szCs w:val="22"/>
                <w:shd w:val="clear" w:color="auto" w:fill="FFFFFF"/>
                <w:lang w:val="kk-KZ"/>
              </w:rPr>
              <w:t xml:space="preserve">твердость поверхности </w:t>
            </w:r>
            <w:r w:rsidRPr="00FF34E4">
              <w:rPr>
                <w:sz w:val="22"/>
                <w:szCs w:val="22"/>
                <w:shd w:val="clear" w:color="auto" w:fill="FFFFFF"/>
              </w:rPr>
              <w:t xml:space="preserve"> 60-62</w:t>
            </w:r>
            <w:r w:rsidR="007013EF" w:rsidRPr="00FF34E4">
              <w:rPr>
                <w:sz w:val="22"/>
                <w:szCs w:val="22"/>
                <w:shd w:val="clear" w:color="auto" w:fill="FFFFFF"/>
                <w:lang w:val="kk-KZ"/>
              </w:rPr>
              <w:t>НВ</w:t>
            </w:r>
            <w:r w:rsidRPr="00FF34E4">
              <w:rPr>
                <w:sz w:val="22"/>
                <w:szCs w:val="22"/>
                <w:shd w:val="clear" w:color="auto" w:fill="FFFFFF"/>
              </w:rPr>
              <w:t xml:space="preserve">, </w:t>
            </w:r>
            <w:r w:rsidR="00B02182" w:rsidRPr="00FF34E4">
              <w:rPr>
                <w:sz w:val="22"/>
                <w:szCs w:val="22"/>
                <w:shd w:val="clear" w:color="auto" w:fill="FFFFFF"/>
                <w:lang w:val="kk-KZ"/>
              </w:rPr>
              <w:t xml:space="preserve"> твердость сердцовины  20НВ </w:t>
            </w:r>
            <w:r w:rsidRPr="00FF34E4">
              <w:rPr>
                <w:sz w:val="22"/>
                <w:szCs w:val="22"/>
                <w:shd w:val="clear" w:color="auto" w:fill="FFFFFF"/>
              </w:rPr>
              <w:t>).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АС40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АС40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14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2,5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600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5, 10Г13, АЛ2, БрОЦС5-5-5, БСт. 3, 15Х</w:t>
            </w:r>
          </w:p>
        </w:tc>
        <w:tc>
          <w:tcPr>
            <w:tcW w:w="2268" w:type="dxa"/>
          </w:tcPr>
          <w:p w:rsidR="0039765C" w:rsidRPr="007013EF" w:rsidRDefault="00EF6288" w:rsidP="007013EF">
            <w:pPr>
              <w:pStyle w:val="aa"/>
              <w:spacing w:after="0"/>
              <w:ind w:left="0"/>
              <w:jc w:val="center"/>
              <w:rPr>
                <w:sz w:val="22"/>
                <w:szCs w:val="22"/>
                <w:lang w:val="kk-KZ"/>
              </w:rPr>
            </w:pPr>
            <w:r w:rsidRPr="007013EF">
              <w:rPr>
                <w:sz w:val="22"/>
                <w:szCs w:val="22"/>
                <w:shd w:val="clear" w:color="auto" w:fill="FFFFFF"/>
                <w:lang w:val="kk-KZ"/>
              </w:rPr>
              <w:t xml:space="preserve">Зубцы ковша </w:t>
            </w:r>
            <w:r w:rsidR="0039765C" w:rsidRPr="007013EF">
              <w:rPr>
                <w:sz w:val="22"/>
                <w:szCs w:val="22"/>
                <w:shd w:val="clear" w:color="auto" w:fill="FFFFFF"/>
              </w:rPr>
              <w:t>экскаватор</w:t>
            </w:r>
            <w:r w:rsidRPr="007013EF">
              <w:rPr>
                <w:sz w:val="22"/>
                <w:szCs w:val="22"/>
                <w:shd w:val="clear" w:color="auto" w:fill="FFFFFF"/>
                <w:lang w:val="kk-KZ"/>
              </w:rPr>
              <w:t>а</w:t>
            </w:r>
            <w:r w:rsidR="0039765C" w:rsidRPr="007013EF">
              <w:rPr>
                <w:sz w:val="22"/>
                <w:szCs w:val="22"/>
                <w:shd w:val="clear" w:color="auto" w:fill="FFFFFF"/>
              </w:rPr>
              <w:t xml:space="preserve"> (</w:t>
            </w:r>
            <w:r w:rsidR="00FF50ED" w:rsidRPr="007013EF">
              <w:rPr>
                <w:sz w:val="22"/>
                <w:szCs w:val="22"/>
                <w:shd w:val="clear" w:color="auto" w:fill="FFFFFF"/>
                <w:lang w:val="kk-KZ"/>
              </w:rPr>
              <w:t>износостойк</w:t>
            </w:r>
            <w:r w:rsidR="007013EF" w:rsidRPr="007013EF">
              <w:rPr>
                <w:sz w:val="22"/>
                <w:szCs w:val="22"/>
                <w:shd w:val="clear" w:color="auto" w:fill="FFFFFF"/>
                <w:lang w:val="kk-KZ"/>
              </w:rPr>
              <w:t>ость</w:t>
            </w:r>
            <w:r w:rsidR="00FF50ED" w:rsidRPr="007013EF">
              <w:rPr>
                <w:sz w:val="22"/>
                <w:szCs w:val="22"/>
                <w:shd w:val="clear" w:color="auto" w:fill="FFFFFF"/>
                <w:lang w:val="kk-KZ"/>
              </w:rPr>
              <w:t xml:space="preserve"> и высокая твердость</w:t>
            </w:r>
            <w:r w:rsidR="0039765C" w:rsidRPr="007013EF">
              <w:rPr>
                <w:sz w:val="22"/>
                <w:szCs w:val="22"/>
                <w:shd w:val="clear" w:color="auto" w:fill="FFFFFF"/>
                <w:lang w:val="kk-KZ"/>
              </w:rPr>
              <w:t>)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А45Е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А45Е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2,4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850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35ХГС, У13А, Р9, ТТ7К12, БрБ2, 08кп</w:t>
            </w:r>
          </w:p>
        </w:tc>
        <w:tc>
          <w:tcPr>
            <w:tcW w:w="2268" w:type="dxa"/>
          </w:tcPr>
          <w:p w:rsidR="0039765C" w:rsidRPr="007013EF" w:rsidRDefault="007013EF" w:rsidP="00FF34E4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7013EF">
              <w:rPr>
                <w:sz w:val="22"/>
                <w:szCs w:val="22"/>
                <w:shd w:val="clear" w:color="auto" w:fill="FFFFFF"/>
                <w:lang w:val="kk-KZ"/>
              </w:rPr>
              <w:t xml:space="preserve">Сверло для сверления стали </w:t>
            </w:r>
            <w:r w:rsidR="0039765C" w:rsidRPr="007013EF">
              <w:rPr>
                <w:sz w:val="22"/>
                <w:szCs w:val="22"/>
                <w:shd w:val="clear" w:color="auto" w:fill="FFFFFF"/>
              </w:rPr>
              <w:t>(</w:t>
            </w:r>
            <w:r w:rsidRPr="007013EF">
              <w:rPr>
                <w:sz w:val="22"/>
                <w:szCs w:val="22"/>
                <w:shd w:val="clear" w:color="auto" w:fill="FFFFFF"/>
                <w:lang w:val="kk-KZ"/>
              </w:rPr>
              <w:t xml:space="preserve">твердость, достаточное пластичность,  жаростойкий </w:t>
            </w:r>
            <w:r w:rsidR="00FF34E4">
              <w:rPr>
                <w:sz w:val="22"/>
                <w:szCs w:val="22"/>
                <w:shd w:val="clear" w:color="auto" w:fill="FFFFFF"/>
                <w:lang w:val="kk-KZ"/>
              </w:rPr>
              <w:t xml:space="preserve">до </w:t>
            </w:r>
            <w:r w:rsidR="0039765C" w:rsidRPr="007013EF">
              <w:rPr>
                <w:sz w:val="22"/>
                <w:szCs w:val="22"/>
                <w:shd w:val="clear" w:color="auto" w:fill="FFFFFF"/>
              </w:rPr>
              <w:t>600 </w:t>
            </w:r>
            <w:r w:rsidR="0039765C" w:rsidRPr="007013EF">
              <w:rPr>
                <w:sz w:val="22"/>
                <w:szCs w:val="22"/>
                <w:shd w:val="clear" w:color="auto" w:fill="FFFFFF"/>
                <w:vertAlign w:val="superscript"/>
              </w:rPr>
              <w:t>0</w:t>
            </w:r>
            <w:r w:rsidR="0039765C" w:rsidRPr="007013EF">
              <w:rPr>
                <w:sz w:val="22"/>
                <w:szCs w:val="22"/>
                <w:shd w:val="clear" w:color="auto" w:fill="FFFFFF"/>
              </w:rPr>
              <w:t>С )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38Х2Ю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38Х2Ю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16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2,3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1240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Б16, БрОЦ 4-3, 12Х18Н10Т, ШХ15, Ал2, 10</w:t>
            </w:r>
          </w:p>
        </w:tc>
        <w:tc>
          <w:tcPr>
            <w:tcW w:w="2268" w:type="dxa"/>
          </w:tcPr>
          <w:p w:rsidR="0039765C" w:rsidRPr="007013EF" w:rsidRDefault="00EF6288" w:rsidP="00FF50ED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7013EF">
              <w:rPr>
                <w:sz w:val="22"/>
                <w:szCs w:val="22"/>
                <w:shd w:val="clear" w:color="auto" w:fill="FFFFFF"/>
                <w:lang w:val="kk-KZ"/>
              </w:rPr>
              <w:t xml:space="preserve">Кольца </w:t>
            </w:r>
            <w:r w:rsidR="00FF50ED" w:rsidRPr="007013EF">
              <w:rPr>
                <w:sz w:val="22"/>
                <w:szCs w:val="22"/>
                <w:shd w:val="clear" w:color="auto" w:fill="FFFFFF"/>
                <w:lang w:val="kk-KZ"/>
              </w:rPr>
              <w:t>п</w:t>
            </w:r>
            <w:r w:rsidR="0039765C" w:rsidRPr="007013EF">
              <w:rPr>
                <w:sz w:val="22"/>
                <w:szCs w:val="22"/>
                <w:shd w:val="clear" w:color="auto" w:fill="FFFFFF"/>
              </w:rPr>
              <w:t>одшипник</w:t>
            </w:r>
            <w:r w:rsidR="00FF50ED" w:rsidRPr="007013EF">
              <w:rPr>
                <w:sz w:val="22"/>
                <w:szCs w:val="22"/>
                <w:shd w:val="clear" w:color="auto" w:fill="FFFFFF"/>
                <w:lang w:val="kk-KZ"/>
              </w:rPr>
              <w:t>а</w:t>
            </w:r>
            <w:r w:rsidR="0039765C" w:rsidRPr="007013EF">
              <w:rPr>
                <w:sz w:val="22"/>
                <w:szCs w:val="22"/>
                <w:shd w:val="clear" w:color="auto" w:fill="FFFFFF"/>
                <w:lang w:val="kk-KZ"/>
              </w:rPr>
              <w:t xml:space="preserve"> </w:t>
            </w:r>
            <w:r w:rsidR="00FF50ED" w:rsidRPr="007013EF">
              <w:rPr>
                <w:sz w:val="22"/>
                <w:szCs w:val="22"/>
                <w:shd w:val="clear" w:color="auto" w:fill="FFFFFF"/>
              </w:rPr>
              <w:t>(</w:t>
            </w:r>
            <w:r w:rsidR="00FF50ED" w:rsidRPr="007013EF">
              <w:rPr>
                <w:sz w:val="22"/>
                <w:szCs w:val="22"/>
                <w:shd w:val="clear" w:color="auto" w:fill="FFFFFF"/>
                <w:lang w:val="kk-KZ"/>
              </w:rPr>
              <w:t>износостойкий и высокая твердость)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Л62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Л62</w:t>
            </w:r>
          </w:p>
        </w:tc>
      </w:tr>
      <w:tr w:rsidR="0039765C" w:rsidRPr="00074BFA" w:rsidTr="00445DE9">
        <w:trPr>
          <w:trHeight w:val="982"/>
        </w:trPr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17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1,6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830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ХВГ, ВК8, Т15К6, АЛ2, Ст3, Д16</w:t>
            </w:r>
          </w:p>
        </w:tc>
        <w:tc>
          <w:tcPr>
            <w:tcW w:w="2268" w:type="dxa"/>
          </w:tcPr>
          <w:p w:rsidR="0039765C" w:rsidRPr="007013EF" w:rsidRDefault="0039765C" w:rsidP="007013EF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7013EF">
              <w:rPr>
                <w:sz w:val="22"/>
                <w:szCs w:val="22"/>
                <w:shd w:val="clear" w:color="auto" w:fill="FFFFFF"/>
              </w:rPr>
              <w:t>Метал</w:t>
            </w:r>
            <w:r w:rsidR="00EF6288" w:rsidRPr="007013EF">
              <w:rPr>
                <w:sz w:val="22"/>
                <w:szCs w:val="22"/>
                <w:shd w:val="clear" w:color="auto" w:fill="FFFFFF"/>
                <w:lang w:val="kk-KZ"/>
              </w:rPr>
              <w:t xml:space="preserve">лическая </w:t>
            </w:r>
            <w:r w:rsidRPr="007013EF">
              <w:rPr>
                <w:sz w:val="22"/>
                <w:szCs w:val="22"/>
                <w:shd w:val="clear" w:color="auto" w:fill="FFFFFF"/>
              </w:rPr>
              <w:t>линейк</w:t>
            </w:r>
            <w:r w:rsidR="00EF6288" w:rsidRPr="007013EF">
              <w:rPr>
                <w:sz w:val="22"/>
                <w:szCs w:val="22"/>
                <w:shd w:val="clear" w:color="auto" w:fill="FFFFFF"/>
                <w:lang w:val="kk-KZ"/>
              </w:rPr>
              <w:t>а</w:t>
            </w:r>
            <w:r w:rsidRPr="007013EF">
              <w:rPr>
                <w:sz w:val="22"/>
                <w:szCs w:val="22"/>
                <w:shd w:val="clear" w:color="auto" w:fill="FFFFFF"/>
              </w:rPr>
              <w:t xml:space="preserve"> (</w:t>
            </w:r>
            <w:r w:rsidR="007013EF" w:rsidRPr="007013EF">
              <w:rPr>
                <w:sz w:val="22"/>
                <w:szCs w:val="22"/>
                <w:shd w:val="clear" w:color="auto" w:fill="FFFFFF"/>
                <w:lang w:val="kk-KZ"/>
              </w:rPr>
              <w:t>твердость износостойкость, пластичность</w:t>
            </w:r>
            <w:r w:rsidRPr="007013EF">
              <w:rPr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70С3А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70С3А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18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1,5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820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 xml:space="preserve">У8А, 9ХС, </w:t>
            </w:r>
            <w:r w:rsidR="00BA1EDD">
              <w:rPr>
                <w:color w:val="000000"/>
                <w:shd w:val="clear" w:color="auto" w:fill="FFFFFF"/>
              </w:rPr>
              <w:t>50ХГС</w:t>
            </w: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, ВК6, Т5К10, алмаз</w:t>
            </w:r>
          </w:p>
        </w:tc>
        <w:tc>
          <w:tcPr>
            <w:tcW w:w="2268" w:type="dxa"/>
          </w:tcPr>
          <w:p w:rsidR="0039765C" w:rsidRPr="00BA1EDD" w:rsidRDefault="00BA1EDD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  <w:lang w:val="kk-KZ"/>
              </w:rPr>
            </w:pPr>
            <w:r w:rsidRPr="00BA1EDD">
              <w:rPr>
                <w:sz w:val="22"/>
                <w:szCs w:val="22"/>
                <w:shd w:val="clear" w:color="auto" w:fill="FFFFFF"/>
                <w:lang w:val="kk-KZ"/>
              </w:rPr>
              <w:t>Пружины (износостойкость и высокий предел упругости)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Бр.АМц9</w:t>
            </w: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kk-KZ"/>
              </w:rPr>
              <w:t>2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Бр.АМц9</w:t>
            </w: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kk-KZ"/>
              </w:rPr>
              <w:t>2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19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1,4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800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  <w:lang w:val="kk-KZ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Т30К4, 08Х22Н6Т, ВСт5сп, 20ХН3А, МЛ5, 15Г</w:t>
            </w:r>
          </w:p>
        </w:tc>
        <w:tc>
          <w:tcPr>
            <w:tcW w:w="2268" w:type="dxa"/>
          </w:tcPr>
          <w:p w:rsidR="0039765C" w:rsidRPr="00566CBF" w:rsidRDefault="00566CBF" w:rsidP="00566CBF">
            <w:pPr>
              <w:pStyle w:val="aa"/>
              <w:spacing w:after="0"/>
              <w:ind w:left="0"/>
              <w:jc w:val="center"/>
              <w:rPr>
                <w:sz w:val="22"/>
                <w:szCs w:val="22"/>
                <w:lang w:val="kk-KZ"/>
              </w:rPr>
            </w:pPr>
            <w:r w:rsidRPr="00566CBF">
              <w:rPr>
                <w:sz w:val="22"/>
                <w:szCs w:val="22"/>
                <w:shd w:val="clear" w:color="auto" w:fill="FFFFFF"/>
                <w:lang w:val="kk-KZ"/>
              </w:rPr>
              <w:t xml:space="preserve">Зубчатое колесо </w:t>
            </w:r>
            <w:r w:rsidR="0039765C" w:rsidRPr="00566CBF">
              <w:rPr>
                <w:sz w:val="22"/>
                <w:szCs w:val="22"/>
                <w:shd w:val="clear" w:color="auto" w:fill="FFFFFF"/>
                <w:lang w:val="kk-KZ"/>
              </w:rPr>
              <w:t>(</w:t>
            </w:r>
            <w:r w:rsidRPr="00566CBF">
              <w:rPr>
                <w:sz w:val="22"/>
                <w:szCs w:val="22"/>
                <w:shd w:val="clear" w:color="auto" w:fill="FFFFFF"/>
                <w:lang w:val="kk-KZ"/>
              </w:rPr>
              <w:t>твердость, прочность,  высокое вязкость</w:t>
            </w:r>
            <w:r w:rsidR="0039765C" w:rsidRPr="00566CBF">
              <w:rPr>
                <w:sz w:val="22"/>
                <w:szCs w:val="22"/>
                <w:shd w:val="clear" w:color="auto" w:fill="FFFFFF"/>
                <w:lang w:val="kk-KZ"/>
              </w:rPr>
              <w:t>)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60СГА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60СГА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20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1,3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700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55С2, 08кп, Т15К6, МЛ5, АЛ9, 12Х18Н10Т</w:t>
            </w:r>
          </w:p>
        </w:tc>
        <w:tc>
          <w:tcPr>
            <w:tcW w:w="2268" w:type="dxa"/>
          </w:tcPr>
          <w:p w:rsidR="0039765C" w:rsidRPr="00566CBF" w:rsidRDefault="0039765C" w:rsidP="00566CBF">
            <w:pPr>
              <w:pStyle w:val="aa"/>
              <w:spacing w:after="0"/>
              <w:ind w:left="0"/>
              <w:jc w:val="center"/>
              <w:rPr>
                <w:sz w:val="22"/>
                <w:szCs w:val="22"/>
                <w:lang w:val="kk-KZ"/>
              </w:rPr>
            </w:pPr>
            <w:r w:rsidRPr="00566CBF">
              <w:rPr>
                <w:sz w:val="22"/>
                <w:szCs w:val="22"/>
                <w:shd w:val="clear" w:color="auto" w:fill="FFFFFF"/>
              </w:rPr>
              <w:t>эмалированн</w:t>
            </w:r>
            <w:r w:rsidRPr="00566CBF">
              <w:rPr>
                <w:sz w:val="22"/>
                <w:szCs w:val="22"/>
                <w:shd w:val="clear" w:color="auto" w:fill="FFFFFF"/>
                <w:lang w:val="kk-KZ"/>
              </w:rPr>
              <w:t>ая</w:t>
            </w:r>
            <w:r w:rsidRPr="00566CBF">
              <w:rPr>
                <w:sz w:val="22"/>
                <w:szCs w:val="22"/>
                <w:shd w:val="clear" w:color="auto" w:fill="FFFFFF"/>
              </w:rPr>
              <w:t xml:space="preserve"> кастрюл</w:t>
            </w:r>
            <w:r w:rsidRPr="00566CBF">
              <w:rPr>
                <w:sz w:val="22"/>
                <w:szCs w:val="22"/>
                <w:shd w:val="clear" w:color="auto" w:fill="FFFFFF"/>
                <w:lang w:val="kk-KZ"/>
              </w:rPr>
              <w:t>я</w:t>
            </w:r>
            <w:r w:rsidRPr="00566CBF">
              <w:rPr>
                <w:sz w:val="22"/>
                <w:szCs w:val="22"/>
                <w:shd w:val="clear" w:color="auto" w:fill="FFFFFF"/>
              </w:rPr>
              <w:t xml:space="preserve"> (</w:t>
            </w:r>
            <w:r w:rsidR="00FF50ED" w:rsidRPr="00566CBF">
              <w:rPr>
                <w:sz w:val="22"/>
                <w:szCs w:val="22"/>
                <w:shd w:val="clear" w:color="auto" w:fill="FFFFFF"/>
                <w:lang w:val="kk-KZ"/>
              </w:rPr>
              <w:t>пластичн</w:t>
            </w:r>
            <w:r w:rsidR="00566CBF" w:rsidRPr="00566CBF">
              <w:rPr>
                <w:sz w:val="22"/>
                <w:szCs w:val="22"/>
                <w:shd w:val="clear" w:color="auto" w:fill="FFFFFF"/>
                <w:lang w:val="kk-KZ"/>
              </w:rPr>
              <w:t>ость</w:t>
            </w:r>
            <w:r w:rsidRPr="00566CBF">
              <w:rPr>
                <w:sz w:val="22"/>
                <w:szCs w:val="22"/>
                <w:shd w:val="clear" w:color="auto" w:fill="FFFFFF"/>
                <w:lang w:val="kk-KZ"/>
              </w:rPr>
              <w:t>)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</w:rPr>
              <w:t>КЧ50</w:t>
            </w:r>
            <w:r w:rsidRPr="00074BFA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-4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</w:rPr>
              <w:t>КЧ50</w:t>
            </w:r>
            <w:r w:rsidRPr="00074BFA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-4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21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1,2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770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БСт.2кп, 10кп, ВЧ 45-5, ХВГ, 65Х13, ВК6</w:t>
            </w:r>
          </w:p>
        </w:tc>
        <w:tc>
          <w:tcPr>
            <w:tcW w:w="2268" w:type="dxa"/>
          </w:tcPr>
          <w:p w:rsidR="0039765C" w:rsidRPr="00566CBF" w:rsidRDefault="00FF50ED" w:rsidP="00FF50ED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566CBF">
              <w:rPr>
                <w:sz w:val="22"/>
                <w:szCs w:val="22"/>
                <w:shd w:val="clear" w:color="auto" w:fill="FFFFFF"/>
                <w:lang w:val="kk-KZ"/>
              </w:rPr>
              <w:t>Корпус р</w:t>
            </w:r>
            <w:r w:rsidR="0039765C" w:rsidRPr="00566CBF">
              <w:rPr>
                <w:sz w:val="22"/>
                <w:szCs w:val="22"/>
                <w:shd w:val="clear" w:color="auto" w:fill="FFFFFF"/>
              </w:rPr>
              <w:t>едуктор</w:t>
            </w:r>
            <w:r w:rsidRPr="00566CBF">
              <w:rPr>
                <w:sz w:val="22"/>
                <w:szCs w:val="22"/>
                <w:shd w:val="clear" w:color="auto" w:fill="FFFFFF"/>
                <w:lang w:val="kk-KZ"/>
              </w:rPr>
              <w:t>а</w:t>
            </w:r>
            <w:r w:rsidR="0039765C" w:rsidRPr="00566CBF">
              <w:rPr>
                <w:sz w:val="22"/>
                <w:szCs w:val="22"/>
                <w:shd w:val="clear" w:color="auto" w:fill="FFFFFF"/>
                <w:lang w:val="kk-KZ"/>
              </w:rPr>
              <w:t xml:space="preserve">  </w:t>
            </w:r>
            <w:r w:rsidR="003F4894" w:rsidRPr="00566CBF">
              <w:rPr>
                <w:sz w:val="22"/>
                <w:szCs w:val="22"/>
                <w:shd w:val="clear" w:color="auto" w:fill="FFFFFF"/>
              </w:rPr>
              <w:t>(</w:t>
            </w:r>
            <w:r w:rsidR="003F4894" w:rsidRPr="00566CBF">
              <w:rPr>
                <w:sz w:val="22"/>
                <w:szCs w:val="22"/>
                <w:shd w:val="clear" w:color="auto" w:fill="FFFFFF"/>
                <w:lang w:val="kk-KZ"/>
              </w:rPr>
              <w:t xml:space="preserve">высокое </w:t>
            </w:r>
            <w:r w:rsidR="003F4894" w:rsidRPr="00566CBF">
              <w:rPr>
                <w:rFonts w:eastAsia="TimesNewRoman"/>
                <w:sz w:val="28"/>
                <w:szCs w:val="28"/>
                <w:lang w:val="kk-KZ"/>
              </w:rPr>
              <w:t>с</w:t>
            </w:r>
            <w:r w:rsidR="003F4894" w:rsidRPr="00566CBF">
              <w:rPr>
                <w:rFonts w:eastAsia="TimesNewRoman"/>
                <w:sz w:val="28"/>
                <w:szCs w:val="28"/>
              </w:rPr>
              <w:t>вариваемость</w:t>
            </w:r>
            <w:r w:rsidR="003F4894" w:rsidRPr="00566CBF">
              <w:rPr>
                <w:sz w:val="22"/>
                <w:szCs w:val="22"/>
                <w:shd w:val="clear" w:color="auto" w:fill="FFFFFF"/>
                <w:lang w:val="kk-KZ"/>
              </w:rPr>
              <w:t>)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40ХС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40ХС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22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1,1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750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10, ВЧ 45-4 , Т5К10, 40Х, Ст3, Д16</w:t>
            </w:r>
          </w:p>
        </w:tc>
        <w:tc>
          <w:tcPr>
            <w:tcW w:w="2268" w:type="dxa"/>
          </w:tcPr>
          <w:p w:rsidR="0039765C" w:rsidRPr="00E76EEC" w:rsidRDefault="00EF6288" w:rsidP="00FF34E4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76EEC">
              <w:rPr>
                <w:sz w:val="22"/>
                <w:szCs w:val="22"/>
                <w:shd w:val="clear" w:color="auto" w:fill="FFFFFF"/>
                <w:lang w:val="kk-KZ"/>
              </w:rPr>
              <w:t xml:space="preserve">Вал с большой динамической нагрузкой </w:t>
            </w:r>
            <w:r w:rsidR="0039765C" w:rsidRPr="00E76EEC">
              <w:rPr>
                <w:sz w:val="22"/>
                <w:szCs w:val="22"/>
                <w:shd w:val="clear" w:color="auto" w:fill="FFFFFF"/>
              </w:rPr>
              <w:t>(</w:t>
            </w:r>
            <w:r w:rsidR="00566CBF" w:rsidRPr="00E76EEC">
              <w:rPr>
                <w:sz w:val="22"/>
                <w:szCs w:val="22"/>
                <w:shd w:val="clear" w:color="auto" w:fill="FFFFFF"/>
                <w:lang w:val="kk-KZ"/>
              </w:rPr>
              <w:t xml:space="preserve">изностойкость, твердость поверхности и  высокое вязкость </w:t>
            </w:r>
            <w:r w:rsidR="00FF34E4" w:rsidRPr="00E76EEC">
              <w:rPr>
                <w:sz w:val="22"/>
                <w:szCs w:val="22"/>
                <w:shd w:val="clear" w:color="auto" w:fill="FFFFFF"/>
                <w:lang w:val="kk-KZ"/>
              </w:rPr>
              <w:t>сердцевины</w:t>
            </w:r>
            <w:r w:rsidR="0039765C" w:rsidRPr="00E76EEC">
              <w:rPr>
                <w:sz w:val="22"/>
                <w:szCs w:val="22"/>
                <w:shd w:val="clear" w:color="auto" w:fill="FFFFFF"/>
                <w:lang w:val="kk-KZ"/>
              </w:rPr>
              <w:t>)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БСт3пс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БСт3пс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23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740</w:t>
            </w:r>
          </w:p>
        </w:tc>
        <w:tc>
          <w:tcPr>
            <w:tcW w:w="1984" w:type="dxa"/>
          </w:tcPr>
          <w:p w:rsidR="0039765C" w:rsidRPr="00BA1EDD" w:rsidRDefault="0039765C" w:rsidP="00445DE9">
            <w:pPr>
              <w:pStyle w:val="aa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BA1EDD">
              <w:rPr>
                <w:color w:val="000000"/>
                <w:sz w:val="24"/>
                <w:szCs w:val="24"/>
                <w:shd w:val="clear" w:color="auto" w:fill="FFFFFF"/>
              </w:rPr>
              <w:t xml:space="preserve">У11А, 9ХС, Р9, Д1, Т15К6, </w:t>
            </w:r>
            <w:r w:rsidR="00BA1EDD" w:rsidRPr="00BA1EDD">
              <w:rPr>
                <w:color w:val="000000"/>
                <w:sz w:val="24"/>
                <w:szCs w:val="24"/>
                <w:shd w:val="clear" w:color="auto" w:fill="FFFFFF"/>
              </w:rPr>
              <w:t>С345Т</w:t>
            </w:r>
          </w:p>
        </w:tc>
        <w:tc>
          <w:tcPr>
            <w:tcW w:w="2268" w:type="dxa"/>
          </w:tcPr>
          <w:p w:rsidR="0039765C" w:rsidRPr="00BA1EDD" w:rsidRDefault="00BA1EDD" w:rsidP="00BA1EDD">
            <w:pPr>
              <w:pStyle w:val="aa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BA1EDD">
              <w:rPr>
                <w:sz w:val="24"/>
                <w:szCs w:val="24"/>
                <w:shd w:val="clear" w:color="auto" w:fill="FFFFFF"/>
                <w:lang w:val="kk-KZ"/>
              </w:rPr>
              <w:t xml:space="preserve">Строительные  изделия </w:t>
            </w:r>
            <w:r w:rsidR="0039765C" w:rsidRPr="00BA1EDD">
              <w:rPr>
                <w:sz w:val="24"/>
                <w:szCs w:val="24"/>
                <w:shd w:val="clear" w:color="auto" w:fill="FFFFFF"/>
              </w:rPr>
              <w:t>(</w:t>
            </w:r>
            <w:r w:rsidRPr="00BA1EDD">
              <w:rPr>
                <w:sz w:val="24"/>
                <w:szCs w:val="24"/>
                <w:shd w:val="clear" w:color="auto" w:fill="FFFFFF"/>
              </w:rPr>
              <w:t>хорошая свариваемость</w:t>
            </w:r>
            <w:r w:rsidR="0039765C" w:rsidRPr="00BA1EDD">
              <w:rPr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</w:rPr>
              <w:t>КЧ45</w:t>
            </w:r>
            <w:r w:rsidRPr="00074BFA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-7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</w:rPr>
              <w:t>КЧ45</w:t>
            </w:r>
            <w:r w:rsidRPr="00074BFA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-7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24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0,9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600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У13, СЧ10, 10</w:t>
            </w:r>
            <w:r w:rsidRPr="00074BFA"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2268" w:type="dxa"/>
          </w:tcPr>
          <w:p w:rsidR="0039765C" w:rsidRPr="00566CBF" w:rsidRDefault="00EF6288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566CBF">
              <w:rPr>
                <w:sz w:val="22"/>
                <w:szCs w:val="22"/>
                <w:shd w:val="clear" w:color="auto" w:fill="FFFFFF"/>
                <w:lang w:val="kk-KZ"/>
              </w:rPr>
              <w:t>Сплав для изготовления напильника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15ХМ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15ХМ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25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0,8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650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  <w:shd w:val="clear" w:color="auto" w:fill="FFFFFF"/>
              </w:rPr>
              <w:t>Ст2, 50, СЧ25.</w:t>
            </w:r>
          </w:p>
        </w:tc>
        <w:tc>
          <w:tcPr>
            <w:tcW w:w="2268" w:type="dxa"/>
          </w:tcPr>
          <w:p w:rsidR="0039765C" w:rsidRPr="00566CBF" w:rsidRDefault="0039765C" w:rsidP="00EF6288">
            <w:pPr>
              <w:pStyle w:val="aa"/>
              <w:spacing w:after="0"/>
              <w:ind w:left="0"/>
              <w:jc w:val="center"/>
              <w:rPr>
                <w:sz w:val="22"/>
                <w:szCs w:val="22"/>
                <w:lang w:val="kk-KZ"/>
              </w:rPr>
            </w:pPr>
            <w:r w:rsidRPr="00566CBF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EF6288" w:rsidRPr="00566CBF">
              <w:rPr>
                <w:sz w:val="22"/>
                <w:szCs w:val="22"/>
                <w:shd w:val="clear" w:color="auto" w:fill="FFFFFF"/>
                <w:lang w:val="kk-KZ"/>
              </w:rPr>
              <w:t xml:space="preserve">Сплав для изготовления </w:t>
            </w:r>
            <w:r w:rsidRPr="00566CBF">
              <w:rPr>
                <w:sz w:val="22"/>
                <w:szCs w:val="22"/>
                <w:shd w:val="clear" w:color="auto" w:fill="FFFFFF"/>
                <w:lang w:val="kk-KZ"/>
              </w:rPr>
              <w:t>о</w:t>
            </w:r>
            <w:r w:rsidRPr="00566CBF">
              <w:rPr>
                <w:sz w:val="22"/>
                <w:szCs w:val="22"/>
                <w:shd w:val="clear" w:color="auto" w:fill="FFFFFF"/>
              </w:rPr>
              <w:t>твертк</w:t>
            </w:r>
            <w:r w:rsidR="00EF6288" w:rsidRPr="00566CBF">
              <w:rPr>
                <w:sz w:val="22"/>
                <w:szCs w:val="22"/>
                <w:shd w:val="clear" w:color="auto" w:fill="FFFFFF"/>
                <w:lang w:val="kk-KZ"/>
              </w:rPr>
              <w:t>и</w:t>
            </w:r>
            <w:r w:rsidRPr="00566CBF">
              <w:rPr>
                <w:sz w:val="22"/>
                <w:szCs w:val="22"/>
                <w:shd w:val="clear" w:color="auto" w:fill="FFFFFF"/>
                <w:lang w:val="kk-KZ"/>
              </w:rPr>
              <w:t xml:space="preserve">  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12Х17,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12Х17,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26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0,6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700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</w:rPr>
              <w:t>Ст2, У7А, КЧ50-4</w:t>
            </w:r>
          </w:p>
        </w:tc>
        <w:tc>
          <w:tcPr>
            <w:tcW w:w="2268" w:type="dxa"/>
          </w:tcPr>
          <w:p w:rsidR="0039765C" w:rsidRPr="00566CBF" w:rsidRDefault="00EF6288" w:rsidP="003F4894">
            <w:pPr>
              <w:pStyle w:val="aa"/>
              <w:spacing w:after="0"/>
              <w:ind w:left="0"/>
              <w:jc w:val="center"/>
              <w:rPr>
                <w:sz w:val="22"/>
                <w:szCs w:val="22"/>
                <w:lang w:val="kk-KZ"/>
              </w:rPr>
            </w:pPr>
            <w:r w:rsidRPr="00566CBF">
              <w:rPr>
                <w:sz w:val="22"/>
                <w:szCs w:val="22"/>
                <w:shd w:val="clear" w:color="auto" w:fill="FFFFFF"/>
                <w:lang w:val="kk-KZ"/>
              </w:rPr>
              <w:t xml:space="preserve">Сплав для изготовления  </w:t>
            </w:r>
            <w:r w:rsidR="003F4894" w:rsidRPr="00566CBF">
              <w:rPr>
                <w:sz w:val="22"/>
                <w:szCs w:val="22"/>
                <w:shd w:val="clear" w:color="auto" w:fill="FFFFFF"/>
                <w:lang w:val="kk-KZ"/>
              </w:rPr>
              <w:t xml:space="preserve">швейной </w:t>
            </w:r>
            <w:r w:rsidRPr="00566CBF">
              <w:rPr>
                <w:sz w:val="22"/>
                <w:szCs w:val="22"/>
                <w:shd w:val="clear" w:color="auto" w:fill="FFFFFF"/>
                <w:lang w:val="kk-KZ"/>
              </w:rPr>
              <w:t xml:space="preserve">иглы 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БСт4кп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БСт4кп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27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0,5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710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</w:rPr>
              <w:t>КЧ45-7, У7А, Ст.2</w:t>
            </w:r>
          </w:p>
        </w:tc>
        <w:tc>
          <w:tcPr>
            <w:tcW w:w="2268" w:type="dxa"/>
          </w:tcPr>
          <w:p w:rsidR="0039765C" w:rsidRPr="00566CBF" w:rsidRDefault="00EF6288" w:rsidP="003F4894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566CBF">
              <w:rPr>
                <w:sz w:val="22"/>
                <w:szCs w:val="22"/>
                <w:shd w:val="clear" w:color="auto" w:fill="FFFFFF"/>
                <w:lang w:val="kk-KZ"/>
              </w:rPr>
              <w:t xml:space="preserve">Сплав для изготовления </w:t>
            </w:r>
            <w:r w:rsidR="003F4894" w:rsidRPr="00566CBF">
              <w:rPr>
                <w:sz w:val="22"/>
                <w:szCs w:val="22"/>
                <w:shd w:val="clear" w:color="auto" w:fill="FFFFFF"/>
                <w:lang w:val="kk-KZ"/>
              </w:rPr>
              <w:t xml:space="preserve">молотка </w:t>
            </w:r>
            <w:r w:rsidR="0039765C" w:rsidRPr="00566CBF">
              <w:rPr>
                <w:sz w:val="22"/>
                <w:szCs w:val="22"/>
                <w:shd w:val="clear" w:color="auto" w:fill="FFFFFF"/>
                <w:lang w:val="kk-KZ"/>
              </w:rPr>
              <w:t xml:space="preserve"> 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18ХГТ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18ХГТ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28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0,4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760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</w:rPr>
              <w:t>08кп, У7, Ст.4.</w:t>
            </w:r>
          </w:p>
        </w:tc>
        <w:tc>
          <w:tcPr>
            <w:tcW w:w="2268" w:type="dxa"/>
          </w:tcPr>
          <w:p w:rsidR="0039765C" w:rsidRPr="00566CBF" w:rsidRDefault="00EF6288" w:rsidP="003F4894">
            <w:pPr>
              <w:pStyle w:val="aa"/>
              <w:spacing w:after="0"/>
              <w:ind w:left="0"/>
              <w:jc w:val="center"/>
              <w:rPr>
                <w:sz w:val="22"/>
                <w:szCs w:val="22"/>
                <w:lang w:val="kk-KZ"/>
              </w:rPr>
            </w:pPr>
            <w:r w:rsidRPr="00566CBF">
              <w:rPr>
                <w:sz w:val="22"/>
                <w:szCs w:val="22"/>
                <w:shd w:val="clear" w:color="auto" w:fill="FFFFFF"/>
                <w:lang w:val="kk-KZ"/>
              </w:rPr>
              <w:t xml:space="preserve">Сплав для изготовления  </w:t>
            </w:r>
            <w:r w:rsidR="0039765C" w:rsidRPr="00566CBF">
              <w:rPr>
                <w:sz w:val="22"/>
                <w:szCs w:val="22"/>
              </w:rPr>
              <w:t>кувалд</w:t>
            </w:r>
            <w:r w:rsidR="0039765C" w:rsidRPr="00566CBF">
              <w:rPr>
                <w:sz w:val="22"/>
                <w:szCs w:val="22"/>
                <w:lang w:val="kk-KZ"/>
              </w:rPr>
              <w:t>а</w:t>
            </w:r>
            <w:r w:rsidR="0039765C" w:rsidRPr="00566CBF">
              <w:rPr>
                <w:sz w:val="22"/>
                <w:szCs w:val="22"/>
                <w:shd w:val="clear" w:color="auto" w:fill="FFFFFF"/>
                <w:lang w:val="kk-KZ"/>
              </w:rPr>
              <w:t xml:space="preserve"> 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Р6М5Ф3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Р6М5Ф3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29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0,3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780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</w:rPr>
              <w:t>У7, 10, Ст2</w:t>
            </w:r>
          </w:p>
        </w:tc>
        <w:tc>
          <w:tcPr>
            <w:tcW w:w="2268" w:type="dxa"/>
          </w:tcPr>
          <w:p w:rsidR="0039765C" w:rsidRPr="00566CBF" w:rsidRDefault="00EF6288" w:rsidP="00566CBF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566CBF">
              <w:rPr>
                <w:sz w:val="22"/>
                <w:szCs w:val="22"/>
                <w:shd w:val="clear" w:color="auto" w:fill="FFFFFF"/>
                <w:lang w:val="kk-KZ"/>
              </w:rPr>
              <w:t xml:space="preserve">Сплав для </w:t>
            </w:r>
            <w:r w:rsidRPr="00566CBF">
              <w:rPr>
                <w:sz w:val="22"/>
                <w:szCs w:val="22"/>
                <w:shd w:val="clear" w:color="auto" w:fill="FFFFFF"/>
                <w:lang w:val="kk-KZ"/>
              </w:rPr>
              <w:lastRenderedPageBreak/>
              <w:t xml:space="preserve">изготовления </w:t>
            </w:r>
            <w:r w:rsidR="00566CBF">
              <w:rPr>
                <w:sz w:val="22"/>
                <w:szCs w:val="22"/>
                <w:lang w:val="kk-KZ"/>
              </w:rPr>
              <w:t>топора</w:t>
            </w:r>
            <w:r w:rsidR="0039765C" w:rsidRPr="00566C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ВЧ35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</w:rPr>
              <w:t>ВЧ35</w:t>
            </w:r>
          </w:p>
        </w:tc>
      </w:tr>
      <w:tr w:rsidR="0039765C" w:rsidRPr="00074BFA" w:rsidTr="00445DE9">
        <w:tc>
          <w:tcPr>
            <w:tcW w:w="852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708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0,2</w:t>
            </w:r>
          </w:p>
        </w:tc>
        <w:tc>
          <w:tcPr>
            <w:tcW w:w="851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sz w:val="22"/>
                <w:szCs w:val="22"/>
              </w:rPr>
              <w:t>750</w:t>
            </w:r>
          </w:p>
        </w:tc>
        <w:tc>
          <w:tcPr>
            <w:tcW w:w="1984" w:type="dxa"/>
          </w:tcPr>
          <w:p w:rsidR="0039765C" w:rsidRPr="00074BFA" w:rsidRDefault="0039765C" w:rsidP="00445DE9">
            <w:pPr>
              <w:pStyle w:val="aa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074BFA">
              <w:rPr>
                <w:color w:val="000000"/>
                <w:sz w:val="22"/>
                <w:szCs w:val="22"/>
              </w:rPr>
              <w:t>ВЧ50, У8, 10</w:t>
            </w:r>
          </w:p>
        </w:tc>
        <w:tc>
          <w:tcPr>
            <w:tcW w:w="2268" w:type="dxa"/>
          </w:tcPr>
          <w:p w:rsidR="0039765C" w:rsidRPr="00566CBF" w:rsidRDefault="00EF6288" w:rsidP="003F4894">
            <w:pPr>
              <w:pStyle w:val="aa"/>
              <w:spacing w:after="0"/>
              <w:ind w:left="0"/>
              <w:jc w:val="center"/>
              <w:rPr>
                <w:sz w:val="22"/>
                <w:szCs w:val="22"/>
                <w:lang w:val="kk-KZ"/>
              </w:rPr>
            </w:pPr>
            <w:r w:rsidRPr="00566CBF">
              <w:rPr>
                <w:sz w:val="22"/>
                <w:szCs w:val="22"/>
                <w:shd w:val="clear" w:color="auto" w:fill="FFFFFF"/>
                <w:lang w:val="kk-KZ"/>
              </w:rPr>
              <w:t xml:space="preserve">Сплав для изготовления </w:t>
            </w:r>
            <w:r w:rsidR="0039765C" w:rsidRPr="00566CBF">
              <w:rPr>
                <w:sz w:val="22"/>
                <w:szCs w:val="22"/>
              </w:rPr>
              <w:t>стамески</w:t>
            </w:r>
            <w:r w:rsidR="0039765C" w:rsidRPr="00566CBF">
              <w:rPr>
                <w:sz w:val="22"/>
                <w:szCs w:val="22"/>
                <w:shd w:val="clear" w:color="auto" w:fill="FFFFFF"/>
                <w:lang w:val="kk-KZ"/>
              </w:rPr>
              <w:t xml:space="preserve"> </w:t>
            </w:r>
          </w:p>
        </w:tc>
        <w:tc>
          <w:tcPr>
            <w:tcW w:w="1701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АЛ8</w:t>
            </w:r>
          </w:p>
        </w:tc>
        <w:tc>
          <w:tcPr>
            <w:tcW w:w="1418" w:type="dxa"/>
          </w:tcPr>
          <w:p w:rsidR="0039765C" w:rsidRPr="00074BFA" w:rsidRDefault="0039765C" w:rsidP="00445DE9">
            <w:pPr>
              <w:rPr>
                <w:rFonts w:ascii="Times New Roman" w:hAnsi="Times New Roman" w:cs="Times New Roman"/>
              </w:rPr>
            </w:pPr>
            <w:r w:rsidRPr="00074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АЛ8</w:t>
            </w:r>
          </w:p>
        </w:tc>
      </w:tr>
    </w:tbl>
    <w:p w:rsidR="0039765C" w:rsidRPr="00074BFA" w:rsidRDefault="0039765C" w:rsidP="0039765C">
      <w:pPr>
        <w:pStyle w:val="aa"/>
        <w:spacing w:after="0"/>
        <w:ind w:left="0"/>
        <w:rPr>
          <w:sz w:val="28"/>
          <w:szCs w:val="28"/>
          <w:lang w:val="kk-KZ"/>
        </w:rPr>
      </w:pPr>
    </w:p>
    <w:p w:rsidR="0039765C" w:rsidRPr="00074BFA" w:rsidRDefault="0039765C" w:rsidP="0039765C">
      <w:pPr>
        <w:pStyle w:val="aa"/>
        <w:spacing w:after="0"/>
        <w:ind w:left="0"/>
        <w:rPr>
          <w:sz w:val="28"/>
          <w:szCs w:val="28"/>
          <w:lang w:val="kk-KZ"/>
        </w:rPr>
      </w:pPr>
    </w:p>
    <w:p w:rsidR="001A2BD3" w:rsidRPr="0071392E" w:rsidRDefault="00B85EEA" w:rsidP="00782D60">
      <w:pPr>
        <w:shd w:val="clear" w:color="auto" w:fill="FFFFFF"/>
        <w:spacing w:after="0" w:line="240" w:lineRule="auto"/>
        <w:ind w:left="34" w:firstLine="5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16</w:t>
      </w:r>
      <w:r w:rsidR="001A2BD3"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Контрольные вопросы</w:t>
      </w:r>
    </w:p>
    <w:p w:rsidR="001A2BD3" w:rsidRPr="0071392E" w:rsidRDefault="00782D60" w:rsidP="00782D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A2BD3"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  Общая характеристика диаграммы </w:t>
      </w:r>
      <w:r w:rsidR="001A2BD3" w:rsidRPr="007139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Fe</w:t>
      </w:r>
      <w:r w:rsidR="001A2BD3" w:rsidRPr="007139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- </w:t>
      </w:r>
      <w:r w:rsidR="001A2BD3" w:rsidRPr="007139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C</w:t>
      </w:r>
      <w:r w:rsidR="001A2BD3"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..</w:t>
      </w:r>
    </w:p>
    <w:p w:rsidR="001A2BD3" w:rsidRPr="0071392E" w:rsidRDefault="00782D60" w:rsidP="00782D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A2BD3"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  Назовите области диаграммы (однофазные и двухфазные).</w:t>
      </w:r>
    </w:p>
    <w:p w:rsidR="001A2BD3" w:rsidRPr="0071392E" w:rsidRDefault="00782D60" w:rsidP="00782D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1A2BD3"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  Назовите фазы в диаграмме и охарактеризуйте каждую из них.</w:t>
      </w:r>
    </w:p>
    <w:p w:rsidR="001A2BD3" w:rsidRPr="0071392E" w:rsidRDefault="00782D60" w:rsidP="00782D60">
      <w:pPr>
        <w:shd w:val="clear" w:color="auto" w:fill="FFFFFF"/>
        <w:spacing w:after="0" w:line="240" w:lineRule="auto"/>
        <w:ind w:left="443" w:hanging="4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1A2BD3"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  В каких состояниях может находиться углерод в железоуглеродистых сплавах ?</w:t>
      </w:r>
    </w:p>
    <w:p w:rsidR="001A2BD3" w:rsidRPr="0071392E" w:rsidRDefault="00782D60" w:rsidP="00782D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1A2BD3"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  Объясните, как определяется состав и количество фаз в диаграмме.</w:t>
      </w:r>
    </w:p>
    <w:p w:rsidR="001A2BD3" w:rsidRPr="0071392E" w:rsidRDefault="00782D60" w:rsidP="00782D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1A2BD3"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  Расскажите о классификации сталей.</w:t>
      </w:r>
    </w:p>
    <w:p w:rsidR="001A2BD3" w:rsidRPr="0071392E" w:rsidRDefault="00782D60" w:rsidP="00782D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1A2BD3"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  Влияние углерода на механические свойства сталей.</w:t>
      </w:r>
    </w:p>
    <w:p w:rsidR="001A2BD3" w:rsidRPr="0071392E" w:rsidRDefault="00782D60" w:rsidP="00782D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1A2BD3"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  Структура, свойства, маркировка и применение конструкционных углеродистых: сталей.</w:t>
      </w:r>
    </w:p>
    <w:p w:rsidR="001A2BD3" w:rsidRPr="0071392E" w:rsidRDefault="00782D60" w:rsidP="00782D60">
      <w:pPr>
        <w:shd w:val="clear" w:color="auto" w:fill="FFFFFF"/>
        <w:spacing w:after="0" w:line="240" w:lineRule="auto"/>
        <w:ind w:left="526" w:hanging="4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1A2BD3"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Структура, свойства, маркировка и применение углеродистых инструментальных сталей.</w:t>
      </w:r>
    </w:p>
    <w:p w:rsidR="001A2BD3" w:rsidRPr="0071392E" w:rsidRDefault="00782D60" w:rsidP="00782D60">
      <w:pPr>
        <w:shd w:val="clear" w:color="auto" w:fill="FFFFFF"/>
        <w:spacing w:after="0" w:line="240" w:lineRule="auto"/>
        <w:ind w:left="652" w:hanging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1A2BD3"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   Белый чугун (структура, механические свойства, маркировка и применение).</w:t>
      </w:r>
    </w:p>
    <w:p w:rsidR="001A2BD3" w:rsidRPr="0071392E" w:rsidRDefault="00782D60" w:rsidP="00782D60">
      <w:pPr>
        <w:shd w:val="clear" w:color="auto" w:fill="FFFFFF"/>
        <w:spacing w:after="0" w:line="240" w:lineRule="auto"/>
        <w:ind w:left="324" w:hanging="2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</w:t>
      </w:r>
      <w:r w:rsidR="001A2BD3"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Серый чугун (структура, механические свойства, маркировка </w:t>
      </w:r>
      <w:r w:rsidR="001A2BD3" w:rsidRPr="007139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 </w:t>
      </w:r>
      <w:r w:rsidR="001A2BD3"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и применение).</w:t>
      </w:r>
    </w:p>
    <w:p w:rsidR="001A2BD3" w:rsidRPr="0071392E" w:rsidRDefault="00782D60" w:rsidP="00782D60">
      <w:pPr>
        <w:shd w:val="clear" w:color="auto" w:fill="FFFFFF"/>
        <w:spacing w:after="0" w:line="240" w:lineRule="auto"/>
        <w:ind w:left="630" w:hanging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="001A2BD3"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 Высокопрочный чугун (структура, механические свойства, маркировка, получение и применение).</w:t>
      </w:r>
    </w:p>
    <w:p w:rsidR="001A2BD3" w:rsidRDefault="00782D60" w:rsidP="00782D60">
      <w:pPr>
        <w:shd w:val="clear" w:color="auto" w:fill="FFFFFF"/>
        <w:spacing w:after="0" w:line="240" w:lineRule="auto"/>
        <w:ind w:left="630" w:hanging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1A2BD3"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 Ковкий чугун (структура, механические свойства, маркировка, получение и применение).</w:t>
      </w:r>
    </w:p>
    <w:p w:rsidR="00F91406" w:rsidRPr="0071392E" w:rsidRDefault="00782D60" w:rsidP="00782D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14 </w:t>
      </w:r>
      <w:r w:rsidR="00F91406"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При какой температуре происходи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эвтектическое превращение?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15 </w:t>
      </w:r>
      <w:r w:rsidR="00F91406"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При какой температуре происходит эвтектоидное превращение?</w:t>
      </w:r>
    </w:p>
    <w:p w:rsidR="00F91406" w:rsidRDefault="00F91406" w:rsidP="001A2BD3">
      <w:pPr>
        <w:shd w:val="clear" w:color="auto" w:fill="FFFFFF"/>
        <w:spacing w:after="0" w:line="360" w:lineRule="atLeast"/>
        <w:ind w:left="630" w:hanging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782D60" w:rsidRDefault="00782D60" w:rsidP="001A2BD3">
      <w:pPr>
        <w:shd w:val="clear" w:color="auto" w:fill="FFFFFF"/>
        <w:spacing w:after="0" w:line="360" w:lineRule="atLeast"/>
        <w:ind w:left="630" w:hanging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782D60" w:rsidRDefault="00782D60" w:rsidP="001A2BD3">
      <w:pPr>
        <w:shd w:val="clear" w:color="auto" w:fill="FFFFFF"/>
        <w:spacing w:after="0" w:line="360" w:lineRule="atLeast"/>
        <w:ind w:left="630" w:hanging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782D60" w:rsidRDefault="00782D60" w:rsidP="001A2BD3">
      <w:pPr>
        <w:shd w:val="clear" w:color="auto" w:fill="FFFFFF"/>
        <w:spacing w:after="0" w:line="360" w:lineRule="atLeast"/>
        <w:ind w:left="630" w:hanging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782D60" w:rsidRDefault="00782D60" w:rsidP="001A2BD3">
      <w:pPr>
        <w:shd w:val="clear" w:color="auto" w:fill="FFFFFF"/>
        <w:spacing w:after="0" w:line="360" w:lineRule="atLeast"/>
        <w:ind w:left="630" w:hanging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782D60" w:rsidRDefault="00782D60" w:rsidP="001A2BD3">
      <w:pPr>
        <w:shd w:val="clear" w:color="auto" w:fill="FFFFFF"/>
        <w:spacing w:after="0" w:line="360" w:lineRule="atLeast"/>
        <w:ind w:left="630" w:hanging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D02AC5" w:rsidRDefault="00D02AC5" w:rsidP="001A2BD3">
      <w:pPr>
        <w:shd w:val="clear" w:color="auto" w:fill="FFFFFF"/>
        <w:spacing w:after="0" w:line="360" w:lineRule="atLeast"/>
        <w:ind w:left="630" w:hanging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D02AC5" w:rsidRDefault="00D02AC5" w:rsidP="001A2BD3">
      <w:pPr>
        <w:shd w:val="clear" w:color="auto" w:fill="FFFFFF"/>
        <w:spacing w:after="0" w:line="360" w:lineRule="atLeast"/>
        <w:ind w:left="630" w:hanging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3B180F" w:rsidRDefault="003B180F" w:rsidP="001A2BD3">
      <w:pPr>
        <w:shd w:val="clear" w:color="auto" w:fill="FFFFFF"/>
        <w:spacing w:after="0" w:line="360" w:lineRule="atLeast"/>
        <w:ind w:left="630" w:hanging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3B180F" w:rsidRDefault="003B180F" w:rsidP="001A2BD3">
      <w:pPr>
        <w:shd w:val="clear" w:color="auto" w:fill="FFFFFF"/>
        <w:spacing w:after="0" w:line="360" w:lineRule="atLeast"/>
        <w:ind w:left="630" w:hanging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D02AC5" w:rsidRDefault="00D02AC5" w:rsidP="001A2BD3">
      <w:pPr>
        <w:shd w:val="clear" w:color="auto" w:fill="FFFFFF"/>
        <w:spacing w:after="0" w:line="360" w:lineRule="atLeast"/>
        <w:ind w:left="630" w:hanging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D02AC5" w:rsidRDefault="00D02AC5" w:rsidP="001A2BD3">
      <w:pPr>
        <w:shd w:val="clear" w:color="auto" w:fill="FFFFFF"/>
        <w:spacing w:after="0" w:line="360" w:lineRule="atLeast"/>
        <w:ind w:left="630" w:hanging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D02AC5" w:rsidRDefault="00D02AC5" w:rsidP="001A2BD3">
      <w:pPr>
        <w:shd w:val="clear" w:color="auto" w:fill="FFFFFF"/>
        <w:spacing w:after="0" w:line="360" w:lineRule="atLeast"/>
        <w:ind w:left="630" w:hanging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782D60" w:rsidRPr="00782D60" w:rsidRDefault="00782D60" w:rsidP="001A2BD3">
      <w:pPr>
        <w:shd w:val="clear" w:color="auto" w:fill="FFFFFF"/>
        <w:spacing w:after="0" w:line="360" w:lineRule="atLeast"/>
        <w:ind w:left="630" w:hanging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1A2BD3" w:rsidRPr="0071392E" w:rsidRDefault="001A2BD3" w:rsidP="001A2BD3">
      <w:pPr>
        <w:shd w:val="clear" w:color="auto" w:fill="FFFFFF"/>
        <w:spacing w:before="360" w:after="0" w:line="240" w:lineRule="auto"/>
        <w:ind w:left="13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СПИСОК     РЕКОМЕНДУЕМОЙ ЛИТЕРАТУРЫ</w:t>
      </w:r>
    </w:p>
    <w:p w:rsidR="001A2BD3" w:rsidRPr="0071392E" w:rsidRDefault="001A2BD3" w:rsidP="001A2BD3">
      <w:pPr>
        <w:shd w:val="clear" w:color="auto" w:fill="FFFFFF"/>
        <w:spacing w:before="356" w:after="0" w:line="356" w:lineRule="atLeast"/>
        <w:ind w:lef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.    Гуляев А.П.  Металловедение. - М.: Металллургия, 1986. – 542 с.</w:t>
      </w:r>
    </w:p>
    <w:p w:rsidR="001A2BD3" w:rsidRPr="0071392E" w:rsidRDefault="001A2BD3" w:rsidP="001A2BD3">
      <w:pPr>
        <w:shd w:val="clear" w:color="auto" w:fill="FFFFFF"/>
        <w:spacing w:after="0" w:line="356" w:lineRule="atLeast"/>
        <w:ind w:left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2.   Арзамасов Б.И. Материаловедение. - М.: Машиностроение, 1986.</w:t>
      </w:r>
    </w:p>
    <w:p w:rsidR="001A2BD3" w:rsidRPr="0071392E" w:rsidRDefault="001A2BD3" w:rsidP="001A2BD3">
      <w:pPr>
        <w:shd w:val="clear" w:color="auto" w:fill="FFFFFF"/>
        <w:spacing w:after="0" w:line="356" w:lineRule="atLeast"/>
        <w:ind w:left="443" w:hanging="4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3.  Лахтин Ю.М., Леонтьева Б.П. Материаловедение. - М.: Машиностроение, 1990. – 493 с.</w:t>
      </w:r>
    </w:p>
    <w:p w:rsidR="001A2BD3" w:rsidRPr="0071392E" w:rsidRDefault="001A2BD3" w:rsidP="001A2BD3">
      <w:pPr>
        <w:shd w:val="clear" w:color="auto" w:fill="FFFFFF"/>
        <w:spacing w:before="7" w:after="0" w:line="356" w:lineRule="atLeast"/>
        <w:ind w:left="443" w:hanging="4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4.  Основы материаловедения. Под ред. И.И.Сидорина. - М.: Машиностроение, 1976.</w:t>
      </w:r>
    </w:p>
    <w:p w:rsidR="001A2BD3" w:rsidRPr="0071392E" w:rsidRDefault="001A2BD3" w:rsidP="001A2BD3">
      <w:pPr>
        <w:shd w:val="clear" w:color="auto" w:fill="FFFFFF"/>
        <w:spacing w:before="4" w:after="0" w:line="356" w:lineRule="atLeast"/>
        <w:ind w:left="443" w:hanging="4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5.  Геллер Ю.А., Рахштадт А.Г. Материаловедение. - М.: Металлургия, 1983.</w:t>
      </w:r>
    </w:p>
    <w:p w:rsidR="001A2BD3" w:rsidRPr="0071392E" w:rsidRDefault="001A2BD3" w:rsidP="001A2BD3">
      <w:pPr>
        <w:shd w:val="clear" w:color="auto" w:fill="FFFFFF"/>
        <w:spacing w:before="7" w:after="0" w:line="356" w:lineRule="atLeast"/>
        <w:ind w:left="443" w:hanging="4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6.  Лахтин Ю.М. Металловедение и термическая обработка металлов. - М.: Металлургия, 1984. 359 с.</w:t>
      </w:r>
    </w:p>
    <w:p w:rsidR="001A2BD3" w:rsidRPr="0071392E" w:rsidRDefault="001A2BD3" w:rsidP="001A2BD3">
      <w:pPr>
        <w:shd w:val="clear" w:color="auto" w:fill="FFFFFF"/>
        <w:spacing w:before="7" w:after="0" w:line="356" w:lineRule="atLeast"/>
        <w:ind w:left="443" w:hanging="4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7.  Руководство к лабораторным работам по материаловедению. Под ред. И,И.Сидорина. - М.: Высшая школа, 1967.</w:t>
      </w:r>
    </w:p>
    <w:p w:rsidR="001A2BD3" w:rsidRPr="0071392E" w:rsidRDefault="001A2BD3" w:rsidP="001A2B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39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31FA2" w:rsidRPr="0071392E" w:rsidRDefault="00131FA2" w:rsidP="00312686">
      <w:pPr>
        <w:rPr>
          <w:rFonts w:ascii="Times New Roman" w:hAnsi="Times New Roman" w:cs="Times New Roman"/>
          <w:sz w:val="28"/>
          <w:szCs w:val="28"/>
        </w:rPr>
      </w:pPr>
    </w:p>
    <w:p w:rsidR="00131FA2" w:rsidRPr="0071392E" w:rsidRDefault="00131FA2" w:rsidP="00312686">
      <w:pPr>
        <w:rPr>
          <w:rFonts w:ascii="Times New Roman" w:hAnsi="Times New Roman" w:cs="Times New Roman"/>
          <w:sz w:val="28"/>
          <w:szCs w:val="28"/>
        </w:rPr>
      </w:pPr>
    </w:p>
    <w:p w:rsidR="00131FA2" w:rsidRPr="0071392E" w:rsidRDefault="00131FA2" w:rsidP="00312686">
      <w:pPr>
        <w:rPr>
          <w:rFonts w:ascii="Times New Roman" w:hAnsi="Times New Roman" w:cs="Times New Roman"/>
          <w:sz w:val="28"/>
          <w:szCs w:val="28"/>
        </w:rPr>
      </w:pPr>
    </w:p>
    <w:p w:rsidR="00131FA2" w:rsidRPr="0071392E" w:rsidRDefault="00131FA2" w:rsidP="00312686">
      <w:pPr>
        <w:rPr>
          <w:rFonts w:ascii="Times New Roman" w:hAnsi="Times New Roman" w:cs="Times New Roman"/>
          <w:sz w:val="28"/>
          <w:szCs w:val="28"/>
        </w:rPr>
      </w:pPr>
    </w:p>
    <w:p w:rsidR="00131FA2" w:rsidRPr="0071392E" w:rsidRDefault="00131FA2" w:rsidP="00312686">
      <w:pPr>
        <w:rPr>
          <w:rFonts w:ascii="Times New Roman" w:hAnsi="Times New Roman" w:cs="Times New Roman"/>
          <w:sz w:val="28"/>
          <w:szCs w:val="28"/>
        </w:rPr>
      </w:pPr>
    </w:p>
    <w:p w:rsidR="00131FA2" w:rsidRPr="0071392E" w:rsidRDefault="00131FA2" w:rsidP="00312686">
      <w:pPr>
        <w:rPr>
          <w:rFonts w:ascii="Times New Roman" w:hAnsi="Times New Roman" w:cs="Times New Roman"/>
          <w:sz w:val="28"/>
          <w:szCs w:val="28"/>
        </w:rPr>
      </w:pPr>
    </w:p>
    <w:p w:rsidR="00131FA2" w:rsidRDefault="00131FA2" w:rsidP="0031268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85EEA" w:rsidRDefault="00B85EEA" w:rsidP="0031268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85EEA" w:rsidRDefault="00B85EEA" w:rsidP="0031268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85EEA" w:rsidRDefault="00B85EEA" w:rsidP="0031268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85EEA" w:rsidRDefault="00B85EEA" w:rsidP="0031268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85EEA" w:rsidRDefault="00B85EEA" w:rsidP="0031268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85EEA" w:rsidRDefault="00B85EEA" w:rsidP="0031268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85EEA" w:rsidRDefault="00B85EEA" w:rsidP="0031268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85EEA" w:rsidRDefault="00B85EEA" w:rsidP="0031268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85EEA" w:rsidRDefault="00B85EEA" w:rsidP="0031268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85EEA" w:rsidRDefault="00B85EEA" w:rsidP="0031268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31FA2" w:rsidRPr="00D02AC5" w:rsidRDefault="00131FA2" w:rsidP="00312686">
      <w:pPr>
        <w:rPr>
          <w:rFonts w:ascii="Times New Roman" w:hAnsi="Times New Roman" w:cs="Times New Roman"/>
          <w:sz w:val="28"/>
          <w:szCs w:val="28"/>
        </w:rPr>
      </w:pPr>
    </w:p>
    <w:p w:rsidR="00312686" w:rsidRPr="00D02AC5" w:rsidRDefault="00D02AC5" w:rsidP="00312686">
      <w:pPr>
        <w:pStyle w:val="Style2"/>
        <w:widowControl/>
        <w:spacing w:line="240" w:lineRule="auto"/>
        <w:ind w:firstLine="0"/>
        <w:jc w:val="center"/>
        <w:rPr>
          <w:rStyle w:val="FontStyle29"/>
          <w:sz w:val="28"/>
          <w:szCs w:val="28"/>
          <w:lang w:val="kk-KZ"/>
        </w:rPr>
      </w:pPr>
      <w:r w:rsidRPr="00D02AC5">
        <w:rPr>
          <w:rStyle w:val="FontStyle29"/>
          <w:sz w:val="28"/>
          <w:szCs w:val="28"/>
          <w:lang w:val="kk-KZ"/>
        </w:rPr>
        <w:t>Муратова К.А.</w:t>
      </w:r>
      <w:r w:rsidR="00312686" w:rsidRPr="00D02AC5">
        <w:rPr>
          <w:rStyle w:val="FontStyle29"/>
          <w:sz w:val="28"/>
          <w:szCs w:val="28"/>
          <w:lang w:val="kk-KZ"/>
        </w:rPr>
        <w:t>.</w:t>
      </w:r>
    </w:p>
    <w:p w:rsidR="00312686" w:rsidRPr="00D02AC5" w:rsidRDefault="00312686" w:rsidP="00312686">
      <w:pPr>
        <w:pStyle w:val="Style2"/>
        <w:widowControl/>
        <w:spacing w:line="240" w:lineRule="auto"/>
        <w:ind w:firstLine="0"/>
        <w:jc w:val="center"/>
        <w:rPr>
          <w:rStyle w:val="FontStyle29"/>
          <w:sz w:val="28"/>
          <w:szCs w:val="28"/>
          <w:lang w:val="kk-KZ"/>
        </w:rPr>
      </w:pPr>
    </w:p>
    <w:p w:rsidR="00312686" w:rsidRPr="00D02AC5" w:rsidRDefault="00D02AC5" w:rsidP="00312686">
      <w:pPr>
        <w:pStyle w:val="Style4"/>
        <w:widowControl/>
        <w:jc w:val="center"/>
        <w:rPr>
          <w:b/>
          <w:sz w:val="28"/>
          <w:szCs w:val="28"/>
          <w:lang w:val="kk-KZ"/>
        </w:rPr>
      </w:pPr>
      <w:r w:rsidRPr="00D02AC5">
        <w:rPr>
          <w:b/>
          <w:sz w:val="28"/>
          <w:szCs w:val="28"/>
          <w:lang w:val="kk-KZ"/>
        </w:rPr>
        <w:t>Конструкционное материаловедение</w:t>
      </w:r>
    </w:p>
    <w:p w:rsidR="00312686" w:rsidRPr="00D02AC5" w:rsidRDefault="00312686" w:rsidP="00312686">
      <w:pPr>
        <w:pStyle w:val="Style4"/>
        <w:widowControl/>
        <w:jc w:val="center"/>
        <w:rPr>
          <w:b/>
          <w:sz w:val="28"/>
          <w:szCs w:val="28"/>
          <w:lang w:val="kk-KZ"/>
        </w:rPr>
      </w:pPr>
    </w:p>
    <w:p w:rsidR="00312686" w:rsidRPr="00D02AC5" w:rsidRDefault="00312686" w:rsidP="00312686">
      <w:pPr>
        <w:tabs>
          <w:tab w:val="left" w:pos="196"/>
        </w:tabs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D02AC5">
        <w:rPr>
          <w:rFonts w:ascii="Times New Roman" w:hAnsi="Times New Roman" w:cs="Times New Roman"/>
          <w:b/>
          <w:sz w:val="28"/>
          <w:szCs w:val="28"/>
          <w:lang w:eastAsia="ko-KR"/>
        </w:rPr>
        <w:t>М</w:t>
      </w:r>
      <w:r w:rsidRPr="00D02AC5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етодическре указания к   </w:t>
      </w:r>
      <w:r w:rsidRPr="00D02AC5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СРС </w:t>
      </w:r>
    </w:p>
    <w:p w:rsidR="00312686" w:rsidRPr="00D02AC5" w:rsidRDefault="00312686" w:rsidP="00312686">
      <w:pPr>
        <w:rPr>
          <w:rFonts w:ascii="Times New Roman" w:hAnsi="Times New Roman" w:cs="Times New Roman"/>
          <w:sz w:val="28"/>
          <w:szCs w:val="28"/>
        </w:rPr>
      </w:pPr>
    </w:p>
    <w:p w:rsidR="00312686" w:rsidRPr="0071392E" w:rsidRDefault="00312686" w:rsidP="0031268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1392E">
        <w:rPr>
          <w:rFonts w:ascii="Times New Roman" w:hAnsi="Times New Roman" w:cs="Times New Roman"/>
          <w:sz w:val="28"/>
          <w:szCs w:val="28"/>
        </w:rPr>
        <w:t xml:space="preserve">для студентов специальности </w:t>
      </w:r>
      <w:r w:rsidRPr="0071392E">
        <w:rPr>
          <w:rFonts w:ascii="Times New Roman" w:hAnsi="Times New Roman" w:cs="Times New Roman"/>
          <w:sz w:val="28"/>
          <w:szCs w:val="28"/>
          <w:u w:val="single"/>
        </w:rPr>
        <w:t xml:space="preserve"> 5В071</w:t>
      </w:r>
      <w:r w:rsidR="00D02AC5">
        <w:rPr>
          <w:rFonts w:ascii="Times New Roman" w:hAnsi="Times New Roman" w:cs="Times New Roman"/>
          <w:sz w:val="28"/>
          <w:szCs w:val="28"/>
          <w:u w:val="single"/>
          <w:lang w:val="kk-KZ"/>
        </w:rPr>
        <w:t>7</w:t>
      </w:r>
      <w:r w:rsidRPr="0071392E">
        <w:rPr>
          <w:rFonts w:ascii="Times New Roman" w:hAnsi="Times New Roman" w:cs="Times New Roman"/>
          <w:sz w:val="28"/>
          <w:szCs w:val="28"/>
          <w:u w:val="single"/>
        </w:rPr>
        <w:t>00 - «</w:t>
      </w:r>
      <w:r w:rsidR="00D02AC5">
        <w:rPr>
          <w:rFonts w:ascii="Times New Roman" w:hAnsi="Times New Roman" w:cs="Times New Roman"/>
          <w:sz w:val="28"/>
          <w:szCs w:val="28"/>
          <w:u w:val="single"/>
          <w:lang w:val="kk-KZ"/>
        </w:rPr>
        <w:t>Тепло</w:t>
      </w:r>
      <w:r w:rsidRPr="0071392E">
        <w:rPr>
          <w:rFonts w:ascii="Times New Roman" w:hAnsi="Times New Roman" w:cs="Times New Roman"/>
          <w:sz w:val="28"/>
          <w:szCs w:val="28"/>
          <w:u w:val="single"/>
        </w:rPr>
        <w:t>энергетика»</w:t>
      </w:r>
    </w:p>
    <w:p w:rsidR="00312686" w:rsidRPr="0071392E" w:rsidRDefault="00312686" w:rsidP="0031268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12686" w:rsidRPr="0071392E" w:rsidRDefault="00312686" w:rsidP="0031268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12686" w:rsidRPr="0071392E" w:rsidRDefault="00312686" w:rsidP="0031268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12686" w:rsidRPr="0071392E" w:rsidRDefault="00312686" w:rsidP="0031268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12686" w:rsidRPr="0071392E" w:rsidRDefault="00312686" w:rsidP="0031268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12686" w:rsidRPr="0071392E" w:rsidRDefault="00312686" w:rsidP="0031268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12686" w:rsidRPr="0071392E" w:rsidRDefault="00312686" w:rsidP="0031268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12686" w:rsidRPr="0071392E" w:rsidRDefault="00312686" w:rsidP="0031268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12686" w:rsidRPr="0071392E" w:rsidRDefault="00312686" w:rsidP="0031268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12686" w:rsidRPr="0071392E" w:rsidRDefault="00312686" w:rsidP="00312686">
      <w:pPr>
        <w:jc w:val="center"/>
        <w:rPr>
          <w:rFonts w:ascii="Times New Roman" w:hAnsi="Times New Roman" w:cs="Times New Roman"/>
          <w:sz w:val="28"/>
          <w:szCs w:val="28"/>
        </w:rPr>
      </w:pPr>
      <w:r w:rsidRPr="0071392E">
        <w:rPr>
          <w:rFonts w:ascii="Times New Roman" w:hAnsi="Times New Roman" w:cs="Times New Roman"/>
          <w:sz w:val="28"/>
          <w:szCs w:val="28"/>
        </w:rPr>
        <w:t>Подписано в печать _____________</w:t>
      </w:r>
    </w:p>
    <w:p w:rsidR="00312686" w:rsidRPr="0071392E" w:rsidRDefault="00312686" w:rsidP="00312686">
      <w:pPr>
        <w:jc w:val="center"/>
        <w:rPr>
          <w:rFonts w:ascii="Times New Roman" w:hAnsi="Times New Roman" w:cs="Times New Roman"/>
          <w:sz w:val="28"/>
          <w:szCs w:val="28"/>
        </w:rPr>
      </w:pPr>
      <w:r w:rsidRPr="0071392E">
        <w:rPr>
          <w:rFonts w:ascii="Times New Roman" w:hAnsi="Times New Roman" w:cs="Times New Roman"/>
          <w:sz w:val="28"/>
          <w:szCs w:val="28"/>
        </w:rPr>
        <w:t xml:space="preserve">Формат бумаги X </w:t>
      </w:r>
      <w:r w:rsidRPr="0071392E">
        <w:rPr>
          <w:rFonts w:ascii="Times New Roman" w:hAnsi="Times New Roman" w:cs="Times New Roman"/>
          <w:sz w:val="28"/>
          <w:szCs w:val="28"/>
          <w:vertAlign w:val="superscript"/>
        </w:rPr>
        <w:t xml:space="preserve">x </w:t>
      </w:r>
      <w:r w:rsidRPr="0071392E">
        <w:rPr>
          <w:rFonts w:ascii="Times New Roman" w:hAnsi="Times New Roman" w:cs="Times New Roman"/>
          <w:sz w:val="28"/>
          <w:szCs w:val="28"/>
        </w:rPr>
        <w:t>Y  1/16</w:t>
      </w:r>
    </w:p>
    <w:p w:rsidR="00312686" w:rsidRPr="0071392E" w:rsidRDefault="00312686" w:rsidP="00312686">
      <w:pPr>
        <w:jc w:val="center"/>
        <w:rPr>
          <w:rFonts w:ascii="Times New Roman" w:hAnsi="Times New Roman" w:cs="Times New Roman"/>
          <w:sz w:val="28"/>
          <w:szCs w:val="28"/>
        </w:rPr>
      </w:pPr>
      <w:r w:rsidRPr="0071392E">
        <w:rPr>
          <w:rFonts w:ascii="Times New Roman" w:hAnsi="Times New Roman" w:cs="Times New Roman"/>
          <w:sz w:val="28"/>
          <w:szCs w:val="28"/>
        </w:rPr>
        <w:t>Бумага типографская. Печать офсетная. Объем  …  п.л.</w:t>
      </w:r>
    </w:p>
    <w:p w:rsidR="00312686" w:rsidRPr="0071392E" w:rsidRDefault="00312686" w:rsidP="00312686">
      <w:pPr>
        <w:jc w:val="center"/>
        <w:rPr>
          <w:rFonts w:ascii="Times New Roman" w:hAnsi="Times New Roman" w:cs="Times New Roman"/>
          <w:sz w:val="28"/>
          <w:szCs w:val="28"/>
        </w:rPr>
      </w:pPr>
      <w:r w:rsidRPr="0071392E">
        <w:rPr>
          <w:rFonts w:ascii="Times New Roman" w:hAnsi="Times New Roman" w:cs="Times New Roman"/>
          <w:sz w:val="28"/>
          <w:szCs w:val="28"/>
        </w:rPr>
        <w:t>Тираж …. экз. Заказ № …</w:t>
      </w:r>
    </w:p>
    <w:p w:rsidR="00312686" w:rsidRDefault="00312686" w:rsidP="00312686">
      <w:pPr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602E1" w:rsidRDefault="001602E1" w:rsidP="00312686">
      <w:pPr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602E1" w:rsidRDefault="001602E1" w:rsidP="00312686">
      <w:pPr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602E1" w:rsidRDefault="001602E1" w:rsidP="00312686">
      <w:pPr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602E1" w:rsidRDefault="001602E1" w:rsidP="00312686">
      <w:pPr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602E1" w:rsidRDefault="001602E1" w:rsidP="00312686">
      <w:pPr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602E1" w:rsidRDefault="001602E1" w:rsidP="00312686">
      <w:pPr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602E1" w:rsidRDefault="001602E1" w:rsidP="00312686">
      <w:pPr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602E1" w:rsidRDefault="001602E1" w:rsidP="00312686">
      <w:pPr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602E1" w:rsidRDefault="001602E1" w:rsidP="00312686">
      <w:pPr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602E1" w:rsidRPr="001602E1" w:rsidRDefault="001602E1" w:rsidP="00312686">
      <w:pPr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sectPr w:rsidR="001602E1" w:rsidRPr="001602E1" w:rsidSect="00F5121F">
      <w:footerReference w:type="defaul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664" w:rsidRDefault="001F7664" w:rsidP="00F91406">
      <w:pPr>
        <w:spacing w:after="0" w:line="240" w:lineRule="auto"/>
      </w:pPr>
      <w:r>
        <w:separator/>
      </w:r>
    </w:p>
  </w:endnote>
  <w:endnote w:type="continuationSeparator" w:id="1">
    <w:p w:rsidR="001F7664" w:rsidRDefault="001F7664" w:rsidP="00F91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43532"/>
      <w:docPartObj>
        <w:docPartGallery w:val="Page Numbers (Bottom of Page)"/>
        <w:docPartUnique/>
      </w:docPartObj>
    </w:sdtPr>
    <w:sdtContent>
      <w:p w:rsidR="003B180F" w:rsidRDefault="003B180F">
        <w:pPr>
          <w:pStyle w:val="af0"/>
          <w:jc w:val="center"/>
        </w:pPr>
        <w:fldSimple w:instr=" PAGE   \* MERGEFORMAT ">
          <w:r w:rsidR="00717708">
            <w:rPr>
              <w:noProof/>
            </w:rPr>
            <w:t>7</w:t>
          </w:r>
        </w:fldSimple>
      </w:p>
    </w:sdtContent>
  </w:sdt>
  <w:p w:rsidR="003B180F" w:rsidRDefault="003B180F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664" w:rsidRDefault="001F7664" w:rsidP="00F91406">
      <w:pPr>
        <w:spacing w:after="0" w:line="240" w:lineRule="auto"/>
      </w:pPr>
      <w:r>
        <w:separator/>
      </w:r>
    </w:p>
  </w:footnote>
  <w:footnote w:type="continuationSeparator" w:id="1">
    <w:p w:rsidR="001F7664" w:rsidRDefault="001F7664" w:rsidP="00F91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0E9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051365AA"/>
    <w:multiLevelType w:val="hybridMultilevel"/>
    <w:tmpl w:val="89306524"/>
    <w:lvl w:ilvl="0" w:tplc="041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">
    <w:nsid w:val="08BB0C7B"/>
    <w:multiLevelType w:val="singleLevel"/>
    <w:tmpl w:val="1B26EB08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F41C1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3C6570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7AA6A1D"/>
    <w:multiLevelType w:val="singleLevel"/>
    <w:tmpl w:val="4AAC26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>
    <w:nsid w:val="2B6E6413"/>
    <w:multiLevelType w:val="multilevel"/>
    <w:tmpl w:val="FAEE4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8526A6"/>
    <w:multiLevelType w:val="hybridMultilevel"/>
    <w:tmpl w:val="CBBC9382"/>
    <w:lvl w:ilvl="0" w:tplc="D2B624C6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3D645C"/>
    <w:multiLevelType w:val="multilevel"/>
    <w:tmpl w:val="E77E9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23170F"/>
    <w:multiLevelType w:val="hybridMultilevel"/>
    <w:tmpl w:val="1BE47662"/>
    <w:lvl w:ilvl="0" w:tplc="025E1AD0">
      <w:numFmt w:val="bullet"/>
      <w:lvlText w:val="·"/>
      <w:lvlJc w:val="left"/>
      <w:pPr>
        <w:ind w:left="720" w:hanging="360"/>
      </w:pPr>
      <w:rPr>
        <w:rFonts w:ascii="Times New Roman" w:eastAsia="TimesNew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382751"/>
    <w:multiLevelType w:val="multilevel"/>
    <w:tmpl w:val="F4FC2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78207F"/>
    <w:multiLevelType w:val="hybridMultilevel"/>
    <w:tmpl w:val="29FC0C82"/>
    <w:lvl w:ilvl="0" w:tplc="D2B624C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B33C4E"/>
    <w:multiLevelType w:val="multilevel"/>
    <w:tmpl w:val="89F62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5DB2FB8"/>
    <w:multiLevelType w:val="singleLevel"/>
    <w:tmpl w:val="4AAC26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>
    <w:nsid w:val="78F1190E"/>
    <w:multiLevelType w:val="hybridMultilevel"/>
    <w:tmpl w:val="C2EA2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6"/>
  </w:num>
  <w:num w:numId="5">
    <w:abstractNumId w:val="10"/>
  </w:num>
  <w:num w:numId="6">
    <w:abstractNumId w:val="11"/>
  </w:num>
  <w:num w:numId="7">
    <w:abstractNumId w:val="7"/>
  </w:num>
  <w:num w:numId="8">
    <w:abstractNumId w:val="9"/>
  </w:num>
  <w:num w:numId="9">
    <w:abstractNumId w:val="14"/>
  </w:num>
  <w:num w:numId="10">
    <w:abstractNumId w:val="0"/>
  </w:num>
  <w:num w:numId="11">
    <w:abstractNumId w:val="4"/>
  </w:num>
  <w:num w:numId="12">
    <w:abstractNumId w:val="2"/>
  </w:num>
  <w:num w:numId="13">
    <w:abstractNumId w:val="5"/>
  </w:num>
  <w:num w:numId="14">
    <w:abstractNumId w:val="13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12686"/>
    <w:rsid w:val="0000211F"/>
    <w:rsid w:val="00011F42"/>
    <w:rsid w:val="0001356D"/>
    <w:rsid w:val="0005306C"/>
    <w:rsid w:val="00056522"/>
    <w:rsid w:val="00066FB7"/>
    <w:rsid w:val="00075AFB"/>
    <w:rsid w:val="000927E0"/>
    <w:rsid w:val="000D72D5"/>
    <w:rsid w:val="000E0F56"/>
    <w:rsid w:val="00131FA2"/>
    <w:rsid w:val="00135502"/>
    <w:rsid w:val="00140D81"/>
    <w:rsid w:val="001521D3"/>
    <w:rsid w:val="001602E1"/>
    <w:rsid w:val="00161027"/>
    <w:rsid w:val="001830DA"/>
    <w:rsid w:val="001A2BD3"/>
    <w:rsid w:val="001B0F06"/>
    <w:rsid w:val="001B6320"/>
    <w:rsid w:val="001E245A"/>
    <w:rsid w:val="001F746F"/>
    <w:rsid w:val="001F7664"/>
    <w:rsid w:val="00202A7F"/>
    <w:rsid w:val="002077E3"/>
    <w:rsid w:val="00227F00"/>
    <w:rsid w:val="002333D8"/>
    <w:rsid w:val="00244F90"/>
    <w:rsid w:val="00251612"/>
    <w:rsid w:val="00252B31"/>
    <w:rsid w:val="002827F3"/>
    <w:rsid w:val="002A2FC0"/>
    <w:rsid w:val="002D47FD"/>
    <w:rsid w:val="00312686"/>
    <w:rsid w:val="003271F3"/>
    <w:rsid w:val="0034282E"/>
    <w:rsid w:val="00351F47"/>
    <w:rsid w:val="00354CE9"/>
    <w:rsid w:val="00362D62"/>
    <w:rsid w:val="0039548B"/>
    <w:rsid w:val="0039765C"/>
    <w:rsid w:val="003B180F"/>
    <w:rsid w:val="003C1C46"/>
    <w:rsid w:val="003D4EC8"/>
    <w:rsid w:val="003F4894"/>
    <w:rsid w:val="00414C94"/>
    <w:rsid w:val="00426C5D"/>
    <w:rsid w:val="00445DE9"/>
    <w:rsid w:val="00465FFD"/>
    <w:rsid w:val="0048514D"/>
    <w:rsid w:val="004B72AD"/>
    <w:rsid w:val="004B7B59"/>
    <w:rsid w:val="0051044C"/>
    <w:rsid w:val="00513295"/>
    <w:rsid w:val="00535A64"/>
    <w:rsid w:val="005453AE"/>
    <w:rsid w:val="005552F3"/>
    <w:rsid w:val="00556CF0"/>
    <w:rsid w:val="00566974"/>
    <w:rsid w:val="00566CBF"/>
    <w:rsid w:val="005D3822"/>
    <w:rsid w:val="005D7104"/>
    <w:rsid w:val="005E5AAD"/>
    <w:rsid w:val="005E664F"/>
    <w:rsid w:val="00601CF3"/>
    <w:rsid w:val="00604EE9"/>
    <w:rsid w:val="00646164"/>
    <w:rsid w:val="006A0E09"/>
    <w:rsid w:val="006B78E9"/>
    <w:rsid w:val="006C2060"/>
    <w:rsid w:val="006E42CD"/>
    <w:rsid w:val="007013EF"/>
    <w:rsid w:val="007027B6"/>
    <w:rsid w:val="0071392E"/>
    <w:rsid w:val="00717708"/>
    <w:rsid w:val="007507E5"/>
    <w:rsid w:val="0076628C"/>
    <w:rsid w:val="00782D60"/>
    <w:rsid w:val="007C1F2A"/>
    <w:rsid w:val="00812CD9"/>
    <w:rsid w:val="008445DC"/>
    <w:rsid w:val="008450B7"/>
    <w:rsid w:val="008464DC"/>
    <w:rsid w:val="00853B4A"/>
    <w:rsid w:val="008669E6"/>
    <w:rsid w:val="00874FD1"/>
    <w:rsid w:val="00876CA6"/>
    <w:rsid w:val="00884558"/>
    <w:rsid w:val="008907D7"/>
    <w:rsid w:val="008B2401"/>
    <w:rsid w:val="008D1BFC"/>
    <w:rsid w:val="008D3D04"/>
    <w:rsid w:val="008D7A13"/>
    <w:rsid w:val="009370FF"/>
    <w:rsid w:val="00951A45"/>
    <w:rsid w:val="00952889"/>
    <w:rsid w:val="00992AD1"/>
    <w:rsid w:val="009A45FA"/>
    <w:rsid w:val="009E21FF"/>
    <w:rsid w:val="009E37DA"/>
    <w:rsid w:val="009F3E93"/>
    <w:rsid w:val="00A412BC"/>
    <w:rsid w:val="00A45DE0"/>
    <w:rsid w:val="00A561D4"/>
    <w:rsid w:val="00A63375"/>
    <w:rsid w:val="00A82AF9"/>
    <w:rsid w:val="00A9220E"/>
    <w:rsid w:val="00A92724"/>
    <w:rsid w:val="00A954A8"/>
    <w:rsid w:val="00AA3B69"/>
    <w:rsid w:val="00AB57FF"/>
    <w:rsid w:val="00AB7504"/>
    <w:rsid w:val="00AD1D80"/>
    <w:rsid w:val="00AD747A"/>
    <w:rsid w:val="00AF0023"/>
    <w:rsid w:val="00B02182"/>
    <w:rsid w:val="00B229C0"/>
    <w:rsid w:val="00B56C81"/>
    <w:rsid w:val="00B62C08"/>
    <w:rsid w:val="00B63FE9"/>
    <w:rsid w:val="00B85EEA"/>
    <w:rsid w:val="00BA1EDD"/>
    <w:rsid w:val="00BB1FD9"/>
    <w:rsid w:val="00BB5F58"/>
    <w:rsid w:val="00BC0B7E"/>
    <w:rsid w:val="00BC4B22"/>
    <w:rsid w:val="00BE4361"/>
    <w:rsid w:val="00C35FCD"/>
    <w:rsid w:val="00C376F4"/>
    <w:rsid w:val="00C650B5"/>
    <w:rsid w:val="00C83C59"/>
    <w:rsid w:val="00C9041C"/>
    <w:rsid w:val="00C956FB"/>
    <w:rsid w:val="00CB20E4"/>
    <w:rsid w:val="00CC7ED2"/>
    <w:rsid w:val="00CD406B"/>
    <w:rsid w:val="00D02AC5"/>
    <w:rsid w:val="00D264B5"/>
    <w:rsid w:val="00D3641A"/>
    <w:rsid w:val="00DC08B6"/>
    <w:rsid w:val="00E33A1B"/>
    <w:rsid w:val="00E33E08"/>
    <w:rsid w:val="00E44CE2"/>
    <w:rsid w:val="00E50E64"/>
    <w:rsid w:val="00E5238E"/>
    <w:rsid w:val="00E5632F"/>
    <w:rsid w:val="00E56E55"/>
    <w:rsid w:val="00E708D0"/>
    <w:rsid w:val="00E715D1"/>
    <w:rsid w:val="00E76EEC"/>
    <w:rsid w:val="00E7792B"/>
    <w:rsid w:val="00E94F6A"/>
    <w:rsid w:val="00E97491"/>
    <w:rsid w:val="00EA041E"/>
    <w:rsid w:val="00EF024F"/>
    <w:rsid w:val="00EF6288"/>
    <w:rsid w:val="00F223E8"/>
    <w:rsid w:val="00F26732"/>
    <w:rsid w:val="00F46343"/>
    <w:rsid w:val="00F5121F"/>
    <w:rsid w:val="00F533B8"/>
    <w:rsid w:val="00F55A84"/>
    <w:rsid w:val="00F91406"/>
    <w:rsid w:val="00F9251D"/>
    <w:rsid w:val="00FA5058"/>
    <w:rsid w:val="00FE0232"/>
    <w:rsid w:val="00FE14DB"/>
    <w:rsid w:val="00FF34E4"/>
    <w:rsid w:val="00FF5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21F"/>
  </w:style>
  <w:style w:type="paragraph" w:styleId="2">
    <w:name w:val="heading 2"/>
    <w:basedOn w:val="a"/>
    <w:link w:val="20"/>
    <w:uiPriority w:val="9"/>
    <w:qFormat/>
    <w:rsid w:val="001521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641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12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312686"/>
    <w:pPr>
      <w:widowControl w:val="0"/>
      <w:autoSpaceDE w:val="0"/>
      <w:autoSpaceDN w:val="0"/>
      <w:adjustRightInd w:val="0"/>
      <w:spacing w:after="0" w:line="211" w:lineRule="exact"/>
      <w:ind w:firstLine="31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312686"/>
    <w:rPr>
      <w:rFonts w:ascii="Times New Roman" w:hAnsi="Times New Roman" w:cs="Times New Roman"/>
      <w:spacing w:val="-20"/>
      <w:sz w:val="32"/>
      <w:szCs w:val="32"/>
    </w:rPr>
  </w:style>
  <w:style w:type="paragraph" w:customStyle="1" w:styleId="Style4">
    <w:name w:val="Style4"/>
    <w:basedOn w:val="a"/>
    <w:uiPriority w:val="99"/>
    <w:rsid w:val="003126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">
    <w:name w:val="main"/>
    <w:basedOn w:val="a"/>
    <w:rsid w:val="001521D3"/>
    <w:pPr>
      <w:spacing w:after="0" w:line="240" w:lineRule="auto"/>
      <w:ind w:firstLine="400"/>
      <w:jc w:val="both"/>
      <w:textAlignment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pple-converted-space">
    <w:name w:val="apple-converted-space"/>
    <w:basedOn w:val="a0"/>
    <w:rsid w:val="001521D3"/>
  </w:style>
  <w:style w:type="paragraph" w:styleId="a4">
    <w:name w:val="Balloon Text"/>
    <w:basedOn w:val="a"/>
    <w:link w:val="a5"/>
    <w:uiPriority w:val="99"/>
    <w:semiHidden/>
    <w:unhideWhenUsed/>
    <w:rsid w:val="00152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21D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521D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6">
    <w:name w:val="Hyperlink"/>
    <w:basedOn w:val="a0"/>
    <w:unhideWhenUsed/>
    <w:rsid w:val="001521D3"/>
    <w:rPr>
      <w:color w:val="0000FF"/>
      <w:u w:val="single"/>
    </w:rPr>
  </w:style>
  <w:style w:type="character" w:customStyle="1" w:styleId="mw-headline">
    <w:name w:val="mw-headline"/>
    <w:basedOn w:val="a0"/>
    <w:rsid w:val="001521D3"/>
  </w:style>
  <w:style w:type="character" w:customStyle="1" w:styleId="mw-editsection">
    <w:name w:val="mw-editsection"/>
    <w:basedOn w:val="a0"/>
    <w:rsid w:val="001521D3"/>
  </w:style>
  <w:style w:type="character" w:customStyle="1" w:styleId="mw-editsection-bracket">
    <w:name w:val="mw-editsection-bracket"/>
    <w:basedOn w:val="a0"/>
    <w:rsid w:val="001521D3"/>
  </w:style>
  <w:style w:type="character" w:customStyle="1" w:styleId="mw-editsection-divider">
    <w:name w:val="mw-editsection-divider"/>
    <w:basedOn w:val="a0"/>
    <w:rsid w:val="001521D3"/>
  </w:style>
  <w:style w:type="paragraph" w:styleId="a7">
    <w:name w:val="List Paragraph"/>
    <w:basedOn w:val="a"/>
    <w:uiPriority w:val="34"/>
    <w:qFormat/>
    <w:rsid w:val="00D3641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D3641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40">
    <w:name w:val="style4"/>
    <w:basedOn w:val="a"/>
    <w:rsid w:val="00D36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D3641A"/>
    <w:rPr>
      <w:i/>
      <w:iCs/>
    </w:rPr>
  </w:style>
  <w:style w:type="character" w:styleId="a9">
    <w:name w:val="Strong"/>
    <w:basedOn w:val="a0"/>
    <w:uiPriority w:val="22"/>
    <w:qFormat/>
    <w:rsid w:val="00D3641A"/>
    <w:rPr>
      <w:b/>
      <w:bCs/>
    </w:rPr>
  </w:style>
  <w:style w:type="paragraph" w:customStyle="1" w:styleId="conttitle">
    <w:name w:val="conttitle"/>
    <w:basedOn w:val="a"/>
    <w:rsid w:val="00D36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s">
    <w:name w:val="contacts"/>
    <w:basedOn w:val="a"/>
    <w:rsid w:val="00D36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acts1">
    <w:name w:val="contacts1"/>
    <w:basedOn w:val="a0"/>
    <w:rsid w:val="00D3641A"/>
  </w:style>
  <w:style w:type="paragraph" w:customStyle="1" w:styleId="style31">
    <w:name w:val="style31"/>
    <w:basedOn w:val="a"/>
    <w:rsid w:val="00131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131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1A2BD3"/>
  </w:style>
  <w:style w:type="paragraph" w:styleId="aa">
    <w:name w:val="Body Text Indent"/>
    <w:basedOn w:val="a"/>
    <w:link w:val="ab"/>
    <w:unhideWhenUsed/>
    <w:rsid w:val="0039765C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39765C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39765C"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table" w:styleId="ac">
    <w:name w:val="Table Grid"/>
    <w:basedOn w:val="a1"/>
    <w:uiPriority w:val="59"/>
    <w:rsid w:val="0039765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semiHidden/>
    <w:unhideWhenUsed/>
    <w:rsid w:val="00E33A1B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E33A1B"/>
    <w:rPr>
      <w:rFonts w:ascii="Times New Roman" w:eastAsia="Times New Roman" w:hAnsi="Times New Roman" w:cs="Times New Roman"/>
      <w:sz w:val="16"/>
      <w:szCs w:val="16"/>
    </w:rPr>
  </w:style>
  <w:style w:type="character" w:styleId="ad">
    <w:name w:val="Placeholder Text"/>
    <w:basedOn w:val="a0"/>
    <w:uiPriority w:val="99"/>
    <w:semiHidden/>
    <w:rsid w:val="005E664F"/>
    <w:rPr>
      <w:color w:val="808080"/>
    </w:rPr>
  </w:style>
  <w:style w:type="paragraph" w:customStyle="1" w:styleId="psection">
    <w:name w:val="psection"/>
    <w:basedOn w:val="a"/>
    <w:rsid w:val="00342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бычный2"/>
    <w:rsid w:val="009E21FF"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FR1">
    <w:name w:val="FR1"/>
    <w:rsid w:val="009E21FF"/>
    <w:pPr>
      <w:widowControl w:val="0"/>
      <w:spacing w:before="20" w:after="0" w:line="240" w:lineRule="auto"/>
      <w:ind w:left="40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styleId="ae">
    <w:name w:val="header"/>
    <w:basedOn w:val="a"/>
    <w:link w:val="af"/>
    <w:uiPriority w:val="99"/>
    <w:semiHidden/>
    <w:unhideWhenUsed/>
    <w:rsid w:val="00F914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91406"/>
  </w:style>
  <w:style w:type="paragraph" w:styleId="af0">
    <w:name w:val="footer"/>
    <w:basedOn w:val="a"/>
    <w:link w:val="af1"/>
    <w:uiPriority w:val="99"/>
    <w:unhideWhenUsed/>
    <w:rsid w:val="00F914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91406"/>
  </w:style>
  <w:style w:type="paragraph" w:customStyle="1" w:styleId="Style6">
    <w:name w:val="Style6"/>
    <w:basedOn w:val="a"/>
    <w:uiPriority w:val="99"/>
    <w:rsid w:val="00F223E8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F223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F223E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uiPriority w:val="99"/>
    <w:rsid w:val="00F223E8"/>
    <w:rPr>
      <w:rFonts w:ascii="Times New Roman" w:hAnsi="Times New Roman" w:cs="Times New Roman"/>
      <w:sz w:val="18"/>
      <w:szCs w:val="18"/>
    </w:rPr>
  </w:style>
  <w:style w:type="character" w:customStyle="1" w:styleId="FontStyle37">
    <w:name w:val="Font Style37"/>
    <w:basedOn w:val="a0"/>
    <w:uiPriority w:val="99"/>
    <w:rsid w:val="00F223E8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0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455382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6037">
              <w:marLeft w:val="0"/>
              <w:marRight w:val="0"/>
              <w:marTop w:val="0"/>
              <w:marBottom w:val="0"/>
              <w:divBdr>
                <w:top w:val="single" w:sz="12" w:space="0" w:color="CCCCCC"/>
                <w:left w:val="single" w:sz="12" w:space="0" w:color="CCCCCC"/>
                <w:bottom w:val="single" w:sz="12" w:space="0" w:color="CCCCCC"/>
                <w:right w:val="single" w:sz="12" w:space="0" w:color="CCCCCC"/>
              </w:divBdr>
              <w:divsChild>
                <w:div w:id="728070940"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1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4217">
              <w:marLeft w:val="0"/>
              <w:marRight w:val="166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958199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32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283508">
                  <w:marLeft w:val="0"/>
                  <w:marRight w:val="0"/>
                  <w:marTop w:val="86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5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19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4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gif"/><Relationship Id="rId18" Type="http://schemas.openxmlformats.org/officeDocument/2006/relationships/image" Target="media/image10.gif"/><Relationship Id="rId26" Type="http://schemas.openxmlformats.org/officeDocument/2006/relationships/image" Target="media/image14.gif"/><Relationship Id="rId3" Type="http://schemas.openxmlformats.org/officeDocument/2006/relationships/styles" Target="styles.xml"/><Relationship Id="rId21" Type="http://schemas.openxmlformats.org/officeDocument/2006/relationships/hyperlink" Target="http://ru.wikipedia.org/wiki/%D0%A4%D0%B5%D1%80%D1%80%D0%B8%D1%82_(%D1%84%D0%B0%D0%B7%D0%B0)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hyperlink" Target="http://www.chemport.ru/data/chemipedia/article_4014.html" TargetMode="External"/><Relationship Id="rId25" Type="http://schemas.openxmlformats.org/officeDocument/2006/relationships/image" Target="media/image13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://ru.wikipedia.org/wiki/%D0%A2%D0%B5%D1%80%D0%BC%D0%BE%D0%B4%D0%B8%D0%BD%D0%B0%D0%BC%D0%B8%D1%87%D0%B5%D1%81%D0%BA%D0%B0%D1%8F_%D1%84%D0%B0%D0%B7%D0%B0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hyperlink" Target="http://ru.wikipedia.org/wiki/%D0%93%D1%80%D0%B0%D1%84%D0%B8%D1%82" TargetMode="External"/><Relationship Id="rId28" Type="http://schemas.openxmlformats.org/officeDocument/2006/relationships/image" Target="media/image16.gif"/><Relationship Id="rId10" Type="http://schemas.openxmlformats.org/officeDocument/2006/relationships/image" Target="media/image3.png"/><Relationship Id="rId19" Type="http://schemas.openxmlformats.org/officeDocument/2006/relationships/image" Target="media/image11.gi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gif"/><Relationship Id="rId22" Type="http://schemas.openxmlformats.org/officeDocument/2006/relationships/hyperlink" Target="http://ru.wikipedia.org/wiki/%D0%90%D1%83%D1%81%D1%82%D0%B5%D0%BD%D0%B8%D1%82" TargetMode="External"/><Relationship Id="rId27" Type="http://schemas.openxmlformats.org/officeDocument/2006/relationships/image" Target="media/image15.gi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033F8-7A66-4F73-B7F9-B44B7B250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44</Pages>
  <Words>10235</Words>
  <Characters>58340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79</cp:revision>
  <dcterms:created xsi:type="dcterms:W3CDTF">2014-02-10T14:51:00Z</dcterms:created>
  <dcterms:modified xsi:type="dcterms:W3CDTF">2014-02-22T17:01:00Z</dcterms:modified>
</cp:coreProperties>
</file>